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39" w:rsidRPr="005D4045" w:rsidRDefault="00E22A39" w:rsidP="00482811">
      <w:pPr>
        <w:jc w:val="center"/>
        <w:rPr>
          <w:b/>
          <w:bCs/>
          <w:smallCaps/>
          <w:sz w:val="32"/>
          <w:szCs w:val="32"/>
        </w:rPr>
      </w:pPr>
      <w:r w:rsidRPr="005D4045">
        <w:rPr>
          <w:noProof/>
        </w:rPr>
        <w:drawing>
          <wp:anchor distT="0" distB="0" distL="114300" distR="114300" simplePos="0" relativeHeight="251659264" behindDoc="0" locked="0" layoutInCell="1" allowOverlap="1" wp14:anchorId="7BDCCDE6" wp14:editId="60D3DED9">
            <wp:simplePos x="0" y="0"/>
            <wp:positionH relativeFrom="column">
              <wp:posOffset>2722245</wp:posOffset>
            </wp:positionH>
            <wp:positionV relativeFrom="topMargin">
              <wp:posOffset>180340</wp:posOffset>
            </wp:positionV>
            <wp:extent cx="485775" cy="600075"/>
            <wp:effectExtent l="0" t="0" r="9525" b="9525"/>
            <wp:wrapTopAndBottom/>
            <wp:docPr id="5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045">
        <w:rPr>
          <w:b/>
          <w:bCs/>
          <w:smallCaps/>
          <w:sz w:val="32"/>
          <w:szCs w:val="32"/>
        </w:rPr>
        <w:t xml:space="preserve">АДМИНИСТРАЦИЯ </w:t>
      </w:r>
      <w:r w:rsidR="00C84BE2">
        <w:rPr>
          <w:b/>
          <w:bCs/>
          <w:smallCaps/>
          <w:sz w:val="32"/>
          <w:szCs w:val="32"/>
        </w:rPr>
        <w:t>ВОРОБЬЁ</w:t>
      </w:r>
      <w:r w:rsidRPr="005D4045">
        <w:rPr>
          <w:b/>
          <w:bCs/>
          <w:smallCaps/>
          <w:sz w:val="32"/>
          <w:szCs w:val="32"/>
        </w:rPr>
        <w:t xml:space="preserve">ВСКОГО </w:t>
      </w:r>
    </w:p>
    <w:p w:rsidR="00E22A39" w:rsidRPr="005D4045" w:rsidRDefault="00E22A39" w:rsidP="00482811">
      <w:pPr>
        <w:jc w:val="center"/>
        <w:rPr>
          <w:b/>
          <w:bCs/>
          <w:sz w:val="32"/>
          <w:szCs w:val="32"/>
        </w:rPr>
      </w:pPr>
      <w:r w:rsidRPr="005D4045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E22A39" w:rsidRPr="005D4045" w:rsidRDefault="00E22A39" w:rsidP="00482811">
      <w:pPr>
        <w:jc w:val="center"/>
        <w:rPr>
          <w:rFonts w:ascii="Arial" w:hAnsi="Arial" w:cs="Arial"/>
        </w:rPr>
      </w:pPr>
    </w:p>
    <w:p w:rsidR="00E22A39" w:rsidRPr="005D4045" w:rsidRDefault="00E22A39" w:rsidP="00482811">
      <w:pPr>
        <w:jc w:val="center"/>
        <w:rPr>
          <w:b/>
          <w:bCs/>
          <w:sz w:val="36"/>
          <w:szCs w:val="36"/>
        </w:rPr>
      </w:pPr>
      <w:r w:rsidRPr="005D4045">
        <w:rPr>
          <w:b/>
          <w:bCs/>
          <w:sz w:val="36"/>
          <w:szCs w:val="36"/>
        </w:rPr>
        <w:t>П О С Т А Н О В Л Е Н И Е</w:t>
      </w:r>
    </w:p>
    <w:p w:rsidR="00E22A39" w:rsidRPr="005D4045" w:rsidRDefault="00E22A39" w:rsidP="00E22A39">
      <w:pPr>
        <w:jc w:val="center"/>
        <w:rPr>
          <w:b/>
          <w:bCs/>
          <w:sz w:val="32"/>
          <w:szCs w:val="32"/>
        </w:rPr>
      </w:pPr>
    </w:p>
    <w:p w:rsidR="00E22A39" w:rsidRPr="005D4045" w:rsidRDefault="00E22A39" w:rsidP="00E22A39">
      <w:pPr>
        <w:jc w:val="both"/>
        <w:rPr>
          <w:sz w:val="28"/>
          <w:szCs w:val="28"/>
          <w:u w:val="single"/>
        </w:rPr>
      </w:pPr>
      <w:r w:rsidRPr="005D4045">
        <w:rPr>
          <w:sz w:val="28"/>
          <w:szCs w:val="28"/>
          <w:u w:val="single"/>
        </w:rPr>
        <w:t xml:space="preserve">от </w:t>
      </w:r>
      <w:r w:rsidR="00C84BE2">
        <w:rPr>
          <w:sz w:val="28"/>
          <w:szCs w:val="28"/>
          <w:u w:val="single"/>
        </w:rPr>
        <w:t xml:space="preserve"> </w:t>
      </w:r>
      <w:r w:rsidR="00274CDD">
        <w:rPr>
          <w:sz w:val="28"/>
          <w:szCs w:val="28"/>
          <w:u w:val="single"/>
        </w:rPr>
        <w:t>21</w:t>
      </w:r>
      <w:r w:rsidR="00C84BE2">
        <w:rPr>
          <w:sz w:val="28"/>
          <w:szCs w:val="28"/>
          <w:u w:val="single"/>
        </w:rPr>
        <w:t xml:space="preserve"> марта</w:t>
      </w:r>
      <w:r w:rsidRPr="005D4045">
        <w:rPr>
          <w:sz w:val="28"/>
          <w:szCs w:val="28"/>
          <w:u w:val="single"/>
        </w:rPr>
        <w:t xml:space="preserve"> 20</w:t>
      </w:r>
      <w:r w:rsidR="000175FF" w:rsidRPr="005D4045">
        <w:rPr>
          <w:sz w:val="28"/>
          <w:szCs w:val="28"/>
          <w:u w:val="single"/>
        </w:rPr>
        <w:t>2</w:t>
      </w:r>
      <w:r w:rsidR="00C84BE2">
        <w:rPr>
          <w:sz w:val="28"/>
          <w:szCs w:val="28"/>
          <w:u w:val="single"/>
        </w:rPr>
        <w:t>3</w:t>
      </w:r>
      <w:r w:rsidRPr="005D4045">
        <w:rPr>
          <w:sz w:val="28"/>
          <w:szCs w:val="28"/>
          <w:u w:val="single"/>
        </w:rPr>
        <w:t xml:space="preserve"> г. №   </w:t>
      </w:r>
      <w:r w:rsidR="00274CDD">
        <w:rPr>
          <w:sz w:val="28"/>
          <w:szCs w:val="28"/>
          <w:u w:val="single"/>
        </w:rPr>
        <w:t>282</w:t>
      </w:r>
      <w:bookmarkStart w:id="0" w:name="_GoBack"/>
      <w:bookmarkEnd w:id="0"/>
      <w:r w:rsidRPr="005D4045">
        <w:rPr>
          <w:sz w:val="28"/>
          <w:szCs w:val="28"/>
          <w:u w:val="single"/>
        </w:rPr>
        <w:t xml:space="preserve">  </w:t>
      </w:r>
    </w:p>
    <w:p w:rsidR="00E22A39" w:rsidRPr="005D4045" w:rsidRDefault="00E22A39" w:rsidP="00E22A39">
      <w:pPr>
        <w:jc w:val="both"/>
        <w:rPr>
          <w:sz w:val="20"/>
          <w:szCs w:val="20"/>
        </w:rPr>
      </w:pPr>
      <w:r w:rsidRPr="005D4045">
        <w:rPr>
          <w:sz w:val="20"/>
          <w:szCs w:val="20"/>
        </w:rPr>
        <w:t xml:space="preserve">  </w:t>
      </w:r>
      <w:r w:rsidRPr="005D4045">
        <w:rPr>
          <w:sz w:val="20"/>
          <w:szCs w:val="20"/>
        </w:rPr>
        <w:tab/>
        <w:t xml:space="preserve">            с. </w:t>
      </w:r>
      <w:r w:rsidR="00C84BE2">
        <w:rPr>
          <w:sz w:val="20"/>
          <w:szCs w:val="20"/>
        </w:rPr>
        <w:t>Воробьё</w:t>
      </w:r>
      <w:r w:rsidRPr="005D4045">
        <w:rPr>
          <w:sz w:val="20"/>
          <w:szCs w:val="20"/>
        </w:rPr>
        <w:t>вка</w:t>
      </w:r>
    </w:p>
    <w:p w:rsidR="00E22A39" w:rsidRPr="005D4045" w:rsidRDefault="00E22A39" w:rsidP="00E22A39">
      <w:pPr>
        <w:jc w:val="both"/>
      </w:pPr>
    </w:p>
    <w:p w:rsidR="00D45FFE" w:rsidRPr="005D4045" w:rsidRDefault="00EF69DF" w:rsidP="00E22A39">
      <w:pPr>
        <w:ind w:right="4251"/>
        <w:jc w:val="both"/>
        <w:rPr>
          <w:b/>
          <w:sz w:val="28"/>
          <w:szCs w:val="28"/>
        </w:rPr>
      </w:pPr>
      <w:r w:rsidRPr="005D4045">
        <w:rPr>
          <w:b/>
          <w:sz w:val="28"/>
          <w:szCs w:val="28"/>
        </w:rPr>
        <w:t>О внесении изменений в</w:t>
      </w:r>
      <w:r w:rsidR="000175FF" w:rsidRPr="005D4045">
        <w:rPr>
          <w:b/>
          <w:sz w:val="28"/>
          <w:szCs w:val="28"/>
        </w:rPr>
        <w:t xml:space="preserve"> постановление администрации </w:t>
      </w:r>
      <w:r w:rsidR="00C84BE2">
        <w:rPr>
          <w:b/>
          <w:sz w:val="28"/>
          <w:szCs w:val="28"/>
        </w:rPr>
        <w:t>Воробьё</w:t>
      </w:r>
      <w:r w:rsidR="000175FF" w:rsidRPr="005D4045">
        <w:rPr>
          <w:b/>
          <w:sz w:val="28"/>
          <w:szCs w:val="28"/>
        </w:rPr>
        <w:t>вского мун</w:t>
      </w:r>
      <w:r w:rsidR="000175FF" w:rsidRPr="005D4045">
        <w:rPr>
          <w:b/>
          <w:sz w:val="28"/>
          <w:szCs w:val="28"/>
        </w:rPr>
        <w:t>и</w:t>
      </w:r>
      <w:r w:rsidR="000175FF" w:rsidRPr="005D4045">
        <w:rPr>
          <w:b/>
          <w:sz w:val="28"/>
          <w:szCs w:val="28"/>
        </w:rPr>
        <w:t>ципального района от 14.02.2018 г. № 97 «</w:t>
      </w:r>
      <w:r w:rsidR="00E22A39" w:rsidRPr="005D4045">
        <w:rPr>
          <w:b/>
          <w:sz w:val="28"/>
          <w:szCs w:val="28"/>
        </w:rPr>
        <w:t>Об утверждении положения об оплате труда работников муниципал</w:t>
      </w:r>
      <w:r w:rsidR="00E22A39" w:rsidRPr="005D4045">
        <w:rPr>
          <w:b/>
          <w:sz w:val="28"/>
          <w:szCs w:val="28"/>
        </w:rPr>
        <w:t>ь</w:t>
      </w:r>
      <w:r w:rsidR="00E22A39" w:rsidRPr="005D4045">
        <w:rPr>
          <w:b/>
          <w:sz w:val="28"/>
          <w:szCs w:val="28"/>
        </w:rPr>
        <w:t>н</w:t>
      </w:r>
      <w:r w:rsidR="00D45FFE" w:rsidRPr="005D4045">
        <w:rPr>
          <w:b/>
          <w:sz w:val="28"/>
          <w:szCs w:val="28"/>
        </w:rPr>
        <w:t>ых</w:t>
      </w:r>
      <w:r w:rsidR="003134E8">
        <w:rPr>
          <w:b/>
          <w:sz w:val="28"/>
          <w:szCs w:val="28"/>
        </w:rPr>
        <w:t xml:space="preserve"> казё</w:t>
      </w:r>
      <w:r w:rsidR="00E22A39" w:rsidRPr="005D4045">
        <w:rPr>
          <w:b/>
          <w:sz w:val="28"/>
          <w:szCs w:val="28"/>
        </w:rPr>
        <w:t>нн</w:t>
      </w:r>
      <w:r w:rsidR="00D45FFE" w:rsidRPr="005D4045">
        <w:rPr>
          <w:b/>
          <w:sz w:val="28"/>
          <w:szCs w:val="28"/>
        </w:rPr>
        <w:t>ых</w:t>
      </w:r>
      <w:r w:rsidR="00E22A39" w:rsidRPr="005D4045">
        <w:rPr>
          <w:b/>
          <w:sz w:val="28"/>
          <w:szCs w:val="28"/>
        </w:rPr>
        <w:t xml:space="preserve"> </w:t>
      </w:r>
      <w:r w:rsidR="00D45FFE" w:rsidRPr="005D4045">
        <w:rPr>
          <w:b/>
          <w:sz w:val="28"/>
          <w:szCs w:val="28"/>
        </w:rPr>
        <w:t xml:space="preserve">общеобразовательных организаций </w:t>
      </w:r>
      <w:r w:rsidR="00C84BE2">
        <w:rPr>
          <w:b/>
          <w:sz w:val="28"/>
          <w:szCs w:val="28"/>
        </w:rPr>
        <w:t>Воробьё</w:t>
      </w:r>
      <w:r w:rsidR="00D45FFE" w:rsidRPr="005D4045">
        <w:rPr>
          <w:b/>
          <w:sz w:val="28"/>
          <w:szCs w:val="28"/>
        </w:rPr>
        <w:t>вского муниц</w:t>
      </w:r>
      <w:r w:rsidR="00D45FFE" w:rsidRPr="005D4045">
        <w:rPr>
          <w:b/>
          <w:sz w:val="28"/>
          <w:szCs w:val="28"/>
        </w:rPr>
        <w:t>и</w:t>
      </w:r>
      <w:r w:rsidR="00D45FFE" w:rsidRPr="005D4045">
        <w:rPr>
          <w:b/>
          <w:sz w:val="28"/>
          <w:szCs w:val="28"/>
        </w:rPr>
        <w:t>пально</w:t>
      </w:r>
      <w:r w:rsidR="000175FF" w:rsidRPr="005D4045">
        <w:rPr>
          <w:b/>
          <w:sz w:val="28"/>
          <w:szCs w:val="28"/>
        </w:rPr>
        <w:t>го района»</w:t>
      </w:r>
    </w:p>
    <w:p w:rsidR="00E22A39" w:rsidRPr="005D4045" w:rsidRDefault="00E22A39" w:rsidP="00E22A39">
      <w:pPr>
        <w:spacing w:line="360" w:lineRule="auto"/>
        <w:ind w:right="4881"/>
        <w:jc w:val="both"/>
        <w:rPr>
          <w:sz w:val="28"/>
          <w:szCs w:val="28"/>
        </w:rPr>
      </w:pPr>
    </w:p>
    <w:p w:rsidR="00E22A39" w:rsidRPr="005D4045" w:rsidRDefault="00D01F7D" w:rsidP="004828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D4045">
        <w:rPr>
          <w:sz w:val="28"/>
          <w:szCs w:val="28"/>
        </w:rPr>
        <w:t>В соответствии с Трудовым кодексом Российской Федерации, Решен</w:t>
      </w:r>
      <w:r w:rsidRPr="005D4045">
        <w:rPr>
          <w:sz w:val="28"/>
          <w:szCs w:val="28"/>
        </w:rPr>
        <w:t>и</w:t>
      </w:r>
      <w:r w:rsidRPr="005D4045">
        <w:rPr>
          <w:sz w:val="28"/>
          <w:szCs w:val="28"/>
        </w:rPr>
        <w:t>ем Совета народных депутатов от 30.03.2009 г. № 10 «Об оплате труда р</w:t>
      </w:r>
      <w:r w:rsidRPr="005D4045">
        <w:rPr>
          <w:sz w:val="28"/>
          <w:szCs w:val="28"/>
        </w:rPr>
        <w:t>а</w:t>
      </w:r>
      <w:r w:rsidRPr="005D4045">
        <w:rPr>
          <w:sz w:val="28"/>
          <w:szCs w:val="28"/>
        </w:rPr>
        <w:t xml:space="preserve">ботников муниципальных учреждений </w:t>
      </w:r>
      <w:r w:rsidR="00C84BE2">
        <w:rPr>
          <w:sz w:val="28"/>
          <w:szCs w:val="28"/>
        </w:rPr>
        <w:t>Воробьё</w:t>
      </w:r>
      <w:r w:rsidRPr="005D4045">
        <w:rPr>
          <w:sz w:val="28"/>
          <w:szCs w:val="28"/>
        </w:rPr>
        <w:t xml:space="preserve">вского района», </w:t>
      </w:r>
      <w:r w:rsidR="001D419D">
        <w:rPr>
          <w:sz w:val="28"/>
          <w:szCs w:val="28"/>
        </w:rPr>
        <w:t>распоряж</w:t>
      </w:r>
      <w:r w:rsidR="001D419D">
        <w:rPr>
          <w:sz w:val="28"/>
          <w:szCs w:val="28"/>
        </w:rPr>
        <w:t>е</w:t>
      </w:r>
      <w:r w:rsidR="001D419D">
        <w:rPr>
          <w:sz w:val="28"/>
          <w:szCs w:val="28"/>
        </w:rPr>
        <w:t>нием Правительства Воронежской области от 07.02.2023 №51-р «О повыш</w:t>
      </w:r>
      <w:r w:rsidR="001D419D">
        <w:rPr>
          <w:sz w:val="28"/>
          <w:szCs w:val="28"/>
        </w:rPr>
        <w:t>е</w:t>
      </w:r>
      <w:r w:rsidR="001D419D">
        <w:rPr>
          <w:sz w:val="28"/>
          <w:szCs w:val="28"/>
        </w:rPr>
        <w:t xml:space="preserve">нии (индексации) оплаты труда», </w:t>
      </w:r>
      <w:r w:rsidRPr="005D4045">
        <w:rPr>
          <w:sz w:val="28"/>
          <w:szCs w:val="28"/>
        </w:rPr>
        <w:t>приказ</w:t>
      </w:r>
      <w:r w:rsidR="00165F39" w:rsidRPr="005D4045">
        <w:rPr>
          <w:sz w:val="28"/>
          <w:szCs w:val="28"/>
        </w:rPr>
        <w:t>ом</w:t>
      </w:r>
      <w:r w:rsidRPr="005D4045">
        <w:rPr>
          <w:sz w:val="28"/>
          <w:szCs w:val="28"/>
        </w:rPr>
        <w:t xml:space="preserve"> департамента образования, науки и молодежной политики Воронежской области </w:t>
      </w:r>
      <w:r w:rsidR="00165F39" w:rsidRPr="005D4045">
        <w:rPr>
          <w:sz w:val="28"/>
          <w:szCs w:val="28"/>
        </w:rPr>
        <w:t xml:space="preserve">от </w:t>
      </w:r>
      <w:r w:rsidR="001D419D">
        <w:rPr>
          <w:sz w:val="28"/>
          <w:szCs w:val="28"/>
        </w:rPr>
        <w:t>29.12.</w:t>
      </w:r>
      <w:r w:rsidR="00165F39" w:rsidRPr="005D4045">
        <w:rPr>
          <w:sz w:val="28"/>
          <w:szCs w:val="28"/>
        </w:rPr>
        <w:t>20</w:t>
      </w:r>
      <w:r w:rsidR="001D419D">
        <w:rPr>
          <w:sz w:val="28"/>
          <w:szCs w:val="28"/>
        </w:rPr>
        <w:t>17</w:t>
      </w:r>
      <w:r w:rsidR="00165F39" w:rsidRPr="005D4045">
        <w:rPr>
          <w:sz w:val="28"/>
          <w:szCs w:val="28"/>
        </w:rPr>
        <w:t xml:space="preserve"> года № </w:t>
      </w:r>
      <w:r w:rsidR="001D419D">
        <w:rPr>
          <w:sz w:val="28"/>
          <w:szCs w:val="28"/>
        </w:rPr>
        <w:t>1576</w:t>
      </w:r>
      <w:r w:rsidR="00165F39" w:rsidRPr="005D4045">
        <w:rPr>
          <w:sz w:val="28"/>
          <w:szCs w:val="28"/>
        </w:rPr>
        <w:t xml:space="preserve"> «</w:t>
      </w:r>
      <w:r w:rsidR="001D419D">
        <w:rPr>
          <w:sz w:val="28"/>
          <w:szCs w:val="28"/>
        </w:rPr>
        <w:t>Об утверждении примерных положений об оплате труда в 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</w:t>
      </w:r>
      <w:r w:rsidR="001D419D">
        <w:rPr>
          <w:sz w:val="28"/>
          <w:szCs w:val="28"/>
        </w:rPr>
        <w:t>о</w:t>
      </w:r>
      <w:r w:rsidR="001D419D">
        <w:rPr>
          <w:sz w:val="28"/>
          <w:szCs w:val="28"/>
        </w:rPr>
        <w:t>дежной политики Воронежской области</w:t>
      </w:r>
      <w:r w:rsidR="00165F39" w:rsidRPr="005D4045">
        <w:rPr>
          <w:sz w:val="28"/>
          <w:szCs w:val="28"/>
        </w:rPr>
        <w:t>»</w:t>
      </w:r>
      <w:r w:rsidR="001D419D">
        <w:rPr>
          <w:sz w:val="28"/>
          <w:szCs w:val="28"/>
        </w:rPr>
        <w:t xml:space="preserve"> (в редакции приказа от 01.03.2023 г.  № 197 )</w:t>
      </w:r>
      <w:r w:rsidR="00EF69DF" w:rsidRPr="005D4045">
        <w:rPr>
          <w:sz w:val="28"/>
          <w:szCs w:val="28"/>
        </w:rPr>
        <w:t xml:space="preserve">, </w:t>
      </w:r>
      <w:r w:rsidR="00E22A39" w:rsidRPr="005D4045">
        <w:rPr>
          <w:sz w:val="28"/>
          <w:szCs w:val="28"/>
        </w:rPr>
        <w:t xml:space="preserve">администрация </w:t>
      </w:r>
      <w:r w:rsidR="00C84BE2">
        <w:rPr>
          <w:sz w:val="28"/>
          <w:szCs w:val="28"/>
        </w:rPr>
        <w:t>Воробьё</w:t>
      </w:r>
      <w:r w:rsidR="00E22A39" w:rsidRPr="005D4045">
        <w:rPr>
          <w:sz w:val="28"/>
          <w:szCs w:val="28"/>
        </w:rPr>
        <w:t xml:space="preserve">вского муниципального района </w:t>
      </w:r>
      <w:r w:rsidR="00E22A39" w:rsidRPr="005D4045">
        <w:rPr>
          <w:b/>
          <w:sz w:val="28"/>
          <w:szCs w:val="28"/>
        </w:rPr>
        <w:t>п о с т а н о в л я е т:</w:t>
      </w:r>
    </w:p>
    <w:p w:rsidR="00D01F7D" w:rsidRDefault="00E22A39" w:rsidP="00482811">
      <w:pPr>
        <w:spacing w:line="360" w:lineRule="auto"/>
        <w:ind w:firstLine="709"/>
        <w:jc w:val="both"/>
        <w:rPr>
          <w:sz w:val="28"/>
          <w:szCs w:val="28"/>
        </w:rPr>
      </w:pPr>
      <w:r w:rsidRPr="005D4045">
        <w:rPr>
          <w:sz w:val="28"/>
          <w:szCs w:val="28"/>
        </w:rPr>
        <w:t xml:space="preserve">1. </w:t>
      </w:r>
      <w:r w:rsidR="00EF69DF" w:rsidRPr="005D4045">
        <w:rPr>
          <w:sz w:val="28"/>
          <w:szCs w:val="28"/>
        </w:rPr>
        <w:t xml:space="preserve">Внести в </w:t>
      </w:r>
      <w:r w:rsidRPr="005D4045">
        <w:rPr>
          <w:sz w:val="28"/>
          <w:szCs w:val="28"/>
        </w:rPr>
        <w:t xml:space="preserve">Положение об оплате труда работников </w:t>
      </w:r>
      <w:r w:rsidR="00D45FFE" w:rsidRPr="005D4045">
        <w:rPr>
          <w:sz w:val="28"/>
          <w:szCs w:val="28"/>
        </w:rPr>
        <w:t>муниципальных к</w:t>
      </w:r>
      <w:r w:rsidR="00D45FFE" w:rsidRPr="005D4045">
        <w:rPr>
          <w:sz w:val="28"/>
          <w:szCs w:val="28"/>
        </w:rPr>
        <w:t>а</w:t>
      </w:r>
      <w:r w:rsidR="003134E8">
        <w:rPr>
          <w:sz w:val="28"/>
          <w:szCs w:val="28"/>
        </w:rPr>
        <w:t>зё</w:t>
      </w:r>
      <w:r w:rsidR="00D45FFE" w:rsidRPr="005D4045">
        <w:rPr>
          <w:sz w:val="28"/>
          <w:szCs w:val="28"/>
        </w:rPr>
        <w:t xml:space="preserve">нных общеобразовательных организаций </w:t>
      </w:r>
      <w:r w:rsidR="00C84BE2">
        <w:rPr>
          <w:sz w:val="28"/>
          <w:szCs w:val="28"/>
        </w:rPr>
        <w:t>Воробьё</w:t>
      </w:r>
      <w:r w:rsidR="00D45FFE" w:rsidRPr="005D4045">
        <w:rPr>
          <w:sz w:val="28"/>
          <w:szCs w:val="28"/>
        </w:rPr>
        <w:t>вского муниципального района</w:t>
      </w:r>
      <w:r w:rsidR="00EF69DF" w:rsidRPr="005D4045">
        <w:rPr>
          <w:sz w:val="28"/>
          <w:szCs w:val="28"/>
        </w:rPr>
        <w:t xml:space="preserve">, утвержденное постановлением администрации </w:t>
      </w:r>
      <w:r w:rsidR="00C84BE2">
        <w:rPr>
          <w:sz w:val="28"/>
          <w:szCs w:val="28"/>
        </w:rPr>
        <w:t>Воробьё</w:t>
      </w:r>
      <w:r w:rsidR="00EF69DF" w:rsidRPr="005D4045">
        <w:rPr>
          <w:sz w:val="28"/>
          <w:szCs w:val="28"/>
        </w:rPr>
        <w:t>вского мун</w:t>
      </w:r>
      <w:r w:rsidR="00EF69DF" w:rsidRPr="005D4045">
        <w:rPr>
          <w:sz w:val="28"/>
          <w:szCs w:val="28"/>
        </w:rPr>
        <w:t>и</w:t>
      </w:r>
      <w:r w:rsidR="00EF69DF" w:rsidRPr="005D4045">
        <w:rPr>
          <w:sz w:val="28"/>
          <w:szCs w:val="28"/>
        </w:rPr>
        <w:t xml:space="preserve">ципального района от 14.02.2018 г. № 97 </w:t>
      </w:r>
      <w:r w:rsidR="00D01F7D" w:rsidRPr="005D4045">
        <w:rPr>
          <w:sz w:val="28"/>
          <w:szCs w:val="28"/>
        </w:rPr>
        <w:t>(далее - Положение) следующие и</w:t>
      </w:r>
      <w:r w:rsidR="00D01F7D" w:rsidRPr="005D4045">
        <w:rPr>
          <w:sz w:val="28"/>
          <w:szCs w:val="28"/>
        </w:rPr>
        <w:t>з</w:t>
      </w:r>
      <w:r w:rsidR="00D01F7D" w:rsidRPr="005D4045">
        <w:rPr>
          <w:sz w:val="28"/>
          <w:szCs w:val="28"/>
        </w:rPr>
        <w:t>менения</w:t>
      </w:r>
      <w:r w:rsidR="00EF69DF" w:rsidRPr="005D4045">
        <w:rPr>
          <w:sz w:val="28"/>
          <w:szCs w:val="28"/>
        </w:rPr>
        <w:t>:</w:t>
      </w:r>
    </w:p>
    <w:p w:rsidR="001D419D" w:rsidRDefault="001D419D" w:rsidP="004828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Pr="001D419D">
        <w:t xml:space="preserve"> </w:t>
      </w:r>
      <w:r w:rsidRPr="001D419D">
        <w:rPr>
          <w:sz w:val="28"/>
          <w:szCs w:val="28"/>
        </w:rPr>
        <w:t xml:space="preserve">Главу 3 «Формирование фонда оплаты труда  общеобразовательной организации» изложить в </w:t>
      </w:r>
      <w:r>
        <w:rPr>
          <w:sz w:val="28"/>
          <w:szCs w:val="28"/>
        </w:rPr>
        <w:t xml:space="preserve">следующей </w:t>
      </w:r>
      <w:r w:rsidRPr="001D419D">
        <w:rPr>
          <w:sz w:val="28"/>
          <w:szCs w:val="28"/>
        </w:rPr>
        <w:t>редакции:</w:t>
      </w:r>
    </w:p>
    <w:p w:rsidR="001D419D" w:rsidRDefault="001D419D" w:rsidP="001D419D">
      <w:pPr>
        <w:pStyle w:val="formattexttopleveltext"/>
        <w:tabs>
          <w:tab w:val="left" w:pos="567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52A">
        <w:rPr>
          <w:rFonts w:ascii="Times New Roman" w:hAnsi="Times New Roman" w:cs="Times New Roman"/>
          <w:sz w:val="28"/>
          <w:szCs w:val="28"/>
        </w:rPr>
        <w:t>«3. Формирование фонда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9D" w:rsidRDefault="001D419D" w:rsidP="001D419D">
      <w:pPr>
        <w:pStyle w:val="formattexttopleveltext"/>
        <w:tabs>
          <w:tab w:val="left" w:pos="567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kern w:val="27"/>
          <w:sz w:val="28"/>
          <w:szCs w:val="28"/>
        </w:rPr>
      </w:pPr>
      <w:r w:rsidRPr="009D6D9B">
        <w:rPr>
          <w:rFonts w:ascii="Times New Roman" w:hAnsi="Times New Roman" w:cs="Times New Roman"/>
          <w:kern w:val="27"/>
          <w:sz w:val="28"/>
          <w:szCs w:val="28"/>
        </w:rPr>
        <w:t>общеобразовательной организации</w:t>
      </w:r>
    </w:p>
    <w:p w:rsidR="001D419D" w:rsidRPr="0091352A" w:rsidRDefault="001D419D" w:rsidP="001D419D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91352A">
        <w:rPr>
          <w:sz w:val="28"/>
          <w:szCs w:val="28"/>
        </w:rPr>
        <w:t>Формирование фонда оплаты труда общеобразовательной организ</w:t>
      </w:r>
      <w:r w:rsidRPr="0091352A">
        <w:rPr>
          <w:sz w:val="28"/>
          <w:szCs w:val="28"/>
        </w:rPr>
        <w:t>а</w:t>
      </w:r>
      <w:r w:rsidRPr="0091352A">
        <w:rPr>
          <w:sz w:val="28"/>
          <w:szCs w:val="28"/>
        </w:rPr>
        <w:t>ции осуществляется в пределах объема средств общеобразовательной орг</w:t>
      </w:r>
      <w:r w:rsidRPr="0091352A">
        <w:rPr>
          <w:sz w:val="28"/>
          <w:szCs w:val="28"/>
        </w:rPr>
        <w:t>а</w:t>
      </w:r>
      <w:r w:rsidRPr="0091352A">
        <w:rPr>
          <w:sz w:val="28"/>
          <w:szCs w:val="28"/>
        </w:rPr>
        <w:t>низации на текущий финансовый год, определенного в соответствии метод</w:t>
      </w:r>
      <w:r w:rsidRPr="0091352A">
        <w:rPr>
          <w:sz w:val="28"/>
          <w:szCs w:val="28"/>
        </w:rPr>
        <w:t>и</w:t>
      </w:r>
      <w:r w:rsidRPr="0091352A">
        <w:rPr>
          <w:sz w:val="28"/>
          <w:szCs w:val="28"/>
        </w:rPr>
        <w:t>кой расчета объема субвенций бюджетам муниципальных образований на обеспечение государственных гарантий реализации прав на получение общ</w:t>
      </w:r>
      <w:r w:rsidRPr="0091352A">
        <w:rPr>
          <w:sz w:val="28"/>
          <w:szCs w:val="28"/>
        </w:rPr>
        <w:t>е</w:t>
      </w:r>
      <w:r w:rsidRPr="0091352A">
        <w:rPr>
          <w:sz w:val="28"/>
          <w:szCs w:val="28"/>
        </w:rPr>
        <w:t>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</w:t>
      </w:r>
      <w:r w:rsidRPr="0091352A">
        <w:rPr>
          <w:sz w:val="28"/>
          <w:szCs w:val="28"/>
        </w:rPr>
        <w:t>б</w:t>
      </w:r>
      <w:r w:rsidRPr="0091352A">
        <w:rPr>
          <w:sz w:val="28"/>
          <w:szCs w:val="28"/>
        </w:rPr>
        <w:t>разовательных организациях (приложение 4 к Закону Воронежской области от 17 ноября 2005 года № 68-ОЗ «О межбюджетных отношениях органов государственной власти и органов местного самоуправления в Воронежской области») и отражается в бюджетной смете.</w:t>
      </w:r>
    </w:p>
    <w:p w:rsidR="001D419D" w:rsidRPr="0091352A" w:rsidRDefault="001D419D" w:rsidP="001D419D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91352A">
        <w:rPr>
          <w:sz w:val="28"/>
          <w:szCs w:val="28"/>
        </w:rPr>
        <w:t>Фонд оплаты труда рассчитывается по следующей формуле:</w:t>
      </w:r>
    </w:p>
    <w:p w:rsidR="001D419D" w:rsidRPr="0091352A" w:rsidRDefault="002B7509" w:rsidP="001D419D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ФОТ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оо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1-Уч.р</m:t>
                </m: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>
            </m:d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В</m:t>
            </m:r>
          </m:den>
        </m:f>
      </m:oMath>
      <w:r w:rsidR="001D419D" w:rsidRPr="0091352A">
        <w:rPr>
          <w:sz w:val="28"/>
          <w:szCs w:val="28"/>
        </w:rPr>
        <w:tab/>
        <w:t>, где:</w:t>
      </w:r>
    </w:p>
    <w:p w:rsidR="001D419D" w:rsidRPr="0091352A" w:rsidRDefault="001D419D" w:rsidP="001D419D">
      <w:pPr>
        <w:autoSpaceDE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91352A">
        <w:rPr>
          <w:bCs/>
          <w:sz w:val="28"/>
          <w:szCs w:val="28"/>
        </w:rPr>
        <w:t>ФОТ</w:t>
      </w:r>
      <w:r w:rsidRPr="0091352A">
        <w:rPr>
          <w:bCs/>
          <w:sz w:val="28"/>
          <w:szCs w:val="28"/>
          <w:vertAlign w:val="subscript"/>
        </w:rPr>
        <w:t>оо</w:t>
      </w:r>
      <w:r w:rsidRPr="0091352A">
        <w:rPr>
          <w:bCs/>
          <w:sz w:val="28"/>
          <w:szCs w:val="28"/>
        </w:rPr>
        <w:t xml:space="preserve"> </w:t>
      </w:r>
      <w:r w:rsidRPr="0091352A">
        <w:rPr>
          <w:sz w:val="28"/>
          <w:szCs w:val="28"/>
        </w:rPr>
        <w:t>– фонд оплаты труда общеобразовательной организации;</w:t>
      </w:r>
    </w:p>
    <w:p w:rsidR="001D419D" w:rsidRPr="0091352A" w:rsidRDefault="001D419D" w:rsidP="001D419D">
      <w:pPr>
        <w:autoSpaceDE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91352A">
        <w:rPr>
          <w:bCs/>
          <w:sz w:val="28"/>
          <w:szCs w:val="28"/>
        </w:rPr>
        <w:t>С</w:t>
      </w:r>
      <w:r w:rsidRPr="0091352A">
        <w:rPr>
          <w:bCs/>
          <w:sz w:val="28"/>
          <w:szCs w:val="28"/>
          <w:vertAlign w:val="subscript"/>
        </w:rPr>
        <w:t>1</w:t>
      </w:r>
      <w:r w:rsidRPr="0091352A">
        <w:rPr>
          <w:bCs/>
          <w:sz w:val="28"/>
          <w:szCs w:val="28"/>
        </w:rPr>
        <w:t xml:space="preserve"> </w:t>
      </w:r>
      <w:r w:rsidRPr="0091352A">
        <w:rPr>
          <w:sz w:val="28"/>
          <w:szCs w:val="28"/>
        </w:rPr>
        <w:t>– сумма субвенции (субсидии) для возмещения нормативных з</w:t>
      </w:r>
      <w:r w:rsidRPr="0091352A">
        <w:rPr>
          <w:sz w:val="28"/>
          <w:szCs w:val="28"/>
        </w:rPr>
        <w:t>а</w:t>
      </w:r>
      <w:r w:rsidRPr="0091352A">
        <w:rPr>
          <w:sz w:val="28"/>
          <w:szCs w:val="28"/>
        </w:rPr>
        <w:t>трат, связанных с обеспечением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образования, а также дополнительного образов</w:t>
      </w:r>
      <w:r w:rsidRPr="0091352A">
        <w:rPr>
          <w:sz w:val="28"/>
          <w:szCs w:val="28"/>
        </w:rPr>
        <w:t>а</w:t>
      </w:r>
      <w:r w:rsidRPr="0091352A">
        <w:rPr>
          <w:sz w:val="28"/>
          <w:szCs w:val="28"/>
        </w:rPr>
        <w:t>ния детей в общеобразовательных организациях из областного бюджета;</w:t>
      </w:r>
    </w:p>
    <w:p w:rsidR="001D419D" w:rsidRDefault="001D419D" w:rsidP="001D419D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91352A">
        <w:rPr>
          <w:bCs/>
          <w:sz w:val="28"/>
          <w:szCs w:val="28"/>
        </w:rPr>
        <w:t>Уч.р</w:t>
      </w:r>
      <w:r w:rsidRPr="0091352A">
        <w:rPr>
          <w:sz w:val="28"/>
          <w:szCs w:val="28"/>
        </w:rPr>
        <w:t xml:space="preserve"> – доля учебных расходов в нормативе финансового обеспечения реализации общеобразовательных программ;</w:t>
      </w:r>
    </w:p>
    <w:p w:rsidR="001D419D" w:rsidRPr="0091352A" w:rsidRDefault="001D419D" w:rsidP="001D419D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91352A">
        <w:rPr>
          <w:bCs/>
          <w:sz w:val="28"/>
          <w:szCs w:val="28"/>
        </w:rPr>
        <w:t>С</w:t>
      </w:r>
      <w:r w:rsidRPr="0091352A">
        <w:rPr>
          <w:bCs/>
          <w:sz w:val="28"/>
          <w:szCs w:val="28"/>
          <w:vertAlign w:val="subscript"/>
        </w:rPr>
        <w:t>2</w:t>
      </w:r>
      <w:r w:rsidRPr="0091352A">
        <w:rPr>
          <w:bCs/>
          <w:sz w:val="28"/>
          <w:szCs w:val="28"/>
        </w:rPr>
        <w:t xml:space="preserve"> </w:t>
      </w:r>
      <w:r w:rsidRPr="0091352A">
        <w:rPr>
          <w:sz w:val="28"/>
          <w:szCs w:val="28"/>
        </w:rPr>
        <w:t>– сумма субвенции (субсидии) для возмещения нормативных з</w:t>
      </w:r>
      <w:r w:rsidRPr="0091352A">
        <w:rPr>
          <w:sz w:val="28"/>
          <w:szCs w:val="28"/>
        </w:rPr>
        <w:t>а</w:t>
      </w:r>
      <w:r w:rsidRPr="0091352A">
        <w:rPr>
          <w:sz w:val="28"/>
          <w:szCs w:val="28"/>
        </w:rPr>
        <w:t>трат на обеспечение государственных услуг и работ из областного бюджета;</w:t>
      </w:r>
    </w:p>
    <w:p w:rsidR="001D419D" w:rsidRPr="0091352A" w:rsidRDefault="001D419D" w:rsidP="001D419D">
      <w:pPr>
        <w:autoSpaceDE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91352A">
        <w:rPr>
          <w:sz w:val="28"/>
          <w:szCs w:val="28"/>
        </w:rPr>
        <w:lastRenderedPageBreak/>
        <w:t>С</w:t>
      </w:r>
      <w:r w:rsidRPr="0091352A">
        <w:rPr>
          <w:sz w:val="28"/>
          <w:szCs w:val="28"/>
          <w:vertAlign w:val="subscript"/>
        </w:rPr>
        <w:t>3</w:t>
      </w:r>
      <w:r w:rsidRPr="0091352A">
        <w:rPr>
          <w:sz w:val="28"/>
          <w:szCs w:val="28"/>
        </w:rPr>
        <w:t xml:space="preserve"> – сумма субвенции (субсидии) для возмещения нормативных з</w:t>
      </w:r>
      <w:r w:rsidRPr="0091352A">
        <w:rPr>
          <w:sz w:val="28"/>
          <w:szCs w:val="28"/>
        </w:rPr>
        <w:t>а</w:t>
      </w:r>
      <w:r w:rsidRPr="0091352A">
        <w:rPr>
          <w:sz w:val="28"/>
          <w:szCs w:val="28"/>
        </w:rPr>
        <w:t>трат на обеспечение муниципальных услуг и работ из муниципального бю</w:t>
      </w:r>
      <w:r w:rsidRPr="0091352A">
        <w:rPr>
          <w:sz w:val="28"/>
          <w:szCs w:val="28"/>
        </w:rPr>
        <w:t>д</w:t>
      </w:r>
      <w:r w:rsidRPr="0091352A">
        <w:rPr>
          <w:sz w:val="28"/>
          <w:szCs w:val="28"/>
        </w:rPr>
        <w:t>жета;</w:t>
      </w:r>
    </w:p>
    <w:p w:rsidR="001D419D" w:rsidRPr="0091352A" w:rsidRDefault="001D419D" w:rsidP="001D419D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91352A">
        <w:rPr>
          <w:bCs/>
          <w:sz w:val="28"/>
          <w:szCs w:val="28"/>
        </w:rPr>
        <w:t>В</w:t>
      </w:r>
      <w:r w:rsidRPr="0091352A">
        <w:rPr>
          <w:sz w:val="28"/>
          <w:szCs w:val="28"/>
        </w:rPr>
        <w:t xml:space="preserve"> - коэффициент увеличения фонда оплаты труда, связанного с упл</w:t>
      </w:r>
      <w:r w:rsidRPr="0091352A">
        <w:rPr>
          <w:sz w:val="28"/>
          <w:szCs w:val="28"/>
        </w:rPr>
        <w:t>а</w:t>
      </w:r>
      <w:r w:rsidRPr="0091352A">
        <w:rPr>
          <w:sz w:val="28"/>
          <w:szCs w:val="28"/>
        </w:rPr>
        <w:t>той страховых взносов на обязательное пенсионное страхование, обязател</w:t>
      </w:r>
      <w:r w:rsidRPr="0091352A">
        <w:rPr>
          <w:sz w:val="28"/>
          <w:szCs w:val="28"/>
        </w:rPr>
        <w:t>ь</w:t>
      </w:r>
      <w:r w:rsidRPr="0091352A">
        <w:rPr>
          <w:sz w:val="28"/>
          <w:szCs w:val="28"/>
        </w:rPr>
        <w:t>ное социальное страхование, на случай временной нетрудоспособности, на обязательное медицинское страхование, на обязательное социальное страх</w:t>
      </w:r>
      <w:r w:rsidRPr="0091352A">
        <w:rPr>
          <w:sz w:val="28"/>
          <w:szCs w:val="28"/>
        </w:rPr>
        <w:t>о</w:t>
      </w:r>
      <w:r w:rsidRPr="0091352A">
        <w:rPr>
          <w:sz w:val="28"/>
          <w:szCs w:val="28"/>
        </w:rPr>
        <w:t>вание от несчастных случаев на производстве и профессиональных заболев</w:t>
      </w:r>
      <w:r w:rsidRPr="0091352A">
        <w:rPr>
          <w:sz w:val="28"/>
          <w:szCs w:val="28"/>
        </w:rPr>
        <w:t>а</w:t>
      </w:r>
      <w:r w:rsidRPr="0091352A">
        <w:rPr>
          <w:sz w:val="28"/>
          <w:szCs w:val="28"/>
        </w:rPr>
        <w:t>ний в соответствии с законодательством РФ.»</w:t>
      </w:r>
      <w:r>
        <w:rPr>
          <w:sz w:val="28"/>
          <w:szCs w:val="28"/>
        </w:rPr>
        <w:t>.</w:t>
      </w:r>
    </w:p>
    <w:p w:rsidR="001D419D" w:rsidRPr="0091352A" w:rsidRDefault="001D419D" w:rsidP="001D419D">
      <w:pPr>
        <w:autoSpaceDE w:val="0"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</w:t>
      </w:r>
      <w:r w:rsidRPr="001D419D">
        <w:rPr>
          <w:bCs/>
          <w:sz w:val="28"/>
          <w:szCs w:val="28"/>
        </w:rPr>
        <w:t xml:space="preserve"> </w:t>
      </w:r>
      <w:r w:rsidRPr="0091352A">
        <w:rPr>
          <w:bCs/>
          <w:sz w:val="28"/>
          <w:szCs w:val="28"/>
        </w:rPr>
        <w:t xml:space="preserve">Главу 4 «Распределение фонда оплата труда» изложить в </w:t>
      </w:r>
      <w:r>
        <w:rPr>
          <w:bCs/>
          <w:sz w:val="28"/>
          <w:szCs w:val="28"/>
        </w:rPr>
        <w:t>след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ющей редакции</w:t>
      </w:r>
      <w:r w:rsidRPr="0091352A">
        <w:rPr>
          <w:bCs/>
          <w:sz w:val="28"/>
          <w:szCs w:val="28"/>
        </w:rPr>
        <w:t>:</w:t>
      </w:r>
    </w:p>
    <w:p w:rsidR="001D419D" w:rsidRPr="0091352A" w:rsidRDefault="001D419D" w:rsidP="001D419D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91352A">
        <w:rPr>
          <w:b w:val="0"/>
          <w:bCs w:val="0"/>
          <w:sz w:val="28"/>
          <w:szCs w:val="28"/>
        </w:rPr>
        <w:t>«</w:t>
      </w:r>
      <w:r w:rsidRPr="0091352A">
        <w:rPr>
          <w:rFonts w:ascii="Times New Roman" w:hAnsi="Times New Roman"/>
          <w:b w:val="0"/>
          <w:sz w:val="28"/>
          <w:szCs w:val="28"/>
        </w:rPr>
        <w:t xml:space="preserve">4. Распределение фонда оплаты труда </w:t>
      </w:r>
    </w:p>
    <w:p w:rsidR="001D419D" w:rsidRPr="0091352A" w:rsidRDefault="001D419D" w:rsidP="001D419D">
      <w:pPr>
        <w:rPr>
          <w:sz w:val="28"/>
          <w:szCs w:val="28"/>
        </w:rPr>
      </w:pPr>
    </w:p>
    <w:p w:rsidR="001D419D" w:rsidRPr="0091352A" w:rsidRDefault="001D419D" w:rsidP="001D419D">
      <w:pPr>
        <w:pStyle w:val="formattexttopleveltext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52A">
        <w:rPr>
          <w:rFonts w:ascii="Times New Roman" w:hAnsi="Times New Roman" w:cs="Times New Roman"/>
          <w:sz w:val="28"/>
          <w:szCs w:val="28"/>
        </w:rPr>
        <w:t>4.1. Фонд оплаты труда общеобразовательной организации состоит из базовой части (ФОТ</w:t>
      </w:r>
      <w:r w:rsidRPr="0091352A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91352A">
        <w:rPr>
          <w:rFonts w:ascii="Times New Roman" w:hAnsi="Times New Roman" w:cs="Times New Roman"/>
          <w:sz w:val="28"/>
          <w:szCs w:val="28"/>
        </w:rPr>
        <w:t>) и стимулирующей части (ФОТ</w:t>
      </w:r>
      <w:r w:rsidRPr="0091352A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Pr="0091352A">
        <w:rPr>
          <w:rFonts w:ascii="Times New Roman" w:hAnsi="Times New Roman" w:cs="Times New Roman"/>
          <w:sz w:val="28"/>
          <w:szCs w:val="28"/>
        </w:rPr>
        <w:t>).</w:t>
      </w:r>
    </w:p>
    <w:p w:rsidR="001D419D" w:rsidRPr="0091352A" w:rsidRDefault="001D419D" w:rsidP="001D419D">
      <w:pPr>
        <w:pStyle w:val="formattexttopleveltext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52A">
        <w:rPr>
          <w:rFonts w:ascii="Times New Roman" w:hAnsi="Times New Roman" w:cs="Times New Roman"/>
          <w:sz w:val="28"/>
          <w:szCs w:val="28"/>
        </w:rPr>
        <w:t>Фактическая доля ФОТ</w:t>
      </w:r>
      <w:r w:rsidRPr="0091352A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Pr="0091352A">
        <w:rPr>
          <w:rFonts w:ascii="Times New Roman" w:hAnsi="Times New Roman" w:cs="Times New Roman"/>
          <w:sz w:val="28"/>
          <w:szCs w:val="28"/>
        </w:rPr>
        <w:t xml:space="preserve"> ежегодно устанавливается общеобразов</w:t>
      </w:r>
      <w:r w:rsidRPr="0091352A">
        <w:rPr>
          <w:rFonts w:ascii="Times New Roman" w:hAnsi="Times New Roman" w:cs="Times New Roman"/>
          <w:sz w:val="28"/>
          <w:szCs w:val="28"/>
        </w:rPr>
        <w:t>а</w:t>
      </w:r>
      <w:r w:rsidRPr="0091352A">
        <w:rPr>
          <w:rFonts w:ascii="Times New Roman" w:hAnsi="Times New Roman" w:cs="Times New Roman"/>
          <w:sz w:val="28"/>
          <w:szCs w:val="28"/>
        </w:rPr>
        <w:t>тельной организацией в диапазоне от 15 до 30% от общего ФОТ.</w:t>
      </w:r>
    </w:p>
    <w:p w:rsidR="001D419D" w:rsidRPr="0091352A" w:rsidRDefault="001D419D" w:rsidP="001D419D">
      <w:pPr>
        <w:pStyle w:val="formattexttopleveltext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52A">
        <w:rPr>
          <w:rFonts w:ascii="Times New Roman" w:hAnsi="Times New Roman" w:cs="Times New Roman"/>
          <w:sz w:val="28"/>
          <w:szCs w:val="28"/>
        </w:rPr>
        <w:t>4.2. Базовая часть фонда оплаты труда обеспечивает гарантированную заработную плату руководителей (руководитель общеобразовательной орг</w:t>
      </w:r>
      <w:r w:rsidRPr="0091352A">
        <w:rPr>
          <w:rFonts w:ascii="Times New Roman" w:hAnsi="Times New Roman" w:cs="Times New Roman"/>
          <w:sz w:val="28"/>
          <w:szCs w:val="28"/>
        </w:rPr>
        <w:t>а</w:t>
      </w:r>
      <w:r w:rsidRPr="0091352A">
        <w:rPr>
          <w:rFonts w:ascii="Times New Roman" w:hAnsi="Times New Roman" w:cs="Times New Roman"/>
          <w:sz w:val="28"/>
          <w:szCs w:val="28"/>
        </w:rPr>
        <w:t>низации, руководитель структурного подразделения, заместители руковод</w:t>
      </w:r>
      <w:r w:rsidRPr="0091352A">
        <w:rPr>
          <w:rFonts w:ascii="Times New Roman" w:hAnsi="Times New Roman" w:cs="Times New Roman"/>
          <w:sz w:val="28"/>
          <w:szCs w:val="28"/>
        </w:rPr>
        <w:t>и</w:t>
      </w:r>
      <w:r w:rsidRPr="0091352A">
        <w:rPr>
          <w:rFonts w:ascii="Times New Roman" w:hAnsi="Times New Roman" w:cs="Times New Roman"/>
          <w:sz w:val="28"/>
          <w:szCs w:val="28"/>
        </w:rPr>
        <w:t>теля и др.), педагогического (учителя, преподаватели, мастера произво</w:t>
      </w:r>
      <w:r w:rsidRPr="0091352A">
        <w:rPr>
          <w:rFonts w:ascii="Times New Roman" w:hAnsi="Times New Roman" w:cs="Times New Roman"/>
          <w:sz w:val="28"/>
          <w:szCs w:val="28"/>
        </w:rPr>
        <w:t>д</w:t>
      </w:r>
      <w:r w:rsidRPr="0091352A">
        <w:rPr>
          <w:rFonts w:ascii="Times New Roman" w:hAnsi="Times New Roman" w:cs="Times New Roman"/>
          <w:sz w:val="28"/>
          <w:szCs w:val="28"/>
        </w:rPr>
        <w:t>ственного обучения, воспитатели, педагоги-психологи, психологи, социал</w:t>
      </w:r>
      <w:r w:rsidRPr="0091352A">
        <w:rPr>
          <w:rFonts w:ascii="Times New Roman" w:hAnsi="Times New Roman" w:cs="Times New Roman"/>
          <w:sz w:val="28"/>
          <w:szCs w:val="28"/>
        </w:rPr>
        <w:t>ь</w:t>
      </w:r>
      <w:r w:rsidRPr="0091352A">
        <w:rPr>
          <w:rFonts w:ascii="Times New Roman" w:hAnsi="Times New Roman" w:cs="Times New Roman"/>
          <w:sz w:val="28"/>
          <w:szCs w:val="28"/>
        </w:rPr>
        <w:t>ные педагоги, педагоги дополнительного образования и др.) и прочего пе</w:t>
      </w:r>
      <w:r w:rsidRPr="0091352A">
        <w:rPr>
          <w:rFonts w:ascii="Times New Roman" w:hAnsi="Times New Roman" w:cs="Times New Roman"/>
          <w:sz w:val="28"/>
          <w:szCs w:val="28"/>
        </w:rPr>
        <w:t>р</w:t>
      </w:r>
      <w:r w:rsidRPr="0091352A">
        <w:rPr>
          <w:rFonts w:ascii="Times New Roman" w:hAnsi="Times New Roman" w:cs="Times New Roman"/>
          <w:sz w:val="28"/>
          <w:szCs w:val="28"/>
        </w:rPr>
        <w:t>сонала общеобразовательной организации.</w:t>
      </w:r>
    </w:p>
    <w:p w:rsidR="001D419D" w:rsidRPr="0091352A" w:rsidRDefault="001D419D" w:rsidP="001D419D">
      <w:pPr>
        <w:pStyle w:val="formattexttopleveltext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52A">
        <w:rPr>
          <w:rFonts w:ascii="Times New Roman" w:hAnsi="Times New Roman" w:cs="Times New Roman"/>
          <w:sz w:val="28"/>
          <w:szCs w:val="28"/>
        </w:rPr>
        <w:t>4.3. Руководитель на основе рекомендаций (Приложение 1 к полож</w:t>
      </w:r>
      <w:r w:rsidRPr="0091352A">
        <w:rPr>
          <w:rFonts w:ascii="Times New Roman" w:hAnsi="Times New Roman" w:cs="Times New Roman"/>
          <w:sz w:val="28"/>
          <w:szCs w:val="28"/>
        </w:rPr>
        <w:t>е</w:t>
      </w:r>
      <w:r w:rsidRPr="0091352A">
        <w:rPr>
          <w:rFonts w:ascii="Times New Roman" w:hAnsi="Times New Roman" w:cs="Times New Roman"/>
          <w:sz w:val="28"/>
          <w:szCs w:val="28"/>
        </w:rPr>
        <w:t>нию) формирует и утверждает штатное расписание общеобразовательной о</w:t>
      </w:r>
      <w:r w:rsidRPr="0091352A">
        <w:rPr>
          <w:rFonts w:ascii="Times New Roman" w:hAnsi="Times New Roman" w:cs="Times New Roman"/>
          <w:sz w:val="28"/>
          <w:szCs w:val="28"/>
        </w:rPr>
        <w:t>р</w:t>
      </w:r>
      <w:r w:rsidRPr="0091352A">
        <w:rPr>
          <w:rFonts w:ascii="Times New Roman" w:hAnsi="Times New Roman" w:cs="Times New Roman"/>
          <w:sz w:val="28"/>
          <w:szCs w:val="28"/>
        </w:rPr>
        <w:t>ганизации в пределах фонда оплаты труда с учётом следующих условий:</w:t>
      </w:r>
    </w:p>
    <w:p w:rsidR="001D419D" w:rsidRPr="0091352A" w:rsidRDefault="001D419D" w:rsidP="001D419D">
      <w:pPr>
        <w:spacing w:line="360" w:lineRule="auto"/>
        <w:ind w:firstLine="709"/>
        <w:jc w:val="both"/>
        <w:rPr>
          <w:sz w:val="28"/>
          <w:szCs w:val="28"/>
        </w:rPr>
      </w:pPr>
      <w:r w:rsidRPr="0091352A">
        <w:rPr>
          <w:sz w:val="28"/>
          <w:szCs w:val="28"/>
        </w:rPr>
        <w:t>1) Доля фонда оплаты труда административно-управленческого перс</w:t>
      </w:r>
      <w:r w:rsidRPr="0091352A">
        <w:rPr>
          <w:sz w:val="28"/>
          <w:szCs w:val="28"/>
        </w:rPr>
        <w:t>о</w:t>
      </w:r>
      <w:r w:rsidRPr="0091352A">
        <w:rPr>
          <w:sz w:val="28"/>
          <w:szCs w:val="28"/>
        </w:rPr>
        <w:t xml:space="preserve">нала не должна превышать 10% (без учета оплаты за учебную нагрузку), из </w:t>
      </w:r>
      <w:r w:rsidRPr="0091352A">
        <w:rPr>
          <w:sz w:val="28"/>
          <w:szCs w:val="28"/>
        </w:rPr>
        <w:lastRenderedPageBreak/>
        <w:t>них доля фонда оплаты труда руководителя не должна превышать 8 %</w:t>
      </w:r>
      <w:r w:rsidRPr="0091352A">
        <w:rPr>
          <w:rStyle w:val="ad"/>
          <w:sz w:val="28"/>
          <w:szCs w:val="28"/>
        </w:rPr>
        <w:footnoteReference w:id="1"/>
      </w:r>
      <w:r w:rsidRPr="0091352A">
        <w:rPr>
          <w:sz w:val="28"/>
          <w:szCs w:val="28"/>
        </w:rPr>
        <w:t xml:space="preserve"> от общего фонда оплаты труда общеобразовательной организации, за исключ</w:t>
      </w:r>
      <w:r w:rsidRPr="0091352A">
        <w:rPr>
          <w:sz w:val="28"/>
          <w:szCs w:val="28"/>
        </w:rPr>
        <w:t>е</w:t>
      </w:r>
      <w:r w:rsidRPr="0091352A">
        <w:rPr>
          <w:sz w:val="28"/>
          <w:szCs w:val="28"/>
        </w:rPr>
        <w:t>нием общеобразовательных организаций, отнесенных в соответствии с пр</w:t>
      </w:r>
      <w:r w:rsidRPr="0091352A">
        <w:rPr>
          <w:sz w:val="28"/>
          <w:szCs w:val="28"/>
        </w:rPr>
        <w:t>и</w:t>
      </w:r>
      <w:r w:rsidRPr="0091352A">
        <w:rPr>
          <w:sz w:val="28"/>
          <w:szCs w:val="28"/>
        </w:rPr>
        <w:t>казом департамента к малокомплектным. Для вышеуказанных общеобразов</w:t>
      </w:r>
      <w:r w:rsidRPr="0091352A">
        <w:rPr>
          <w:sz w:val="28"/>
          <w:szCs w:val="28"/>
        </w:rPr>
        <w:t>а</w:t>
      </w:r>
      <w:r w:rsidRPr="0091352A">
        <w:rPr>
          <w:sz w:val="28"/>
          <w:szCs w:val="28"/>
        </w:rPr>
        <w:t>тельных организаций доля фонда оплаты труда руководителя может соста</w:t>
      </w:r>
      <w:r w:rsidRPr="0091352A">
        <w:rPr>
          <w:sz w:val="28"/>
          <w:szCs w:val="28"/>
        </w:rPr>
        <w:t>в</w:t>
      </w:r>
      <w:r w:rsidRPr="0091352A">
        <w:rPr>
          <w:sz w:val="28"/>
          <w:szCs w:val="28"/>
        </w:rPr>
        <w:t>лять до 10%.</w:t>
      </w:r>
    </w:p>
    <w:p w:rsidR="001D419D" w:rsidRPr="0091352A" w:rsidRDefault="001D419D" w:rsidP="001D419D">
      <w:pPr>
        <w:pStyle w:val="formattexttopleveltext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52A">
        <w:rPr>
          <w:rFonts w:ascii="Times New Roman" w:hAnsi="Times New Roman" w:cs="Times New Roman"/>
          <w:sz w:val="28"/>
          <w:szCs w:val="28"/>
        </w:rPr>
        <w:t>При этом плановая доля фонда стимулирующих выплат должна с</w:t>
      </w:r>
      <w:r w:rsidRPr="0091352A">
        <w:rPr>
          <w:rFonts w:ascii="Times New Roman" w:hAnsi="Times New Roman" w:cs="Times New Roman"/>
          <w:sz w:val="28"/>
          <w:szCs w:val="28"/>
        </w:rPr>
        <w:t>о</w:t>
      </w:r>
      <w:r w:rsidRPr="0091352A">
        <w:rPr>
          <w:rFonts w:ascii="Times New Roman" w:hAnsi="Times New Roman" w:cs="Times New Roman"/>
          <w:sz w:val="28"/>
          <w:szCs w:val="28"/>
        </w:rPr>
        <w:t>ставлять не менее 30% от фонда оплаты труда административно-управленческого персонала.</w:t>
      </w:r>
    </w:p>
    <w:p w:rsidR="001D419D" w:rsidRPr="0091352A" w:rsidRDefault="001D419D" w:rsidP="001D419D">
      <w:pPr>
        <w:pStyle w:val="formattexttopleveltext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52A">
        <w:rPr>
          <w:rFonts w:ascii="Times New Roman" w:hAnsi="Times New Roman" w:cs="Times New Roman"/>
          <w:sz w:val="28"/>
          <w:szCs w:val="28"/>
        </w:rPr>
        <w:t>2) Доля фонда оплаты труда педагогического персонала может быть установлена в диапазоне от 70 до 75%.</w:t>
      </w:r>
    </w:p>
    <w:p w:rsidR="001D419D" w:rsidRPr="0091352A" w:rsidRDefault="001D419D" w:rsidP="001D419D">
      <w:pPr>
        <w:pStyle w:val="formattexttopleveltext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52A">
        <w:rPr>
          <w:rFonts w:ascii="Times New Roman" w:hAnsi="Times New Roman" w:cs="Times New Roman"/>
          <w:sz w:val="28"/>
          <w:szCs w:val="28"/>
        </w:rPr>
        <w:t>4.4. Оплата труда работников общеобразовательной организации пр</w:t>
      </w:r>
      <w:r w:rsidRPr="0091352A">
        <w:rPr>
          <w:rFonts w:ascii="Times New Roman" w:hAnsi="Times New Roman" w:cs="Times New Roman"/>
          <w:sz w:val="28"/>
          <w:szCs w:val="28"/>
        </w:rPr>
        <w:t>о</w:t>
      </w:r>
      <w:r w:rsidRPr="0091352A">
        <w:rPr>
          <w:rFonts w:ascii="Times New Roman" w:hAnsi="Times New Roman" w:cs="Times New Roman"/>
          <w:sz w:val="28"/>
          <w:szCs w:val="28"/>
        </w:rPr>
        <w:t>изводится на основании трудовых договоров между руководителем и рабо</w:t>
      </w:r>
      <w:r w:rsidRPr="0091352A">
        <w:rPr>
          <w:rFonts w:ascii="Times New Roman" w:hAnsi="Times New Roman" w:cs="Times New Roman"/>
          <w:sz w:val="28"/>
          <w:szCs w:val="28"/>
        </w:rPr>
        <w:t>т</w:t>
      </w:r>
      <w:r w:rsidRPr="0091352A">
        <w:rPr>
          <w:rFonts w:ascii="Times New Roman" w:hAnsi="Times New Roman" w:cs="Times New Roman"/>
          <w:sz w:val="28"/>
          <w:szCs w:val="28"/>
        </w:rPr>
        <w:t>никами организации.»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19D" w:rsidRPr="0091352A" w:rsidRDefault="001D419D" w:rsidP="001D419D">
      <w:pPr>
        <w:pStyle w:val="formattexttopleveltext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Главу 5 «</w:t>
      </w:r>
      <w:r w:rsidRPr="0091352A">
        <w:rPr>
          <w:rFonts w:ascii="Times New Roman" w:hAnsi="Times New Roman" w:cs="Times New Roman"/>
          <w:sz w:val="28"/>
          <w:szCs w:val="28"/>
        </w:rPr>
        <w:t xml:space="preserve">Расчет заработной платы работников» изложить в новой редакции: </w:t>
      </w:r>
    </w:p>
    <w:p w:rsidR="001D419D" w:rsidRPr="0091352A" w:rsidRDefault="001D419D" w:rsidP="001D419D">
      <w:pPr>
        <w:pStyle w:val="ConsNormal"/>
        <w:widowControl/>
        <w:spacing w:line="360" w:lineRule="auto"/>
        <w:ind w:right="0"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52A">
        <w:rPr>
          <w:rFonts w:ascii="Times New Roman" w:hAnsi="Times New Roman" w:cs="Times New Roman"/>
          <w:bCs/>
          <w:sz w:val="28"/>
          <w:szCs w:val="28"/>
        </w:rPr>
        <w:t>«5. Расчет заработной платы работников</w:t>
      </w:r>
    </w:p>
    <w:p w:rsidR="001D419D" w:rsidRPr="0091352A" w:rsidRDefault="001D419D" w:rsidP="001D419D">
      <w:pPr>
        <w:pStyle w:val="ConsNormal"/>
        <w:widowControl/>
        <w:spacing w:line="360" w:lineRule="auto"/>
        <w:ind w:right="0"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419D" w:rsidRPr="0091352A" w:rsidRDefault="001D419D" w:rsidP="001D419D">
      <w:pPr>
        <w:spacing w:line="360" w:lineRule="auto"/>
        <w:ind w:firstLine="851"/>
        <w:jc w:val="both"/>
        <w:rPr>
          <w:sz w:val="28"/>
          <w:szCs w:val="28"/>
        </w:rPr>
      </w:pPr>
      <w:r w:rsidRPr="0091352A">
        <w:rPr>
          <w:sz w:val="28"/>
          <w:szCs w:val="28"/>
        </w:rPr>
        <w:t>5.1. Заработная плата работников общеобразовательной организации рассчитывается по следующей формуле:</w:t>
      </w:r>
    </w:p>
    <w:p w:rsidR="001D419D" w:rsidRPr="0091352A" w:rsidRDefault="001D419D" w:rsidP="001D419D">
      <w:pPr>
        <w:spacing w:line="360" w:lineRule="auto"/>
        <w:ind w:firstLine="851"/>
        <w:jc w:val="both"/>
        <w:rPr>
          <w:sz w:val="28"/>
          <w:szCs w:val="28"/>
        </w:rPr>
      </w:pPr>
      <w:r w:rsidRPr="0091352A">
        <w:rPr>
          <w:sz w:val="28"/>
          <w:szCs w:val="28"/>
        </w:rPr>
        <w:t>Зп</w:t>
      </w:r>
      <w:r>
        <w:rPr>
          <w:sz w:val="28"/>
          <w:szCs w:val="28"/>
        </w:rPr>
        <w:t xml:space="preserve"> </w:t>
      </w:r>
      <w:r w:rsidRPr="009135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91352A">
        <w:rPr>
          <w:sz w:val="28"/>
          <w:szCs w:val="28"/>
        </w:rPr>
        <w:t>Од</w:t>
      </w:r>
      <w:r>
        <w:rPr>
          <w:sz w:val="28"/>
          <w:szCs w:val="28"/>
        </w:rPr>
        <w:t xml:space="preserve"> </w:t>
      </w:r>
      <w:r w:rsidRPr="0091352A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91352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352A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91352A">
        <w:rPr>
          <w:sz w:val="28"/>
          <w:szCs w:val="28"/>
        </w:rPr>
        <w:t>С , где:</w:t>
      </w:r>
    </w:p>
    <w:p w:rsidR="001D419D" w:rsidRPr="0091352A" w:rsidRDefault="001D419D" w:rsidP="001D419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91352A">
        <w:rPr>
          <w:bCs/>
          <w:sz w:val="28"/>
          <w:szCs w:val="28"/>
        </w:rPr>
        <w:t>Зп</w:t>
      </w:r>
      <w:r w:rsidRPr="0091352A">
        <w:rPr>
          <w:sz w:val="28"/>
          <w:szCs w:val="28"/>
        </w:rPr>
        <w:t xml:space="preserve"> – заработная плата;</w:t>
      </w:r>
    </w:p>
    <w:p w:rsidR="001D419D" w:rsidRPr="0091352A" w:rsidRDefault="001D419D" w:rsidP="001D419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91352A">
        <w:rPr>
          <w:bCs/>
          <w:sz w:val="28"/>
          <w:szCs w:val="28"/>
        </w:rPr>
        <w:t xml:space="preserve">Од </w:t>
      </w:r>
      <w:r w:rsidRPr="0091352A">
        <w:rPr>
          <w:sz w:val="28"/>
          <w:szCs w:val="28"/>
        </w:rPr>
        <w:t>– оклад (должностной оклад);</w:t>
      </w:r>
    </w:p>
    <w:p w:rsidR="001D419D" w:rsidRPr="0091352A" w:rsidRDefault="001D419D" w:rsidP="001D419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91352A">
        <w:rPr>
          <w:bCs/>
          <w:sz w:val="28"/>
          <w:szCs w:val="28"/>
        </w:rPr>
        <w:t>К</w:t>
      </w:r>
      <w:r w:rsidRPr="0091352A">
        <w:rPr>
          <w:sz w:val="28"/>
          <w:szCs w:val="28"/>
        </w:rPr>
        <w:t>– компенсационные выплаты;</w:t>
      </w:r>
    </w:p>
    <w:p w:rsidR="001D419D" w:rsidRPr="0091352A" w:rsidRDefault="001D419D" w:rsidP="001D419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91352A">
        <w:rPr>
          <w:bCs/>
          <w:sz w:val="28"/>
          <w:szCs w:val="28"/>
        </w:rPr>
        <w:t>С</w:t>
      </w:r>
      <w:r w:rsidRPr="0091352A">
        <w:rPr>
          <w:sz w:val="28"/>
          <w:szCs w:val="28"/>
        </w:rPr>
        <w:t>– стимулирующие выплаты</w:t>
      </w:r>
      <w:r>
        <w:rPr>
          <w:sz w:val="28"/>
          <w:szCs w:val="28"/>
        </w:rPr>
        <w:t>.</w:t>
      </w:r>
    </w:p>
    <w:p w:rsidR="001D419D" w:rsidRPr="0091352A" w:rsidRDefault="001D419D" w:rsidP="001D419D">
      <w:pPr>
        <w:spacing w:line="360" w:lineRule="auto"/>
        <w:ind w:firstLine="851"/>
        <w:jc w:val="both"/>
        <w:rPr>
          <w:sz w:val="28"/>
          <w:szCs w:val="28"/>
        </w:rPr>
      </w:pPr>
      <w:r w:rsidRPr="0091352A">
        <w:rPr>
          <w:sz w:val="28"/>
          <w:szCs w:val="28"/>
        </w:rPr>
        <w:t>Оклад (должностной оклад) рассчитывается по формуле:</w:t>
      </w:r>
    </w:p>
    <w:p w:rsidR="001D419D" w:rsidRPr="0091352A" w:rsidRDefault="001D419D" w:rsidP="001D419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91352A">
        <w:rPr>
          <w:i/>
          <w:sz w:val="28"/>
          <w:szCs w:val="28"/>
        </w:rPr>
        <w:t>Од=Б×К</w:t>
      </w:r>
      <w:r w:rsidRPr="0091352A">
        <w:rPr>
          <w:i/>
          <w:sz w:val="28"/>
          <w:szCs w:val="28"/>
          <w:vertAlign w:val="subscript"/>
        </w:rPr>
        <w:t>с</w:t>
      </w:r>
      <w:r w:rsidRPr="0091352A">
        <w:rPr>
          <w:i/>
          <w:sz w:val="28"/>
          <w:szCs w:val="28"/>
        </w:rPr>
        <w:t>+К</w:t>
      </w:r>
      <w:r w:rsidRPr="0091352A">
        <w:rPr>
          <w:i/>
          <w:sz w:val="28"/>
          <w:szCs w:val="28"/>
          <w:vertAlign w:val="subscript"/>
        </w:rPr>
        <w:t>н</w:t>
      </w:r>
      <w:r w:rsidRPr="0091352A">
        <w:rPr>
          <w:sz w:val="28"/>
          <w:szCs w:val="28"/>
        </w:rPr>
        <w:t>, где:</w:t>
      </w:r>
    </w:p>
    <w:p w:rsidR="001D419D" w:rsidRPr="0091352A" w:rsidRDefault="001D419D" w:rsidP="001D419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91352A">
        <w:rPr>
          <w:bCs/>
          <w:sz w:val="28"/>
          <w:szCs w:val="28"/>
        </w:rPr>
        <w:lastRenderedPageBreak/>
        <w:t>Б</w:t>
      </w:r>
      <w:r w:rsidRPr="0091352A">
        <w:rPr>
          <w:sz w:val="28"/>
          <w:szCs w:val="28"/>
        </w:rPr>
        <w:t xml:space="preserve"> – оклад по ПКГ (Приложение «</w:t>
      </w:r>
      <w:r w:rsidRPr="0091352A">
        <w:rPr>
          <w:kern w:val="36"/>
          <w:sz w:val="28"/>
          <w:szCs w:val="28"/>
        </w:rPr>
        <w:t>Р</w:t>
      </w:r>
      <w:r w:rsidRPr="0091352A">
        <w:rPr>
          <w:bCs/>
          <w:sz w:val="28"/>
          <w:szCs w:val="28"/>
        </w:rPr>
        <w:t>екомендуемые минимальные окл</w:t>
      </w:r>
      <w:r w:rsidRPr="0091352A">
        <w:rPr>
          <w:bCs/>
          <w:sz w:val="28"/>
          <w:szCs w:val="28"/>
        </w:rPr>
        <w:t>а</w:t>
      </w:r>
      <w:r w:rsidRPr="0091352A">
        <w:rPr>
          <w:bCs/>
          <w:sz w:val="28"/>
          <w:szCs w:val="28"/>
        </w:rPr>
        <w:t>ды по профессионально - квалификационным группам (ПКГ) должностей р</w:t>
      </w:r>
      <w:r w:rsidRPr="0091352A">
        <w:rPr>
          <w:bCs/>
          <w:sz w:val="28"/>
          <w:szCs w:val="28"/>
        </w:rPr>
        <w:t>а</w:t>
      </w:r>
      <w:r w:rsidRPr="0091352A">
        <w:rPr>
          <w:bCs/>
          <w:sz w:val="28"/>
          <w:szCs w:val="28"/>
        </w:rPr>
        <w:t>ботников образовательных организаций»</w:t>
      </w:r>
      <w:r w:rsidRPr="0091352A">
        <w:rPr>
          <w:sz w:val="28"/>
          <w:szCs w:val="28"/>
        </w:rPr>
        <w:t xml:space="preserve"> к настоящему приказу);</w:t>
      </w:r>
    </w:p>
    <w:p w:rsidR="001D419D" w:rsidRPr="0091352A" w:rsidRDefault="001D419D" w:rsidP="001D419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91352A">
        <w:rPr>
          <w:bCs/>
          <w:sz w:val="28"/>
          <w:szCs w:val="28"/>
        </w:rPr>
        <w:t>К</w:t>
      </w:r>
      <w:r w:rsidRPr="0091352A">
        <w:rPr>
          <w:bCs/>
          <w:sz w:val="28"/>
          <w:szCs w:val="28"/>
          <w:vertAlign w:val="subscript"/>
        </w:rPr>
        <w:t>с</w:t>
      </w:r>
      <w:r w:rsidRPr="0091352A">
        <w:rPr>
          <w:sz w:val="28"/>
          <w:szCs w:val="28"/>
        </w:rPr>
        <w:t xml:space="preserve"> - коэффициент удорожания по местонахождению общеобразов</w:t>
      </w:r>
      <w:r w:rsidRPr="0091352A">
        <w:rPr>
          <w:sz w:val="28"/>
          <w:szCs w:val="28"/>
        </w:rPr>
        <w:t>а</w:t>
      </w:r>
      <w:r w:rsidRPr="0091352A">
        <w:rPr>
          <w:sz w:val="28"/>
          <w:szCs w:val="28"/>
        </w:rPr>
        <w:t>тельной организации (город - 1, село - 1,25)</w:t>
      </w:r>
      <w:r w:rsidRPr="0091352A">
        <w:rPr>
          <w:rStyle w:val="aff"/>
          <w:sz w:val="28"/>
          <w:szCs w:val="28"/>
        </w:rPr>
        <w:footnoteReference w:id="2"/>
      </w:r>
      <w:r w:rsidRPr="0091352A">
        <w:rPr>
          <w:sz w:val="28"/>
          <w:szCs w:val="28"/>
        </w:rPr>
        <w:t>;</w:t>
      </w:r>
    </w:p>
    <w:p w:rsidR="001D419D" w:rsidRPr="0091352A" w:rsidRDefault="001D419D" w:rsidP="001D419D">
      <w:pPr>
        <w:spacing w:line="360" w:lineRule="auto"/>
        <w:ind w:firstLine="851"/>
        <w:jc w:val="both"/>
        <w:rPr>
          <w:sz w:val="28"/>
          <w:szCs w:val="28"/>
        </w:rPr>
      </w:pPr>
      <w:r w:rsidRPr="0091352A">
        <w:rPr>
          <w:bCs/>
          <w:sz w:val="28"/>
          <w:szCs w:val="28"/>
        </w:rPr>
        <w:t>К</w:t>
      </w:r>
      <w:r w:rsidRPr="0091352A">
        <w:rPr>
          <w:bCs/>
          <w:sz w:val="28"/>
          <w:szCs w:val="28"/>
          <w:vertAlign w:val="subscript"/>
        </w:rPr>
        <w:t>н</w:t>
      </w:r>
      <w:r w:rsidRPr="0091352A">
        <w:rPr>
          <w:sz w:val="28"/>
          <w:szCs w:val="28"/>
        </w:rPr>
        <w:t xml:space="preserve"> – сумма постоянных повышающих надбавок к окладу (должнос</w:t>
      </w:r>
      <w:r w:rsidRPr="0091352A">
        <w:rPr>
          <w:sz w:val="28"/>
          <w:szCs w:val="28"/>
        </w:rPr>
        <w:t>т</w:t>
      </w:r>
      <w:r w:rsidRPr="0091352A">
        <w:rPr>
          <w:sz w:val="28"/>
          <w:szCs w:val="28"/>
        </w:rPr>
        <w:t>ному окладу), ставке заработной платы в зависимости от специфики и ос</w:t>
      </w:r>
      <w:r w:rsidRPr="0091352A">
        <w:rPr>
          <w:sz w:val="28"/>
          <w:szCs w:val="28"/>
        </w:rPr>
        <w:t>о</w:t>
      </w:r>
      <w:r w:rsidRPr="0091352A">
        <w:rPr>
          <w:sz w:val="28"/>
          <w:szCs w:val="28"/>
        </w:rPr>
        <w:t>бенностей труда (Таблица 1).</w:t>
      </w:r>
    </w:p>
    <w:p w:rsidR="001D419D" w:rsidRPr="0091352A" w:rsidRDefault="001D419D" w:rsidP="001D419D">
      <w:pPr>
        <w:spacing w:line="360" w:lineRule="auto"/>
        <w:ind w:firstLine="851"/>
        <w:jc w:val="both"/>
        <w:rPr>
          <w:sz w:val="28"/>
          <w:szCs w:val="28"/>
        </w:rPr>
      </w:pPr>
      <w:r w:rsidRPr="0091352A">
        <w:rPr>
          <w:sz w:val="28"/>
          <w:szCs w:val="28"/>
        </w:rPr>
        <w:t>При этом постоянно гарантированной величиной является оклад (должностной оклад), ставка заработной платы и сумма постоянных пов</w:t>
      </w:r>
      <w:r w:rsidRPr="0091352A">
        <w:rPr>
          <w:sz w:val="28"/>
          <w:szCs w:val="28"/>
        </w:rPr>
        <w:t>ы</w:t>
      </w:r>
      <w:r w:rsidRPr="0091352A">
        <w:rPr>
          <w:sz w:val="28"/>
          <w:szCs w:val="28"/>
        </w:rPr>
        <w:t>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1D419D" w:rsidRPr="0091352A" w:rsidRDefault="001D419D" w:rsidP="001D419D">
      <w:pPr>
        <w:spacing w:line="360" w:lineRule="auto"/>
        <w:ind w:firstLine="708"/>
        <w:jc w:val="right"/>
        <w:rPr>
          <w:bCs/>
          <w:sz w:val="28"/>
          <w:szCs w:val="28"/>
        </w:rPr>
      </w:pPr>
      <w:r w:rsidRPr="0091352A">
        <w:rPr>
          <w:sz w:val="28"/>
          <w:szCs w:val="28"/>
        </w:rPr>
        <w:t xml:space="preserve">Таблица 1 </w:t>
      </w:r>
    </w:p>
    <w:p w:rsidR="001D419D" w:rsidRPr="0091352A" w:rsidRDefault="001D419D" w:rsidP="001D419D">
      <w:pPr>
        <w:ind w:firstLine="708"/>
        <w:jc w:val="center"/>
        <w:rPr>
          <w:bCs/>
          <w:sz w:val="28"/>
          <w:szCs w:val="28"/>
        </w:rPr>
      </w:pPr>
      <w:r w:rsidRPr="0091352A">
        <w:rPr>
          <w:bCs/>
          <w:sz w:val="28"/>
          <w:szCs w:val="28"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1D419D" w:rsidRPr="0091352A" w:rsidRDefault="001D419D" w:rsidP="001D419D">
      <w:pPr>
        <w:ind w:firstLine="708"/>
        <w:jc w:val="center"/>
        <w:rPr>
          <w:bCs/>
          <w:sz w:val="28"/>
          <w:szCs w:val="28"/>
        </w:rPr>
      </w:pP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1D419D" w:rsidRPr="0091352A" w:rsidTr="00C150F4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bCs/>
                <w:sz w:val="22"/>
                <w:szCs w:val="22"/>
              </w:rPr>
            </w:pPr>
            <w:r w:rsidRPr="0091352A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center"/>
              <w:rPr>
                <w:bCs/>
                <w:sz w:val="22"/>
                <w:szCs w:val="22"/>
              </w:rPr>
            </w:pPr>
            <w:r w:rsidRPr="0091352A">
              <w:rPr>
                <w:bCs/>
                <w:sz w:val="22"/>
                <w:szCs w:val="22"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center"/>
              <w:rPr>
                <w:bCs/>
                <w:sz w:val="22"/>
                <w:szCs w:val="22"/>
              </w:rPr>
            </w:pPr>
            <w:r w:rsidRPr="0091352A">
              <w:rPr>
                <w:bCs/>
                <w:sz w:val="22"/>
                <w:szCs w:val="22"/>
              </w:rPr>
              <w:t>Ра</w:t>
            </w:r>
            <w:r w:rsidRPr="0091352A">
              <w:rPr>
                <w:bCs/>
                <w:sz w:val="22"/>
                <w:szCs w:val="22"/>
              </w:rPr>
              <w:t>з</w:t>
            </w:r>
            <w:r w:rsidRPr="0091352A">
              <w:rPr>
                <w:bCs/>
                <w:sz w:val="22"/>
                <w:szCs w:val="22"/>
              </w:rPr>
              <w:t>мерК</w:t>
            </w:r>
            <w:r w:rsidRPr="0091352A">
              <w:rPr>
                <w:bCs/>
                <w:sz w:val="22"/>
                <w:szCs w:val="22"/>
                <w:vertAlign w:val="subscript"/>
              </w:rPr>
              <w:t>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tabs>
                <w:tab w:val="center" w:pos="1750"/>
                <w:tab w:val="right" w:pos="3500"/>
              </w:tabs>
              <w:rPr>
                <w:sz w:val="22"/>
                <w:szCs w:val="22"/>
              </w:rPr>
            </w:pPr>
            <w:r w:rsidRPr="0091352A">
              <w:rPr>
                <w:bCs/>
                <w:sz w:val="22"/>
                <w:szCs w:val="22"/>
              </w:rPr>
              <w:tab/>
              <w:t>Примечания</w:t>
            </w:r>
            <w:r w:rsidRPr="0091352A">
              <w:rPr>
                <w:bCs/>
                <w:sz w:val="22"/>
                <w:szCs w:val="22"/>
              </w:rPr>
              <w:tab/>
            </w: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Педагогическим работникам при наличии квалификационной катег</w:t>
            </w:r>
            <w:r w:rsidRPr="0091352A">
              <w:rPr>
                <w:sz w:val="22"/>
                <w:szCs w:val="22"/>
              </w:rPr>
              <w:t>о</w:t>
            </w:r>
            <w:r w:rsidRPr="0091352A">
              <w:rPr>
                <w:sz w:val="22"/>
                <w:szCs w:val="22"/>
              </w:rPr>
              <w:t>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Коэффициент за квалификационную категорию сохраняется до конца мес</w:t>
            </w:r>
            <w:r w:rsidRPr="0091352A">
              <w:rPr>
                <w:sz w:val="22"/>
                <w:szCs w:val="22"/>
              </w:rPr>
              <w:t>я</w:t>
            </w:r>
            <w:r w:rsidRPr="0091352A">
              <w:rPr>
                <w:sz w:val="22"/>
                <w:szCs w:val="22"/>
              </w:rPr>
              <w:t>ца, в котором закончился срок де</w:t>
            </w:r>
            <w:r w:rsidRPr="0091352A">
              <w:rPr>
                <w:sz w:val="22"/>
                <w:szCs w:val="22"/>
              </w:rPr>
              <w:t>й</w:t>
            </w:r>
            <w:r w:rsidRPr="0091352A">
              <w:rPr>
                <w:sz w:val="22"/>
                <w:szCs w:val="22"/>
              </w:rPr>
              <w:t>ствия квалификационной категории.</w:t>
            </w:r>
          </w:p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Коэффициент за квалификационную категорию сохраняется на год в след</w:t>
            </w:r>
            <w:r w:rsidRPr="0091352A">
              <w:rPr>
                <w:sz w:val="22"/>
                <w:szCs w:val="22"/>
              </w:rPr>
              <w:t>у</w:t>
            </w:r>
            <w:r w:rsidRPr="0091352A">
              <w:rPr>
                <w:sz w:val="22"/>
                <w:szCs w:val="22"/>
              </w:rPr>
              <w:t>ющих случаях:</w:t>
            </w:r>
          </w:p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- длительный отпуск до года;</w:t>
            </w:r>
          </w:p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- заграничная командировка;</w:t>
            </w:r>
          </w:p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- длительное лечение (более 6 мес</w:t>
            </w:r>
            <w:r w:rsidRPr="0091352A">
              <w:rPr>
                <w:sz w:val="22"/>
                <w:szCs w:val="22"/>
              </w:rPr>
              <w:t>я</w:t>
            </w:r>
            <w:r w:rsidRPr="0091352A">
              <w:rPr>
                <w:sz w:val="22"/>
                <w:szCs w:val="22"/>
              </w:rPr>
              <w:t>цев);</w:t>
            </w:r>
          </w:p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- в течение года до ухода работника на пенсию по возрасту</w:t>
            </w:r>
            <w:r w:rsidRPr="0091352A">
              <w:rPr>
                <w:rStyle w:val="ad"/>
                <w:sz w:val="22"/>
                <w:szCs w:val="22"/>
              </w:rPr>
              <w:footnoteReference w:id="3"/>
            </w:r>
            <w:r w:rsidRPr="0091352A">
              <w:rPr>
                <w:sz w:val="22"/>
                <w:szCs w:val="22"/>
              </w:rPr>
              <w:t>.</w:t>
            </w:r>
          </w:p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После окончания отпуска по уходу за ребенком до трех лет коэффициент квалификационной категории сохран</w:t>
            </w:r>
            <w:r w:rsidRPr="0091352A">
              <w:rPr>
                <w:sz w:val="22"/>
                <w:szCs w:val="22"/>
              </w:rPr>
              <w:t>я</w:t>
            </w:r>
            <w:r w:rsidRPr="0091352A">
              <w:rPr>
                <w:sz w:val="22"/>
                <w:szCs w:val="22"/>
              </w:rPr>
              <w:t>ется на период до двух лет, с момента выхода из отпуска по уходу за ребе</w:t>
            </w:r>
            <w:r w:rsidRPr="0091352A">
              <w:rPr>
                <w:sz w:val="22"/>
                <w:szCs w:val="22"/>
              </w:rPr>
              <w:t>н</w:t>
            </w:r>
            <w:r w:rsidRPr="0091352A">
              <w:rPr>
                <w:sz w:val="22"/>
                <w:szCs w:val="22"/>
              </w:rPr>
              <w:t>ком.</w:t>
            </w: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- высшая квалификационная катег</w:t>
            </w:r>
            <w:r w:rsidRPr="0091352A">
              <w:rPr>
                <w:sz w:val="22"/>
                <w:szCs w:val="22"/>
              </w:rPr>
              <w:t>о</w:t>
            </w:r>
            <w:r w:rsidRPr="0091352A">
              <w:rPr>
                <w:sz w:val="22"/>
                <w:szCs w:val="22"/>
              </w:rPr>
              <w:t xml:space="preserve">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</w:p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D419D" w:rsidRPr="0091352A" w:rsidTr="00C150F4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- первая квалификационная катег</w:t>
            </w:r>
            <w:r w:rsidRPr="0091352A">
              <w:rPr>
                <w:sz w:val="22"/>
                <w:szCs w:val="22"/>
              </w:rPr>
              <w:t>о</w:t>
            </w:r>
            <w:r w:rsidRPr="0091352A">
              <w:rPr>
                <w:sz w:val="22"/>
                <w:szCs w:val="22"/>
              </w:rPr>
              <w:t>рия</w:t>
            </w:r>
          </w:p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2 550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Учителям, получившим статус «Учитель-методист»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5 100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Список учителей, получивших статус «Учитель-методист», определяется приказом департамента образования Воронежской области</w:t>
            </w: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 xml:space="preserve">Работникам за стаж непрерывной работы (выслугу 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Выплата за стаж непрерывной работы может осуществляться работникам, для которых данная образовательная орг</w:t>
            </w:r>
            <w:r w:rsidRPr="0091352A">
              <w:rPr>
                <w:sz w:val="22"/>
                <w:szCs w:val="22"/>
              </w:rPr>
              <w:t>а</w:t>
            </w:r>
            <w:r w:rsidRPr="0091352A">
              <w:rPr>
                <w:sz w:val="22"/>
                <w:szCs w:val="22"/>
              </w:rPr>
              <w:t>низация является местом основной р</w:t>
            </w:r>
            <w:r w:rsidRPr="0091352A">
              <w:rPr>
                <w:sz w:val="22"/>
                <w:szCs w:val="22"/>
              </w:rPr>
              <w:t>а</w:t>
            </w:r>
            <w:r w:rsidRPr="0091352A">
              <w:rPr>
                <w:sz w:val="22"/>
                <w:szCs w:val="22"/>
              </w:rPr>
              <w:t xml:space="preserve">боты. </w:t>
            </w:r>
          </w:p>
          <w:p w:rsidR="001D419D" w:rsidRPr="0091352A" w:rsidRDefault="001D419D" w:rsidP="00C150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В стаж непрерывной работы включае</w:t>
            </w:r>
            <w:r w:rsidRPr="0091352A">
              <w:rPr>
                <w:sz w:val="22"/>
                <w:szCs w:val="22"/>
              </w:rPr>
              <w:t>т</w:t>
            </w:r>
            <w:r w:rsidRPr="0091352A">
              <w:rPr>
                <w:sz w:val="22"/>
                <w:szCs w:val="22"/>
              </w:rPr>
              <w:t>ся:</w:t>
            </w:r>
          </w:p>
          <w:p w:rsidR="001D419D" w:rsidRPr="0091352A" w:rsidRDefault="001D419D" w:rsidP="00C150F4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1352A">
              <w:rPr>
                <w:rFonts w:ascii="Times New Roman" w:hAnsi="Times New Roman" w:cs="Times New Roman"/>
                <w:sz w:val="22"/>
                <w:szCs w:val="22"/>
              </w:rPr>
              <w:t>- время работы в данной организации;</w:t>
            </w:r>
          </w:p>
          <w:p w:rsidR="001D419D" w:rsidRPr="0091352A" w:rsidRDefault="001D419D" w:rsidP="00C150F4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9"/>
              <w:jc w:val="both"/>
              <w:rPr>
                <w:sz w:val="22"/>
                <w:szCs w:val="22"/>
                <w:shd w:val="clear" w:color="auto" w:fill="FFFFFF"/>
              </w:rPr>
            </w:pPr>
            <w:r w:rsidRPr="0091352A">
              <w:rPr>
                <w:sz w:val="22"/>
                <w:szCs w:val="22"/>
                <w:shd w:val="clear" w:color="auto" w:fill="FFFFFF"/>
              </w:rPr>
              <w:t>- время военной службы граждан, если в течение трех месяцев после увольн</w:t>
            </w:r>
            <w:r w:rsidRPr="0091352A">
              <w:rPr>
                <w:sz w:val="22"/>
                <w:szCs w:val="22"/>
                <w:shd w:val="clear" w:color="auto" w:fill="FFFFFF"/>
              </w:rPr>
              <w:t>е</w:t>
            </w:r>
            <w:r w:rsidRPr="0091352A">
              <w:rPr>
                <w:sz w:val="22"/>
                <w:szCs w:val="22"/>
                <w:shd w:val="clear" w:color="auto" w:fill="FFFFFF"/>
              </w:rPr>
              <w:t>ния с этой службы они поступили на работу в ту же организацию;</w:t>
            </w:r>
          </w:p>
          <w:p w:rsidR="001D419D" w:rsidRPr="0091352A" w:rsidRDefault="001D419D" w:rsidP="00C150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91352A">
              <w:rPr>
                <w:sz w:val="22"/>
                <w:szCs w:val="22"/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организацией.</w:t>
            </w:r>
          </w:p>
          <w:p w:rsidR="001D419D" w:rsidRPr="0091352A" w:rsidRDefault="001D419D" w:rsidP="00C150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  <w:shd w:val="clear" w:color="auto" w:fill="FFFFFF"/>
              </w:rPr>
              <w:t>Для педагогических работников в н</w:t>
            </w:r>
            <w:r w:rsidRPr="0091352A">
              <w:rPr>
                <w:sz w:val="22"/>
                <w:szCs w:val="22"/>
                <w:shd w:val="clear" w:color="auto" w:fill="FFFFFF"/>
              </w:rPr>
              <w:t>е</w:t>
            </w:r>
            <w:r w:rsidRPr="0091352A">
              <w:rPr>
                <w:sz w:val="22"/>
                <w:szCs w:val="22"/>
                <w:shd w:val="clear" w:color="auto" w:fill="FFFFFF"/>
              </w:rPr>
              <w:t>прерывный трудовой стаж  входит стаж педагогической работы в образов</w:t>
            </w:r>
            <w:r w:rsidRPr="0091352A">
              <w:rPr>
                <w:sz w:val="22"/>
                <w:szCs w:val="22"/>
                <w:shd w:val="clear" w:color="auto" w:fill="FFFFFF"/>
              </w:rPr>
              <w:t>а</w:t>
            </w:r>
            <w:r w:rsidRPr="0091352A">
              <w:rPr>
                <w:sz w:val="22"/>
                <w:szCs w:val="22"/>
                <w:shd w:val="clear" w:color="auto" w:fill="FFFFFF"/>
              </w:rPr>
              <w:t>тельных учреждениях.</w:t>
            </w: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- от 3 до 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center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260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- от 5 до 10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center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390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3.3.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- от 10 до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center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650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3.4.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- свыше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center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Руководящим работникам, специ</w:t>
            </w:r>
            <w:r w:rsidRPr="0091352A">
              <w:rPr>
                <w:sz w:val="22"/>
                <w:szCs w:val="22"/>
              </w:rPr>
              <w:t>а</w:t>
            </w:r>
            <w:r w:rsidRPr="0091352A">
              <w:rPr>
                <w:sz w:val="22"/>
                <w:szCs w:val="22"/>
              </w:rPr>
              <w:t>листам, служащим за наличие уч</w:t>
            </w:r>
            <w:r w:rsidRPr="0091352A">
              <w:rPr>
                <w:sz w:val="22"/>
                <w:szCs w:val="22"/>
              </w:rPr>
              <w:t>е</w:t>
            </w:r>
            <w:r w:rsidRPr="0091352A">
              <w:rPr>
                <w:sz w:val="22"/>
                <w:szCs w:val="22"/>
              </w:rPr>
              <w:t>ной степени и ученого звания: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- при наличии ученой степени до</w:t>
            </w:r>
            <w:r w:rsidRPr="0091352A">
              <w:rPr>
                <w:sz w:val="22"/>
                <w:szCs w:val="22"/>
              </w:rPr>
              <w:t>к</w:t>
            </w:r>
            <w:r w:rsidRPr="0091352A">
              <w:rPr>
                <w:sz w:val="22"/>
                <w:szCs w:val="22"/>
              </w:rPr>
              <w:t>тора наук по профилю образов</w:t>
            </w:r>
            <w:r w:rsidRPr="0091352A">
              <w:rPr>
                <w:sz w:val="22"/>
                <w:szCs w:val="22"/>
              </w:rPr>
              <w:t>а</w:t>
            </w:r>
            <w:r w:rsidRPr="0091352A">
              <w:rPr>
                <w:sz w:val="22"/>
                <w:szCs w:val="22"/>
              </w:rPr>
              <w:t>тельной организации и/или педаг</w:t>
            </w:r>
            <w:r w:rsidRPr="0091352A">
              <w:rPr>
                <w:sz w:val="22"/>
                <w:szCs w:val="22"/>
              </w:rPr>
              <w:t>о</w:t>
            </w:r>
            <w:r w:rsidRPr="0091352A">
              <w:rPr>
                <w:sz w:val="22"/>
                <w:szCs w:val="22"/>
              </w:rPr>
              <w:t>гической деятельности (преподав</w:t>
            </w:r>
            <w:r w:rsidRPr="0091352A">
              <w:rPr>
                <w:sz w:val="22"/>
                <w:szCs w:val="22"/>
              </w:rPr>
              <w:t>а</w:t>
            </w:r>
            <w:r w:rsidRPr="0091352A">
              <w:rPr>
                <w:sz w:val="22"/>
                <w:szCs w:val="22"/>
              </w:rPr>
              <w:t>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2600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D419D" w:rsidRPr="0091352A" w:rsidTr="00C150F4">
        <w:trPr>
          <w:trHeight w:val="1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4.2.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- при наличии ученой степени ка</w:t>
            </w:r>
            <w:r w:rsidRPr="0091352A">
              <w:rPr>
                <w:sz w:val="22"/>
                <w:szCs w:val="22"/>
              </w:rPr>
              <w:t>н</w:t>
            </w:r>
            <w:r w:rsidRPr="0091352A">
              <w:rPr>
                <w:sz w:val="22"/>
                <w:szCs w:val="22"/>
              </w:rPr>
              <w:t>дидата наук по профилю образов</w:t>
            </w:r>
            <w:r w:rsidRPr="0091352A">
              <w:rPr>
                <w:sz w:val="22"/>
                <w:szCs w:val="22"/>
              </w:rPr>
              <w:t>а</w:t>
            </w:r>
            <w:r w:rsidRPr="0091352A">
              <w:rPr>
                <w:sz w:val="22"/>
                <w:szCs w:val="22"/>
              </w:rPr>
              <w:t>тельной организации и/или педаг</w:t>
            </w:r>
            <w:r w:rsidRPr="0091352A">
              <w:rPr>
                <w:sz w:val="22"/>
                <w:szCs w:val="22"/>
              </w:rPr>
              <w:t>о</w:t>
            </w:r>
            <w:r w:rsidRPr="0091352A">
              <w:rPr>
                <w:sz w:val="22"/>
                <w:szCs w:val="22"/>
              </w:rPr>
              <w:t>гической деятельности (преподав</w:t>
            </w:r>
            <w:r w:rsidRPr="0091352A">
              <w:rPr>
                <w:sz w:val="22"/>
                <w:szCs w:val="22"/>
              </w:rPr>
              <w:t>а</w:t>
            </w:r>
            <w:r w:rsidRPr="0091352A">
              <w:rPr>
                <w:sz w:val="22"/>
                <w:szCs w:val="22"/>
              </w:rPr>
              <w:t>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1600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5.1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Руководящим работникам, специ</w:t>
            </w:r>
            <w:r w:rsidRPr="0091352A">
              <w:rPr>
                <w:sz w:val="22"/>
                <w:szCs w:val="22"/>
              </w:rPr>
              <w:t>а</w:t>
            </w:r>
            <w:r w:rsidRPr="0091352A">
              <w:rPr>
                <w:sz w:val="22"/>
                <w:szCs w:val="22"/>
              </w:rPr>
              <w:t>листам, служащим за наличие наград ведомственных (по профилю образовательной организации и/или педагогической деятельности (пр</w:t>
            </w:r>
            <w:r w:rsidRPr="0091352A">
              <w:rPr>
                <w:sz w:val="22"/>
                <w:szCs w:val="22"/>
              </w:rPr>
              <w:t>е</w:t>
            </w:r>
            <w:r w:rsidRPr="0091352A">
              <w:rPr>
                <w:sz w:val="22"/>
                <w:szCs w:val="22"/>
              </w:rPr>
              <w:t>подаваемых дисциплин):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Выплата за награду при формировании должностного оклада учитывается один раз по наиболее высокой.</w:t>
            </w: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5.1.1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Почетное звание «Народный уч</w:t>
            </w:r>
            <w:r w:rsidRPr="0091352A">
              <w:rPr>
                <w:sz w:val="22"/>
                <w:szCs w:val="22"/>
              </w:rPr>
              <w:t>и</w:t>
            </w:r>
            <w:r w:rsidRPr="0091352A">
              <w:rPr>
                <w:sz w:val="22"/>
                <w:szCs w:val="22"/>
              </w:rPr>
              <w:t>тель РФ»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4 500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5.1.2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Почетное звание «Заслуженный учитель РФ», «Заслуженный рабо</w:t>
            </w:r>
            <w:r w:rsidRPr="0091352A">
              <w:rPr>
                <w:sz w:val="22"/>
                <w:szCs w:val="22"/>
              </w:rPr>
              <w:t>т</w:t>
            </w:r>
            <w:r w:rsidRPr="0091352A">
              <w:rPr>
                <w:sz w:val="22"/>
                <w:szCs w:val="22"/>
              </w:rPr>
              <w:t>ник культуры РФ», «Заслуженный работник физической культуры РФ», «Заслуженный мастер спорта РФ», «Заслуженный мастер прои</w:t>
            </w:r>
            <w:r w:rsidRPr="0091352A">
              <w:rPr>
                <w:sz w:val="22"/>
                <w:szCs w:val="22"/>
              </w:rPr>
              <w:t>з</w:t>
            </w:r>
            <w:r w:rsidRPr="0091352A">
              <w:rPr>
                <w:sz w:val="22"/>
                <w:szCs w:val="22"/>
              </w:rPr>
              <w:t>водственного обучения РФ», «З</w:t>
            </w:r>
            <w:r w:rsidRPr="0091352A">
              <w:rPr>
                <w:sz w:val="22"/>
                <w:szCs w:val="22"/>
              </w:rPr>
              <w:t>а</w:t>
            </w:r>
            <w:r w:rsidRPr="0091352A">
              <w:rPr>
                <w:sz w:val="22"/>
                <w:szCs w:val="22"/>
              </w:rPr>
              <w:t>служенный преподаватель РФ»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3 500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lastRenderedPageBreak/>
              <w:t>5.1.3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Почетное звание «Почетный рабо</w:t>
            </w:r>
            <w:r w:rsidRPr="0091352A">
              <w:rPr>
                <w:sz w:val="22"/>
                <w:szCs w:val="22"/>
              </w:rPr>
              <w:t>т</w:t>
            </w:r>
            <w:r w:rsidRPr="0091352A">
              <w:rPr>
                <w:sz w:val="22"/>
                <w:szCs w:val="22"/>
              </w:rPr>
              <w:t>ник общего образования», «Поче</w:t>
            </w:r>
            <w:r w:rsidRPr="0091352A">
              <w:rPr>
                <w:sz w:val="22"/>
                <w:szCs w:val="22"/>
              </w:rPr>
              <w:t>т</w:t>
            </w:r>
            <w:r w:rsidRPr="0091352A">
              <w:rPr>
                <w:sz w:val="22"/>
                <w:szCs w:val="22"/>
              </w:rPr>
              <w:t>ный работник НПО РФ», «Поче</w:t>
            </w:r>
            <w:r w:rsidRPr="0091352A">
              <w:rPr>
                <w:sz w:val="22"/>
                <w:szCs w:val="22"/>
              </w:rPr>
              <w:t>т</w:t>
            </w:r>
            <w:r w:rsidRPr="0091352A">
              <w:rPr>
                <w:sz w:val="22"/>
                <w:szCs w:val="22"/>
              </w:rPr>
              <w:t>ный работник СПО РФ», «Почетный работник ВПО РФ», «Почетный р</w:t>
            </w:r>
            <w:r w:rsidRPr="0091352A">
              <w:rPr>
                <w:sz w:val="22"/>
                <w:szCs w:val="22"/>
              </w:rPr>
              <w:t>а</w:t>
            </w:r>
            <w:r w:rsidRPr="0091352A">
              <w:rPr>
                <w:sz w:val="22"/>
                <w:szCs w:val="22"/>
              </w:rPr>
              <w:t>ботник науки и техники РФ», «В</w:t>
            </w:r>
            <w:r w:rsidRPr="0091352A">
              <w:rPr>
                <w:sz w:val="22"/>
                <w:szCs w:val="22"/>
              </w:rPr>
              <w:t>е</w:t>
            </w:r>
            <w:r w:rsidRPr="0091352A">
              <w:rPr>
                <w:sz w:val="22"/>
                <w:szCs w:val="22"/>
              </w:rPr>
              <w:t>теран сферы образования»; «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Поче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т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ный работник сферы образования РФ», «Почетный работник науки и техники РФ», «Почетный работник сферы воспитания детей и молод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е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жи Российской Федерации», «П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о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четный работник сферы молоде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ж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ной политики Российской Федер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а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 xml:space="preserve">ции», «Ветеран сферы воспитания и образования», «Почетный работник воспитания и просвещения»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2 600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5.1.4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Нагрудный знак «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За развитие нау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ч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но-исследовательской работы ст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у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дентов», «Отличник народного пр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о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свещения», «Отличник просвещения РСФСР»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1 600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5.1.5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Почетная грамота, Благодарность  Министерства образования и науки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1 020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5.2.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Руководящим работникам, специ</w:t>
            </w:r>
            <w:r w:rsidRPr="0091352A">
              <w:rPr>
                <w:sz w:val="22"/>
                <w:szCs w:val="22"/>
              </w:rPr>
              <w:t>а</w:t>
            </w:r>
            <w:r w:rsidRPr="0091352A">
              <w:rPr>
                <w:sz w:val="22"/>
                <w:szCs w:val="22"/>
              </w:rPr>
              <w:t>листам, служащим за наличие в</w:t>
            </w:r>
            <w:r w:rsidRPr="0091352A">
              <w:rPr>
                <w:sz w:val="22"/>
                <w:szCs w:val="22"/>
              </w:rPr>
              <w:t>е</w:t>
            </w:r>
            <w:r w:rsidRPr="0091352A">
              <w:rPr>
                <w:sz w:val="22"/>
                <w:szCs w:val="22"/>
              </w:rPr>
              <w:t>домственных наград Министерства просвещения РФ: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5.2.1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медаль Ушинского К.Д., Медаль Выготского Л.С.;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5 100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5.2.2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1352A">
              <w:rPr>
                <w:color w:val="22272F"/>
                <w:sz w:val="22"/>
                <w:szCs w:val="22"/>
              </w:rPr>
              <w:t>почетное звание «Почетный рабо</w:t>
            </w:r>
            <w:r w:rsidRPr="0091352A">
              <w:rPr>
                <w:color w:val="22272F"/>
                <w:sz w:val="22"/>
                <w:szCs w:val="22"/>
              </w:rPr>
              <w:t>т</w:t>
            </w:r>
            <w:r w:rsidRPr="0091352A">
              <w:rPr>
                <w:color w:val="22272F"/>
                <w:sz w:val="22"/>
                <w:szCs w:val="22"/>
              </w:rPr>
              <w:t>ник сферы образования Российской Федерации»; почетное звание «П</w:t>
            </w:r>
            <w:r w:rsidRPr="0091352A">
              <w:rPr>
                <w:color w:val="22272F"/>
                <w:sz w:val="22"/>
                <w:szCs w:val="22"/>
              </w:rPr>
              <w:t>о</w:t>
            </w:r>
            <w:r w:rsidRPr="0091352A">
              <w:rPr>
                <w:color w:val="22272F"/>
                <w:sz w:val="22"/>
                <w:szCs w:val="22"/>
              </w:rPr>
              <w:t>четный работник сферы воспитания детей и молодежи Российской Ф</w:t>
            </w:r>
            <w:r w:rsidRPr="0091352A">
              <w:rPr>
                <w:color w:val="22272F"/>
                <w:sz w:val="22"/>
                <w:szCs w:val="22"/>
              </w:rPr>
              <w:t>е</w:t>
            </w:r>
            <w:r w:rsidRPr="0091352A">
              <w:rPr>
                <w:color w:val="22272F"/>
                <w:sz w:val="22"/>
                <w:szCs w:val="22"/>
              </w:rPr>
              <w:t>дерации»;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2 600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5.2.3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о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фессии», нагрудный знак «Мол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о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дость и Профессионализм»; «О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т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личник просвещения»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1600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5.2.4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почетная грамота Министерства просвещения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1 020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5.3.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color w:val="22272F"/>
                <w:sz w:val="22"/>
                <w:szCs w:val="22"/>
                <w:highlight w:val="yellow"/>
                <w:shd w:val="clear" w:color="auto" w:fill="FFFFFF"/>
              </w:rPr>
            </w:pPr>
            <w:r w:rsidRPr="0091352A">
              <w:rPr>
                <w:sz w:val="22"/>
                <w:szCs w:val="22"/>
              </w:rPr>
              <w:t>Руководящим работникам, специ</w:t>
            </w:r>
            <w:r w:rsidRPr="0091352A">
              <w:rPr>
                <w:sz w:val="22"/>
                <w:szCs w:val="22"/>
              </w:rPr>
              <w:t>а</w:t>
            </w:r>
            <w:r w:rsidRPr="0091352A">
              <w:rPr>
                <w:sz w:val="22"/>
                <w:szCs w:val="22"/>
              </w:rPr>
              <w:t>листам, служащим за наличие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 xml:space="preserve"> рег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и</w:t>
            </w:r>
            <w:r w:rsidRPr="0091352A">
              <w:rPr>
                <w:color w:val="22272F"/>
                <w:sz w:val="22"/>
                <w:szCs w:val="22"/>
                <w:shd w:val="clear" w:color="auto" w:fill="FFFFFF"/>
              </w:rPr>
              <w:t>ональной награды п</w:t>
            </w:r>
            <w:r w:rsidRPr="0091352A">
              <w:rPr>
                <w:sz w:val="22"/>
                <w:szCs w:val="22"/>
              </w:rPr>
              <w:t>очетный знак департамента образования Вор</w:t>
            </w:r>
            <w:r w:rsidRPr="0091352A">
              <w:rPr>
                <w:sz w:val="22"/>
                <w:szCs w:val="22"/>
              </w:rPr>
              <w:t>о</w:t>
            </w:r>
            <w:r w:rsidRPr="0091352A">
              <w:rPr>
                <w:sz w:val="22"/>
                <w:szCs w:val="22"/>
              </w:rPr>
              <w:t>нежской области «За заслуги в сф</w:t>
            </w:r>
            <w:r w:rsidRPr="0091352A">
              <w:rPr>
                <w:sz w:val="22"/>
                <w:szCs w:val="22"/>
              </w:rPr>
              <w:t>е</w:t>
            </w:r>
            <w:r w:rsidRPr="0091352A">
              <w:rPr>
                <w:sz w:val="22"/>
                <w:szCs w:val="22"/>
              </w:rPr>
              <w:t>ре образования Воронежской обл</w:t>
            </w:r>
            <w:r w:rsidRPr="0091352A">
              <w:rPr>
                <w:sz w:val="22"/>
                <w:szCs w:val="22"/>
              </w:rPr>
              <w:t>а</w:t>
            </w:r>
            <w:r w:rsidRPr="0091352A">
              <w:rPr>
                <w:sz w:val="22"/>
                <w:szCs w:val="22"/>
              </w:rPr>
              <w:t>сти»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2 550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  <w:sz w:val="22"/>
                <w:szCs w:val="22"/>
              </w:rPr>
            </w:pP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 xml:space="preserve">Специалистам (в возрасте до 30 </w:t>
            </w:r>
            <w:r w:rsidRPr="0091352A">
              <w:rPr>
                <w:sz w:val="22"/>
                <w:szCs w:val="22"/>
              </w:rPr>
              <w:lastRenderedPageBreak/>
              <w:t>лет), впервые</w:t>
            </w:r>
            <w:r w:rsidRPr="0091352A">
              <w:rPr>
                <w:rStyle w:val="ad"/>
                <w:sz w:val="22"/>
                <w:szCs w:val="22"/>
              </w:rPr>
              <w:footnoteReference w:id="4"/>
            </w:r>
            <w:r w:rsidRPr="0091352A">
              <w:rPr>
                <w:sz w:val="22"/>
                <w:szCs w:val="22"/>
              </w:rPr>
              <w:t>заключившим труд</w:t>
            </w:r>
            <w:r w:rsidRPr="0091352A">
              <w:rPr>
                <w:sz w:val="22"/>
                <w:szCs w:val="22"/>
              </w:rPr>
              <w:t>о</w:t>
            </w:r>
            <w:r w:rsidRPr="0091352A">
              <w:rPr>
                <w:sz w:val="22"/>
                <w:szCs w:val="22"/>
              </w:rPr>
              <w:t>вой договор в первые пять лет после окончания профессиональных обр</w:t>
            </w:r>
            <w:r w:rsidRPr="0091352A">
              <w:rPr>
                <w:sz w:val="22"/>
                <w:szCs w:val="22"/>
              </w:rPr>
              <w:t>а</w:t>
            </w:r>
            <w:r w:rsidRPr="0091352A">
              <w:rPr>
                <w:sz w:val="22"/>
                <w:szCs w:val="22"/>
              </w:rPr>
              <w:t>зовательных организаций либо о</w:t>
            </w:r>
            <w:r w:rsidRPr="0091352A">
              <w:rPr>
                <w:sz w:val="22"/>
                <w:szCs w:val="22"/>
              </w:rPr>
              <w:t>б</w:t>
            </w:r>
            <w:r w:rsidRPr="0091352A">
              <w:rPr>
                <w:sz w:val="22"/>
                <w:szCs w:val="22"/>
              </w:rPr>
              <w:t>разовательных организаций высш</w:t>
            </w:r>
            <w:r w:rsidRPr="0091352A">
              <w:rPr>
                <w:sz w:val="22"/>
                <w:szCs w:val="22"/>
              </w:rPr>
              <w:t>е</w:t>
            </w:r>
            <w:r w:rsidRPr="0091352A">
              <w:rPr>
                <w:sz w:val="22"/>
                <w:szCs w:val="22"/>
              </w:rPr>
              <w:t>го образования по профилю де</w:t>
            </w:r>
            <w:r w:rsidRPr="0091352A">
              <w:rPr>
                <w:sz w:val="22"/>
                <w:szCs w:val="22"/>
              </w:rPr>
              <w:t>я</w:t>
            </w:r>
            <w:r w:rsidRPr="0091352A">
              <w:rPr>
                <w:sz w:val="22"/>
                <w:szCs w:val="22"/>
              </w:rPr>
              <w:t>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  <w:sz w:val="22"/>
                <w:szCs w:val="22"/>
              </w:rPr>
            </w:pPr>
            <w:r w:rsidRPr="0091352A">
              <w:rPr>
                <w:rStyle w:val="s13"/>
                <w:sz w:val="22"/>
                <w:szCs w:val="22"/>
              </w:rPr>
              <w:t xml:space="preserve">Молодыми специалистами являются </w:t>
            </w:r>
            <w:r w:rsidRPr="0091352A">
              <w:rPr>
                <w:rStyle w:val="s13"/>
                <w:sz w:val="22"/>
                <w:szCs w:val="22"/>
              </w:rPr>
              <w:lastRenderedPageBreak/>
              <w:t>лица в возрасте до 30 лет:</w:t>
            </w:r>
          </w:p>
          <w:p w:rsidR="001D419D" w:rsidRPr="0091352A" w:rsidRDefault="001D419D" w:rsidP="00C150F4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1352A">
              <w:rPr>
                <w:rStyle w:val="s13"/>
                <w:sz w:val="22"/>
                <w:szCs w:val="22"/>
              </w:rPr>
              <w:t xml:space="preserve">- заключившие трудовой договор сразу после </w:t>
            </w:r>
            <w:r w:rsidRPr="0091352A">
              <w:rPr>
                <w:sz w:val="22"/>
                <w:szCs w:val="22"/>
              </w:rPr>
              <w:t>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</w:t>
            </w:r>
            <w:r w:rsidRPr="0091352A">
              <w:rPr>
                <w:sz w:val="22"/>
                <w:szCs w:val="22"/>
              </w:rPr>
              <w:t>н</w:t>
            </w:r>
            <w:r w:rsidRPr="0091352A">
              <w:rPr>
                <w:sz w:val="22"/>
                <w:szCs w:val="22"/>
              </w:rPr>
              <w:t>ных в третьем абзаце</w:t>
            </w:r>
          </w:p>
          <w:p w:rsidR="001D419D" w:rsidRPr="0091352A" w:rsidRDefault="001D419D" w:rsidP="00C150F4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- имеющие законченное высшее (сре</w:t>
            </w:r>
            <w:r w:rsidRPr="0091352A">
              <w:rPr>
                <w:sz w:val="22"/>
                <w:szCs w:val="22"/>
              </w:rPr>
              <w:t>д</w:t>
            </w:r>
            <w:r w:rsidRPr="0091352A">
              <w:rPr>
                <w:sz w:val="22"/>
                <w:szCs w:val="22"/>
              </w:rPr>
              <w:t>нее) профессиональное образование;</w:t>
            </w:r>
          </w:p>
          <w:p w:rsidR="001D419D" w:rsidRPr="0091352A" w:rsidRDefault="001D419D" w:rsidP="00C150F4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- имеющие профессионально-педагогическую квалификацию (соо</w:t>
            </w:r>
            <w:r w:rsidRPr="0091352A">
              <w:rPr>
                <w:sz w:val="22"/>
                <w:szCs w:val="22"/>
              </w:rPr>
              <w:t>т</w:t>
            </w:r>
            <w:r w:rsidRPr="0091352A">
              <w:rPr>
                <w:sz w:val="22"/>
                <w:szCs w:val="22"/>
              </w:rPr>
              <w:t>ветствующую требованиям тарифно-квалификационной характеристики по должности и полученной специальн</w:t>
            </w:r>
            <w:r w:rsidRPr="0091352A">
              <w:rPr>
                <w:sz w:val="22"/>
                <w:szCs w:val="22"/>
              </w:rPr>
              <w:t>о</w:t>
            </w:r>
            <w:r w:rsidRPr="0091352A">
              <w:rPr>
                <w:sz w:val="22"/>
                <w:szCs w:val="22"/>
              </w:rPr>
              <w:t>сти, подтвержденную документами государственного образца об уровне образования и (или) квалификации).</w:t>
            </w:r>
          </w:p>
          <w:p w:rsidR="001D419D" w:rsidRPr="0091352A" w:rsidRDefault="001D419D" w:rsidP="00C150F4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Доплаты молодым специалистам устанавливаются после окончания о</w:t>
            </w:r>
            <w:r w:rsidRPr="0091352A">
              <w:rPr>
                <w:sz w:val="22"/>
                <w:szCs w:val="22"/>
              </w:rPr>
              <w:t>б</w:t>
            </w:r>
            <w:r w:rsidRPr="0091352A">
              <w:rPr>
                <w:sz w:val="22"/>
                <w:szCs w:val="22"/>
              </w:rPr>
              <w:t>разовательного учреждения на период первых пяти лет профессиональной деятельности в учреждении образов</w:t>
            </w:r>
            <w:r w:rsidRPr="0091352A">
              <w:rPr>
                <w:sz w:val="22"/>
                <w:szCs w:val="22"/>
              </w:rPr>
              <w:t>а</w:t>
            </w:r>
            <w:r w:rsidRPr="0091352A">
              <w:rPr>
                <w:sz w:val="22"/>
                <w:szCs w:val="22"/>
              </w:rPr>
              <w:t>ния со дня заключения трудового дог</w:t>
            </w:r>
            <w:r w:rsidRPr="0091352A">
              <w:rPr>
                <w:sz w:val="22"/>
                <w:szCs w:val="22"/>
              </w:rPr>
              <w:t>о</w:t>
            </w:r>
            <w:r w:rsidRPr="0091352A">
              <w:rPr>
                <w:sz w:val="22"/>
                <w:szCs w:val="22"/>
              </w:rPr>
              <w:t>вора (но до достижения возраста 30 лет), за исключением случаев, указа</w:t>
            </w:r>
            <w:r w:rsidRPr="0091352A">
              <w:rPr>
                <w:sz w:val="22"/>
                <w:szCs w:val="22"/>
              </w:rPr>
              <w:t>н</w:t>
            </w:r>
            <w:r w:rsidRPr="0091352A">
              <w:rPr>
                <w:sz w:val="22"/>
                <w:szCs w:val="22"/>
              </w:rPr>
              <w:t>ных в следующем абзаце.</w:t>
            </w:r>
          </w:p>
          <w:p w:rsidR="001D419D" w:rsidRPr="0091352A" w:rsidRDefault="001D419D" w:rsidP="00C150F4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Молодым специалистам, не пр</w:t>
            </w:r>
            <w:r w:rsidRPr="0091352A">
              <w:rPr>
                <w:sz w:val="22"/>
                <w:szCs w:val="22"/>
              </w:rPr>
              <w:t>и</w:t>
            </w:r>
            <w:r w:rsidRPr="0091352A">
              <w:rPr>
                <w:sz w:val="22"/>
                <w:szCs w:val="22"/>
              </w:rPr>
              <w:t>ступившим к работе в год окончания учебного заведения в связи с береме</w:t>
            </w:r>
            <w:r w:rsidRPr="0091352A">
              <w:rPr>
                <w:sz w:val="22"/>
                <w:szCs w:val="22"/>
              </w:rPr>
              <w:t>н</w:t>
            </w:r>
            <w:r w:rsidRPr="0091352A">
              <w:rPr>
                <w:sz w:val="22"/>
                <w:szCs w:val="22"/>
              </w:rPr>
              <w:t>ностью и родами, уходом за ребенком, призывом на военную службу или направлением на альтернативную гражданскую службу, в связи с вр</w:t>
            </w:r>
            <w:r w:rsidRPr="0091352A">
              <w:rPr>
                <w:sz w:val="22"/>
                <w:szCs w:val="22"/>
              </w:rPr>
              <w:t>е</w:t>
            </w:r>
            <w:r w:rsidRPr="0091352A">
              <w:rPr>
                <w:sz w:val="22"/>
                <w:szCs w:val="22"/>
              </w:rPr>
              <w:t>менной нетрудоспособностью, нево</w:t>
            </w:r>
            <w:r w:rsidRPr="0091352A">
              <w:rPr>
                <w:sz w:val="22"/>
                <w:szCs w:val="22"/>
              </w:rPr>
              <w:t>з</w:t>
            </w:r>
            <w:r w:rsidRPr="0091352A">
              <w:rPr>
                <w:sz w:val="22"/>
                <w:szCs w:val="22"/>
              </w:rPr>
              <w:t>можностью трудоустройства по пол</w:t>
            </w:r>
            <w:r w:rsidRPr="0091352A">
              <w:rPr>
                <w:sz w:val="22"/>
                <w:szCs w:val="22"/>
              </w:rPr>
              <w:t>у</w:t>
            </w:r>
            <w:r w:rsidRPr="0091352A">
              <w:rPr>
                <w:sz w:val="22"/>
                <w:szCs w:val="22"/>
              </w:rPr>
              <w:t>ченной специальности при условии регистрации в качестве безработных в органах службы занятости населения, доплаты устанавливаются при пред</w:t>
            </w:r>
            <w:r w:rsidRPr="0091352A">
              <w:rPr>
                <w:sz w:val="22"/>
                <w:szCs w:val="22"/>
              </w:rPr>
              <w:t>о</w:t>
            </w:r>
            <w:r w:rsidRPr="0091352A">
              <w:rPr>
                <w:sz w:val="22"/>
                <w:szCs w:val="22"/>
              </w:rPr>
              <w:t>ставлении подтверждающих докуме</w:t>
            </w:r>
            <w:r w:rsidRPr="0091352A">
              <w:rPr>
                <w:sz w:val="22"/>
                <w:szCs w:val="22"/>
              </w:rPr>
              <w:t>н</w:t>
            </w:r>
            <w:r w:rsidRPr="0091352A">
              <w:rPr>
                <w:sz w:val="22"/>
                <w:szCs w:val="22"/>
              </w:rPr>
              <w:t>тов, на пять лет с даты трудоустро</w:t>
            </w:r>
            <w:r w:rsidRPr="0091352A">
              <w:rPr>
                <w:sz w:val="22"/>
                <w:szCs w:val="22"/>
              </w:rPr>
              <w:t>й</w:t>
            </w:r>
            <w:r w:rsidRPr="0091352A">
              <w:rPr>
                <w:sz w:val="22"/>
                <w:szCs w:val="22"/>
              </w:rPr>
              <w:t>ства в учреждения образования в кач</w:t>
            </w:r>
            <w:r w:rsidRPr="0091352A">
              <w:rPr>
                <w:sz w:val="22"/>
                <w:szCs w:val="22"/>
              </w:rPr>
              <w:t>е</w:t>
            </w:r>
            <w:r w:rsidRPr="0091352A">
              <w:rPr>
                <w:sz w:val="22"/>
                <w:szCs w:val="22"/>
              </w:rPr>
              <w:t>стве специалистов по окончании ук</w:t>
            </w:r>
            <w:r w:rsidRPr="0091352A">
              <w:rPr>
                <w:sz w:val="22"/>
                <w:szCs w:val="22"/>
              </w:rPr>
              <w:t>а</w:t>
            </w:r>
            <w:r w:rsidRPr="0091352A">
              <w:rPr>
                <w:sz w:val="22"/>
                <w:szCs w:val="22"/>
              </w:rPr>
              <w:t>занных событий и при предоставлении подтверждающих документов.</w:t>
            </w:r>
          </w:p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Молодым специалистам, совмещавшим обучение в учебном заведении с раб</w:t>
            </w:r>
            <w:r w:rsidRPr="0091352A">
              <w:rPr>
                <w:sz w:val="22"/>
                <w:szCs w:val="22"/>
              </w:rPr>
              <w:t>о</w:t>
            </w:r>
            <w:r w:rsidRPr="0091352A">
              <w:rPr>
                <w:sz w:val="22"/>
                <w:szCs w:val="22"/>
              </w:rPr>
              <w:t xml:space="preserve">той в учреждениях образования (при наличии соответствующих записей в трудовой книжке) и продолжившим работу в учреждениях образования в </w:t>
            </w:r>
            <w:r w:rsidRPr="0091352A">
              <w:rPr>
                <w:sz w:val="22"/>
                <w:szCs w:val="22"/>
              </w:rPr>
              <w:lastRenderedPageBreak/>
              <w:t>качестве специалистов, доплаты уст</w:t>
            </w:r>
            <w:r w:rsidRPr="0091352A">
              <w:rPr>
                <w:sz w:val="22"/>
                <w:szCs w:val="22"/>
              </w:rPr>
              <w:t>а</w:t>
            </w:r>
            <w:r w:rsidRPr="0091352A">
              <w:rPr>
                <w:sz w:val="22"/>
                <w:szCs w:val="22"/>
              </w:rPr>
              <w:t>навливаются на пять лет с даты око</w:t>
            </w:r>
            <w:r w:rsidRPr="0091352A">
              <w:rPr>
                <w:sz w:val="22"/>
                <w:szCs w:val="22"/>
              </w:rPr>
              <w:t>н</w:t>
            </w:r>
            <w:r w:rsidRPr="0091352A">
              <w:rPr>
                <w:sz w:val="22"/>
                <w:szCs w:val="22"/>
              </w:rPr>
              <w:t>чания образовательного учреждения.</w:t>
            </w: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lastRenderedPageBreak/>
              <w:t>6.1.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419D" w:rsidRPr="0091352A" w:rsidRDefault="001D419D" w:rsidP="00C150F4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- с общеобразовательной организ</w:t>
            </w:r>
            <w:r w:rsidRPr="0091352A">
              <w:rPr>
                <w:sz w:val="22"/>
                <w:szCs w:val="22"/>
              </w:rPr>
              <w:t>а</w:t>
            </w:r>
            <w:r w:rsidRPr="0091352A">
              <w:rPr>
                <w:sz w:val="22"/>
                <w:szCs w:val="22"/>
              </w:rPr>
              <w:t>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6 000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D419D" w:rsidRPr="0091352A" w:rsidTr="00C150F4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6.2.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9D" w:rsidRPr="0091352A" w:rsidRDefault="001D419D" w:rsidP="00C150F4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- с общеобразовательной организ</w:t>
            </w:r>
            <w:r w:rsidRPr="0091352A">
              <w:rPr>
                <w:sz w:val="22"/>
                <w:szCs w:val="22"/>
              </w:rPr>
              <w:t>а</w:t>
            </w:r>
            <w:r w:rsidRPr="0091352A">
              <w:rPr>
                <w:sz w:val="22"/>
                <w:szCs w:val="22"/>
              </w:rPr>
              <w:t>цией, расположенной в сельской местности (при наличии диплома с отличием).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7 000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Учителям и другим педагогическим работникам за индивидуальное об</w:t>
            </w:r>
            <w:r w:rsidRPr="0091352A">
              <w:rPr>
                <w:sz w:val="22"/>
                <w:szCs w:val="22"/>
              </w:rPr>
              <w:t>у</w:t>
            </w:r>
            <w:r w:rsidRPr="0091352A">
              <w:rPr>
                <w:sz w:val="22"/>
                <w:szCs w:val="22"/>
              </w:rPr>
              <w:t>чение на дому для детей с ОВЗ (при наличии соответствующего мед</w:t>
            </w:r>
            <w:r w:rsidRPr="0091352A">
              <w:rPr>
                <w:sz w:val="22"/>
                <w:szCs w:val="22"/>
              </w:rPr>
              <w:t>и</w:t>
            </w:r>
            <w:r w:rsidRPr="0091352A">
              <w:rPr>
                <w:sz w:val="22"/>
                <w:szCs w:val="22"/>
              </w:rPr>
              <w:t>цинского заключения).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2 600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Педагогическим работникам, раб</w:t>
            </w:r>
            <w:r w:rsidRPr="0091352A">
              <w:rPr>
                <w:sz w:val="22"/>
                <w:szCs w:val="22"/>
              </w:rPr>
              <w:t>о</w:t>
            </w:r>
            <w:r w:rsidRPr="0091352A">
              <w:rPr>
                <w:sz w:val="22"/>
                <w:szCs w:val="22"/>
              </w:rPr>
              <w:t>тающим в «Ресурсном классе» с детьми с расстройством аутистич</w:t>
            </w:r>
            <w:r w:rsidRPr="0091352A">
              <w:rPr>
                <w:sz w:val="22"/>
                <w:szCs w:val="22"/>
              </w:rPr>
              <w:t>е</w:t>
            </w:r>
            <w:r w:rsidRPr="0091352A">
              <w:rPr>
                <w:sz w:val="22"/>
                <w:szCs w:val="22"/>
              </w:rPr>
              <w:t>ского спектра и другими нарушен</w:t>
            </w:r>
            <w:r w:rsidRPr="0091352A">
              <w:rPr>
                <w:sz w:val="22"/>
                <w:szCs w:val="22"/>
              </w:rPr>
              <w:t>и</w:t>
            </w:r>
            <w:r w:rsidRPr="0091352A">
              <w:rPr>
                <w:sz w:val="22"/>
                <w:szCs w:val="22"/>
              </w:rPr>
              <w:t>ями ментальной сферы, а также с</w:t>
            </w:r>
            <w:r w:rsidRPr="0091352A">
              <w:rPr>
                <w:sz w:val="22"/>
                <w:szCs w:val="22"/>
              </w:rPr>
              <w:t>о</w:t>
            </w:r>
            <w:r w:rsidRPr="0091352A">
              <w:rPr>
                <w:sz w:val="22"/>
                <w:szCs w:val="22"/>
              </w:rPr>
              <w:t>путствующими выраженными нарушениями поведения, коммун</w:t>
            </w:r>
            <w:r w:rsidRPr="0091352A">
              <w:rPr>
                <w:sz w:val="22"/>
                <w:szCs w:val="22"/>
              </w:rPr>
              <w:t>и</w:t>
            </w:r>
            <w:r w:rsidRPr="0091352A">
              <w:rPr>
                <w:sz w:val="22"/>
                <w:szCs w:val="22"/>
              </w:rPr>
              <w:t>кации и речи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12 200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Применяется только к работникам з</w:t>
            </w:r>
            <w:r w:rsidRPr="0091352A">
              <w:rPr>
                <w:sz w:val="22"/>
                <w:szCs w:val="22"/>
              </w:rPr>
              <w:t>а</w:t>
            </w:r>
            <w:r w:rsidRPr="0091352A">
              <w:rPr>
                <w:sz w:val="22"/>
                <w:szCs w:val="22"/>
              </w:rPr>
              <w:t>нимающим должности: тьютора, уч</w:t>
            </w:r>
            <w:r w:rsidRPr="0091352A">
              <w:rPr>
                <w:sz w:val="22"/>
                <w:szCs w:val="22"/>
              </w:rPr>
              <w:t>и</w:t>
            </w:r>
            <w:r w:rsidRPr="0091352A">
              <w:rPr>
                <w:sz w:val="22"/>
                <w:szCs w:val="22"/>
              </w:rPr>
              <w:t>теля и педагога-психолога.</w:t>
            </w: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Учителям за работу с обучающим</w:t>
            </w:r>
            <w:r w:rsidRPr="0091352A">
              <w:rPr>
                <w:sz w:val="22"/>
                <w:szCs w:val="22"/>
              </w:rPr>
              <w:t>и</w:t>
            </w:r>
            <w:r w:rsidRPr="0091352A">
              <w:rPr>
                <w:sz w:val="22"/>
                <w:szCs w:val="22"/>
              </w:rPr>
              <w:t>ся, имеющими ограниченные во</w:t>
            </w:r>
            <w:r w:rsidRPr="0091352A">
              <w:rPr>
                <w:sz w:val="22"/>
                <w:szCs w:val="22"/>
              </w:rPr>
              <w:t>з</w:t>
            </w:r>
            <w:r w:rsidRPr="0091352A">
              <w:rPr>
                <w:sz w:val="22"/>
                <w:szCs w:val="22"/>
              </w:rPr>
              <w:t>можности здоровья (далее-ОВЗ)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650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За каждого обучающегося с ОВЗ в классе, но не более 2550 при условии организации инклюзивного обучения</w:t>
            </w: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Учителям, осуществляющим д</w:t>
            </w:r>
            <w:r w:rsidRPr="0091352A">
              <w:rPr>
                <w:sz w:val="22"/>
                <w:szCs w:val="22"/>
              </w:rPr>
              <w:t>и</w:t>
            </w:r>
            <w:r w:rsidRPr="0091352A">
              <w:rPr>
                <w:sz w:val="22"/>
                <w:szCs w:val="22"/>
              </w:rPr>
              <w:t>станционное обучение на основе видео-конференц-связи (с эффектом присутствия) за каждого обучающ</w:t>
            </w:r>
            <w:r w:rsidRPr="0091352A">
              <w:rPr>
                <w:sz w:val="22"/>
                <w:szCs w:val="22"/>
              </w:rPr>
              <w:t>е</w:t>
            </w:r>
            <w:r w:rsidRPr="0091352A">
              <w:rPr>
                <w:sz w:val="22"/>
                <w:szCs w:val="22"/>
              </w:rPr>
              <w:t>гося с ОВЗ или инвалида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1 300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Данная повышающая надбавка прим</w:t>
            </w:r>
            <w:r w:rsidRPr="0091352A">
              <w:rPr>
                <w:sz w:val="22"/>
                <w:szCs w:val="22"/>
              </w:rPr>
              <w:t>е</w:t>
            </w:r>
            <w:r w:rsidRPr="0091352A">
              <w:rPr>
                <w:sz w:val="22"/>
                <w:szCs w:val="22"/>
              </w:rPr>
              <w:t>няется только к учебным  часам, пр</w:t>
            </w:r>
            <w:r w:rsidRPr="0091352A">
              <w:rPr>
                <w:sz w:val="22"/>
                <w:szCs w:val="22"/>
              </w:rPr>
              <w:t>о</w:t>
            </w:r>
            <w:r w:rsidRPr="0091352A">
              <w:rPr>
                <w:sz w:val="22"/>
                <w:szCs w:val="22"/>
              </w:rPr>
              <w:t>водимым в режиме видео-конференц-связи, но не более 2 600 руб.</w:t>
            </w: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19D" w:rsidRPr="0091352A" w:rsidRDefault="001D419D" w:rsidP="00C150F4">
            <w:pPr>
              <w:widowControl w:val="0"/>
              <w:autoSpaceDE w:val="0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За реализацию общеобразовател</w:t>
            </w:r>
            <w:r w:rsidRPr="0091352A">
              <w:rPr>
                <w:sz w:val="22"/>
                <w:szCs w:val="22"/>
              </w:rPr>
              <w:t>ь</w:t>
            </w:r>
            <w:r w:rsidRPr="0091352A">
              <w:rPr>
                <w:sz w:val="22"/>
                <w:szCs w:val="22"/>
              </w:rPr>
              <w:t>ных и других программ в сетевой форме</w:t>
            </w:r>
            <w:r w:rsidRPr="0091352A">
              <w:rPr>
                <w:rStyle w:val="ad"/>
                <w:sz w:val="22"/>
                <w:szCs w:val="22"/>
              </w:rPr>
              <w:footnoteReference w:id="5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7000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Реализация может быть в дистанцио</w:t>
            </w:r>
            <w:r w:rsidRPr="0091352A">
              <w:rPr>
                <w:sz w:val="22"/>
                <w:szCs w:val="22"/>
              </w:rPr>
              <w:t>н</w:t>
            </w:r>
            <w:r w:rsidRPr="0091352A">
              <w:rPr>
                <w:sz w:val="22"/>
                <w:szCs w:val="22"/>
              </w:rPr>
              <w:t xml:space="preserve">ном формате, с приездом педагога в школу и подвозом детей в школу (по месту работы педагога) </w:t>
            </w: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19D" w:rsidRPr="0091352A" w:rsidRDefault="001D419D" w:rsidP="00C150F4">
            <w:pPr>
              <w:widowControl w:val="0"/>
              <w:autoSpaceDE w:val="0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Педагогическим работникам, реал</w:t>
            </w:r>
            <w:r w:rsidRPr="0091352A">
              <w:rPr>
                <w:sz w:val="22"/>
                <w:szCs w:val="22"/>
              </w:rPr>
              <w:t>и</w:t>
            </w:r>
            <w:r w:rsidRPr="0091352A">
              <w:rPr>
                <w:sz w:val="22"/>
                <w:szCs w:val="22"/>
              </w:rPr>
              <w:t>зующим общеобразовательные пр</w:t>
            </w:r>
            <w:r w:rsidRPr="0091352A">
              <w:rPr>
                <w:sz w:val="22"/>
                <w:szCs w:val="22"/>
              </w:rPr>
              <w:t>о</w:t>
            </w:r>
            <w:r w:rsidRPr="0091352A">
              <w:rPr>
                <w:sz w:val="22"/>
                <w:szCs w:val="22"/>
              </w:rPr>
              <w:t>граммы дошкольного образования, за исключением педагогов-психологов, учителей-логопедов, учителей-дефектологов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3850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13.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19D" w:rsidRPr="0091352A" w:rsidRDefault="001D419D" w:rsidP="00C150F4">
            <w:pPr>
              <w:widowControl w:val="0"/>
              <w:autoSpaceDE w:val="0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Педагог-психолог (за исключением работающих в «Ресурсных кла</w:t>
            </w:r>
            <w:r w:rsidRPr="0091352A">
              <w:rPr>
                <w:sz w:val="22"/>
                <w:szCs w:val="22"/>
              </w:rPr>
              <w:t>с</w:t>
            </w:r>
            <w:r w:rsidRPr="0091352A">
              <w:rPr>
                <w:sz w:val="22"/>
                <w:szCs w:val="22"/>
              </w:rPr>
              <w:t>сах»), учитель-логопед, учитель-дефектолог, социальный педагог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18900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19D" w:rsidRPr="0091352A" w:rsidRDefault="001D419D" w:rsidP="00C150F4">
            <w:pPr>
              <w:widowControl w:val="0"/>
              <w:autoSpaceDE w:val="0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Методист</w:t>
            </w:r>
          </w:p>
          <w:p w:rsidR="001D419D" w:rsidRPr="0091352A" w:rsidRDefault="001D419D" w:rsidP="00C150F4">
            <w:pPr>
              <w:widowControl w:val="0"/>
              <w:autoSpaceDE w:val="0"/>
              <w:rPr>
                <w:sz w:val="22"/>
                <w:szCs w:val="22"/>
              </w:rPr>
            </w:pPr>
          </w:p>
          <w:p w:rsidR="001D419D" w:rsidRPr="0091352A" w:rsidRDefault="001D419D" w:rsidP="00C150F4">
            <w:pPr>
              <w:widowControl w:val="0"/>
              <w:autoSpaceDE w:val="0"/>
              <w:rPr>
                <w:sz w:val="22"/>
                <w:szCs w:val="22"/>
              </w:rPr>
            </w:pPr>
          </w:p>
          <w:p w:rsidR="001D419D" w:rsidRPr="0091352A" w:rsidRDefault="001D419D" w:rsidP="00C150F4">
            <w:pPr>
              <w:widowControl w:val="0"/>
              <w:autoSpaceDE w:val="0"/>
              <w:rPr>
                <w:sz w:val="22"/>
                <w:szCs w:val="22"/>
              </w:rPr>
            </w:pPr>
          </w:p>
          <w:p w:rsidR="001D419D" w:rsidRPr="0091352A" w:rsidRDefault="001D419D" w:rsidP="00C150F4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15000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0"/>
                <w:szCs w:val="20"/>
              </w:rPr>
              <w:t>Применятся для методистов по приказу департамента образования Воронежской области</w:t>
            </w:r>
            <w:r w:rsidRPr="0091352A">
              <w:rPr>
                <w:bCs/>
                <w:sz w:val="20"/>
                <w:szCs w:val="20"/>
              </w:rPr>
              <w:t xml:space="preserve"> «Об организации деятельности регионального методического актива В</w:t>
            </w:r>
            <w:r w:rsidRPr="0091352A">
              <w:rPr>
                <w:bCs/>
                <w:sz w:val="20"/>
                <w:szCs w:val="20"/>
              </w:rPr>
              <w:t>о</w:t>
            </w:r>
            <w:r w:rsidRPr="0091352A">
              <w:rPr>
                <w:bCs/>
                <w:sz w:val="20"/>
                <w:szCs w:val="20"/>
              </w:rPr>
              <w:t xml:space="preserve">ронежской области» </w:t>
            </w:r>
            <w:r w:rsidRPr="0091352A">
              <w:rPr>
                <w:sz w:val="22"/>
                <w:szCs w:val="22"/>
              </w:rPr>
              <w:t xml:space="preserve"> </w:t>
            </w:r>
          </w:p>
        </w:tc>
      </w:tr>
      <w:tr w:rsidR="001D419D" w:rsidRPr="0091352A" w:rsidTr="00C150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Советник директора по воспитанию и взаимодействию с детскими о</w:t>
            </w:r>
            <w:r w:rsidRPr="0091352A">
              <w:rPr>
                <w:sz w:val="22"/>
                <w:szCs w:val="22"/>
              </w:rPr>
              <w:t>б</w:t>
            </w:r>
            <w:r w:rsidRPr="0091352A">
              <w:rPr>
                <w:sz w:val="22"/>
                <w:szCs w:val="22"/>
              </w:rPr>
              <w:t>щественными объединениями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91352A" w:rsidRDefault="001D419D" w:rsidP="00C150F4">
            <w:pPr>
              <w:snapToGrid w:val="0"/>
              <w:jc w:val="both"/>
              <w:rPr>
                <w:sz w:val="22"/>
                <w:szCs w:val="22"/>
              </w:rPr>
            </w:pPr>
            <w:r w:rsidRPr="0091352A">
              <w:rPr>
                <w:sz w:val="22"/>
                <w:szCs w:val="22"/>
              </w:rPr>
              <w:t>20 000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91352A" w:rsidRDefault="001D419D" w:rsidP="00C150F4">
            <w:pPr>
              <w:jc w:val="both"/>
              <w:rPr>
                <w:sz w:val="22"/>
                <w:szCs w:val="22"/>
              </w:rPr>
            </w:pPr>
          </w:p>
        </w:tc>
      </w:tr>
    </w:tbl>
    <w:p w:rsidR="001D419D" w:rsidRPr="0091352A" w:rsidRDefault="001D419D" w:rsidP="001D419D">
      <w:pPr>
        <w:spacing w:line="360" w:lineRule="auto"/>
        <w:ind w:firstLine="851"/>
        <w:jc w:val="both"/>
        <w:rPr>
          <w:sz w:val="28"/>
          <w:szCs w:val="28"/>
        </w:rPr>
      </w:pPr>
    </w:p>
    <w:p w:rsidR="001D419D" w:rsidRPr="0091352A" w:rsidRDefault="001D419D" w:rsidP="001D419D">
      <w:pPr>
        <w:spacing w:line="360" w:lineRule="auto"/>
        <w:ind w:firstLine="851"/>
        <w:jc w:val="both"/>
        <w:rPr>
          <w:sz w:val="28"/>
          <w:szCs w:val="28"/>
        </w:rPr>
      </w:pPr>
      <w:r w:rsidRPr="0091352A">
        <w:rPr>
          <w:sz w:val="28"/>
          <w:szCs w:val="28"/>
        </w:rPr>
        <w:lastRenderedPageBreak/>
        <w:t>5.2. При наличии нескольких оснований для установления постоя</w:t>
      </w:r>
      <w:r w:rsidRPr="0091352A">
        <w:rPr>
          <w:sz w:val="28"/>
          <w:szCs w:val="28"/>
        </w:rPr>
        <w:t>н</w:t>
      </w:r>
      <w:r w:rsidRPr="0091352A">
        <w:rPr>
          <w:sz w:val="28"/>
          <w:szCs w:val="28"/>
        </w:rPr>
        <w:t>ных повышающих надбавок расчет суммы постоянных повышающих надб</w:t>
      </w:r>
      <w:r w:rsidRPr="0091352A">
        <w:rPr>
          <w:sz w:val="28"/>
          <w:szCs w:val="28"/>
        </w:rPr>
        <w:t>а</w:t>
      </w:r>
      <w:r w:rsidRPr="0091352A">
        <w:rPr>
          <w:sz w:val="28"/>
          <w:szCs w:val="28"/>
        </w:rPr>
        <w:t>вок к окладу производится по формуле:</w:t>
      </w:r>
    </w:p>
    <w:p w:rsidR="001D419D" w:rsidRPr="0091352A" w:rsidRDefault="001D419D" w:rsidP="001D419D">
      <w:pPr>
        <w:spacing w:line="360" w:lineRule="auto"/>
        <w:jc w:val="both"/>
        <w:rPr>
          <w:sz w:val="28"/>
          <w:szCs w:val="28"/>
        </w:rPr>
      </w:pPr>
      <w:r w:rsidRPr="0091352A">
        <w:rPr>
          <w:sz w:val="28"/>
          <w:szCs w:val="28"/>
        </w:rPr>
        <w:t>К</w:t>
      </w:r>
      <w:r w:rsidRPr="0091352A">
        <w:rPr>
          <w:sz w:val="28"/>
          <w:szCs w:val="28"/>
          <w:vertAlign w:val="subscript"/>
        </w:rPr>
        <w:t xml:space="preserve">н </w:t>
      </w:r>
      <w:r w:rsidRPr="0091352A">
        <w:rPr>
          <w:sz w:val="28"/>
          <w:szCs w:val="28"/>
        </w:rPr>
        <w:t>= к</w:t>
      </w:r>
      <w:r w:rsidRPr="0091352A">
        <w:rPr>
          <w:sz w:val="28"/>
          <w:szCs w:val="28"/>
          <w:vertAlign w:val="subscript"/>
        </w:rPr>
        <w:t xml:space="preserve">1 </w:t>
      </w:r>
      <w:r w:rsidRPr="0091352A">
        <w:rPr>
          <w:sz w:val="28"/>
          <w:szCs w:val="28"/>
        </w:rPr>
        <w:t>+к</w:t>
      </w:r>
      <w:r w:rsidRPr="0091352A">
        <w:rPr>
          <w:sz w:val="28"/>
          <w:szCs w:val="28"/>
          <w:vertAlign w:val="subscript"/>
        </w:rPr>
        <w:t>2</w:t>
      </w:r>
      <w:r w:rsidRPr="0091352A">
        <w:rPr>
          <w:sz w:val="28"/>
          <w:szCs w:val="28"/>
        </w:rPr>
        <w:t>+…+ к</w:t>
      </w:r>
      <w:r w:rsidRPr="0091352A">
        <w:rPr>
          <w:sz w:val="28"/>
          <w:szCs w:val="28"/>
          <w:vertAlign w:val="subscript"/>
          <w:lang w:val="en-US"/>
        </w:rPr>
        <w:t>n</w:t>
      </w:r>
    </w:p>
    <w:p w:rsidR="001D419D" w:rsidRPr="0091352A" w:rsidRDefault="001D419D" w:rsidP="001D419D">
      <w:pPr>
        <w:spacing w:line="360" w:lineRule="auto"/>
        <w:ind w:firstLine="851"/>
        <w:jc w:val="both"/>
        <w:rPr>
          <w:sz w:val="28"/>
          <w:szCs w:val="28"/>
        </w:rPr>
      </w:pPr>
      <w:r w:rsidRPr="0091352A">
        <w:rPr>
          <w:sz w:val="28"/>
          <w:szCs w:val="28"/>
        </w:rPr>
        <w:t>5.3. Повышения окладов (должностных окладов), ставок заработной платы по вышеуказанным основаниям образуют новые размеры окладов (должностных окладов), ставок заработной платы, применяемые при исчи</w:t>
      </w:r>
      <w:r w:rsidRPr="0091352A">
        <w:rPr>
          <w:sz w:val="28"/>
          <w:szCs w:val="28"/>
        </w:rPr>
        <w:t>с</w:t>
      </w:r>
      <w:r w:rsidRPr="0091352A">
        <w:rPr>
          <w:sz w:val="28"/>
          <w:szCs w:val="28"/>
        </w:rPr>
        <w:t>лении заработной платы с учетом объема работы (учебной нагрузки, педаг</w:t>
      </w:r>
      <w:r w:rsidRPr="0091352A">
        <w:rPr>
          <w:sz w:val="28"/>
          <w:szCs w:val="28"/>
        </w:rPr>
        <w:t>о</w:t>
      </w:r>
      <w:r w:rsidRPr="0091352A">
        <w:rPr>
          <w:sz w:val="28"/>
          <w:szCs w:val="28"/>
        </w:rPr>
        <w:t>гической работы и т.д.).</w:t>
      </w:r>
    </w:p>
    <w:p w:rsidR="001D419D" w:rsidRPr="0091352A" w:rsidRDefault="001D419D" w:rsidP="001D419D">
      <w:pPr>
        <w:spacing w:line="360" w:lineRule="auto"/>
        <w:ind w:firstLine="708"/>
        <w:jc w:val="both"/>
        <w:rPr>
          <w:sz w:val="28"/>
          <w:szCs w:val="28"/>
        </w:rPr>
      </w:pPr>
      <w:r w:rsidRPr="0091352A">
        <w:rPr>
          <w:sz w:val="28"/>
          <w:szCs w:val="28"/>
        </w:rPr>
        <w:t>5.4. Особенности расчета оплаты педагогической работы в организ</w:t>
      </w:r>
      <w:r w:rsidRPr="0091352A">
        <w:rPr>
          <w:sz w:val="28"/>
          <w:szCs w:val="28"/>
        </w:rPr>
        <w:t>а</w:t>
      </w:r>
      <w:r w:rsidRPr="0091352A">
        <w:rPr>
          <w:sz w:val="28"/>
          <w:szCs w:val="28"/>
        </w:rPr>
        <w:t>ции.</w:t>
      </w:r>
    </w:p>
    <w:p w:rsidR="001D419D" w:rsidRPr="0091352A" w:rsidRDefault="001D419D" w:rsidP="001D419D">
      <w:pPr>
        <w:spacing w:line="360" w:lineRule="auto"/>
        <w:ind w:firstLine="851"/>
        <w:jc w:val="both"/>
        <w:rPr>
          <w:sz w:val="28"/>
          <w:szCs w:val="28"/>
        </w:rPr>
      </w:pPr>
      <w:r w:rsidRPr="0091352A">
        <w:rPr>
          <w:sz w:val="28"/>
          <w:szCs w:val="28"/>
        </w:rPr>
        <w:t>Расчет оплаты труда педагогического работника за часы педагогич</w:t>
      </w:r>
      <w:r w:rsidRPr="0091352A">
        <w:rPr>
          <w:sz w:val="28"/>
          <w:szCs w:val="28"/>
        </w:rPr>
        <w:t>е</w:t>
      </w:r>
      <w:r w:rsidRPr="0091352A">
        <w:rPr>
          <w:sz w:val="28"/>
          <w:szCs w:val="28"/>
        </w:rPr>
        <w:t>ской нагрузки определенные учебным планом и штатным расписанием орг</w:t>
      </w:r>
      <w:r w:rsidRPr="0091352A">
        <w:rPr>
          <w:sz w:val="28"/>
          <w:szCs w:val="28"/>
        </w:rPr>
        <w:t>а</w:t>
      </w:r>
      <w:r w:rsidRPr="0091352A">
        <w:rPr>
          <w:sz w:val="28"/>
          <w:szCs w:val="28"/>
        </w:rPr>
        <w:t>низации производится по следующей формуле:</w:t>
      </w:r>
    </w:p>
    <w:p w:rsidR="001D419D" w:rsidRPr="00383860" w:rsidRDefault="002B7509" w:rsidP="001D419D">
      <w:pPr>
        <w:spacing w:line="360" w:lineRule="auto"/>
        <w:ind w:firstLine="708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О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ч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Б×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н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×Кпр×Кк)×Фн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Нчс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D419D" w:rsidRPr="00383860" w:rsidRDefault="001D419D" w:rsidP="001D419D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83860">
        <w:rPr>
          <w:sz w:val="28"/>
          <w:szCs w:val="28"/>
        </w:rPr>
        <w:t>О</w:t>
      </w:r>
      <w:r w:rsidRPr="00383860">
        <w:rPr>
          <w:sz w:val="28"/>
          <w:szCs w:val="28"/>
          <w:vertAlign w:val="subscript"/>
        </w:rPr>
        <w:t>ч</w:t>
      </w:r>
      <w:r w:rsidRPr="00383860">
        <w:rPr>
          <w:sz w:val="28"/>
          <w:szCs w:val="28"/>
        </w:rPr>
        <w:t xml:space="preserve"> – оплата труда педагогического работника за часы педагогической нагрузки определенные учебным планом и штатным расписанием организ</w:t>
      </w:r>
      <w:r w:rsidRPr="00383860">
        <w:rPr>
          <w:sz w:val="28"/>
          <w:szCs w:val="28"/>
        </w:rPr>
        <w:t>а</w:t>
      </w:r>
      <w:r w:rsidRPr="00383860">
        <w:rPr>
          <w:sz w:val="28"/>
          <w:szCs w:val="28"/>
        </w:rPr>
        <w:t>ции;</w:t>
      </w:r>
    </w:p>
    <w:p w:rsidR="001D419D" w:rsidRPr="00383860" w:rsidRDefault="001D419D" w:rsidP="001D419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383860">
        <w:rPr>
          <w:bCs/>
          <w:sz w:val="28"/>
          <w:szCs w:val="28"/>
        </w:rPr>
        <w:t>Б</w:t>
      </w:r>
      <w:r w:rsidRPr="00383860">
        <w:rPr>
          <w:sz w:val="28"/>
          <w:szCs w:val="28"/>
        </w:rPr>
        <w:t>–оклад по ПКГ (Приложение 8 к настоящему Положению);</w:t>
      </w:r>
    </w:p>
    <w:p w:rsidR="001D419D" w:rsidRPr="00383860" w:rsidRDefault="001D419D" w:rsidP="001D419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383860">
        <w:rPr>
          <w:bCs/>
          <w:sz w:val="28"/>
          <w:szCs w:val="28"/>
        </w:rPr>
        <w:t>К</w:t>
      </w:r>
      <w:r w:rsidRPr="00383860">
        <w:rPr>
          <w:bCs/>
          <w:sz w:val="28"/>
          <w:szCs w:val="28"/>
          <w:vertAlign w:val="subscript"/>
        </w:rPr>
        <w:t>с</w:t>
      </w:r>
      <w:r w:rsidRPr="00383860">
        <w:rPr>
          <w:sz w:val="28"/>
          <w:szCs w:val="28"/>
        </w:rPr>
        <w:t xml:space="preserve"> - коэффициент удорожания по местонахождению организации (г</w:t>
      </w:r>
      <w:r w:rsidRPr="00383860">
        <w:rPr>
          <w:sz w:val="28"/>
          <w:szCs w:val="28"/>
        </w:rPr>
        <w:t>о</w:t>
      </w:r>
      <w:r w:rsidRPr="00383860">
        <w:rPr>
          <w:sz w:val="28"/>
          <w:szCs w:val="28"/>
        </w:rPr>
        <w:t>род - 1, село - 1,25)</w:t>
      </w:r>
      <w:r w:rsidRPr="00383860">
        <w:rPr>
          <w:rStyle w:val="aff"/>
          <w:sz w:val="28"/>
          <w:szCs w:val="28"/>
        </w:rPr>
        <w:footnoteReference w:id="6"/>
      </w:r>
      <w:r w:rsidRPr="00383860">
        <w:rPr>
          <w:sz w:val="28"/>
          <w:szCs w:val="28"/>
        </w:rPr>
        <w:t>;</w:t>
      </w:r>
    </w:p>
    <w:p w:rsidR="001D419D" w:rsidRPr="0091352A" w:rsidRDefault="001D419D" w:rsidP="001D419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383860">
        <w:rPr>
          <w:bCs/>
          <w:sz w:val="28"/>
          <w:szCs w:val="28"/>
        </w:rPr>
        <w:t>К</w:t>
      </w:r>
      <w:r w:rsidRPr="00383860">
        <w:rPr>
          <w:bCs/>
          <w:sz w:val="28"/>
          <w:szCs w:val="28"/>
          <w:vertAlign w:val="subscript"/>
        </w:rPr>
        <w:t>н</w:t>
      </w:r>
      <w:r w:rsidRPr="00383860">
        <w:rPr>
          <w:sz w:val="28"/>
          <w:szCs w:val="28"/>
        </w:rPr>
        <w:t xml:space="preserve"> – сумма постоянных повышающих</w:t>
      </w:r>
      <w:r w:rsidRPr="0091352A">
        <w:rPr>
          <w:sz w:val="28"/>
          <w:szCs w:val="28"/>
        </w:rPr>
        <w:t xml:space="preserve"> надбавок к окладу (должнос</w:t>
      </w:r>
      <w:r w:rsidRPr="0091352A">
        <w:rPr>
          <w:sz w:val="28"/>
          <w:szCs w:val="28"/>
        </w:rPr>
        <w:t>т</w:t>
      </w:r>
      <w:r w:rsidRPr="0091352A">
        <w:rPr>
          <w:sz w:val="28"/>
          <w:szCs w:val="28"/>
        </w:rPr>
        <w:t>ному окладу), ставке заработной платы в зависимости от специфики и ос</w:t>
      </w:r>
      <w:r w:rsidRPr="0091352A">
        <w:rPr>
          <w:sz w:val="28"/>
          <w:szCs w:val="28"/>
        </w:rPr>
        <w:t>о</w:t>
      </w:r>
      <w:r w:rsidRPr="0091352A">
        <w:rPr>
          <w:sz w:val="28"/>
          <w:szCs w:val="28"/>
        </w:rPr>
        <w:t>бенностей труда (Таблица 1).</w:t>
      </w:r>
    </w:p>
    <w:p w:rsidR="001D419D" w:rsidRPr="0091352A" w:rsidRDefault="001D419D" w:rsidP="001D419D">
      <w:pPr>
        <w:spacing w:line="360" w:lineRule="auto"/>
        <w:ind w:firstLine="851"/>
        <w:jc w:val="both"/>
        <w:rPr>
          <w:sz w:val="20"/>
          <w:szCs w:val="20"/>
        </w:rPr>
      </w:pPr>
      <w:r w:rsidRPr="0091352A">
        <w:rPr>
          <w:bCs/>
          <w:sz w:val="28"/>
          <w:szCs w:val="28"/>
        </w:rPr>
        <w:t>Кпр</w:t>
      </w:r>
      <w:r w:rsidRPr="0091352A">
        <w:rPr>
          <w:sz w:val="28"/>
          <w:szCs w:val="28"/>
        </w:rPr>
        <w:t xml:space="preserve"> - коэффициент, учитывающий особенности обучения предметам, устанавливается следующим образом (Таблица 2):</w:t>
      </w:r>
      <w:r w:rsidRPr="0091352A">
        <w:rPr>
          <w:sz w:val="28"/>
          <w:szCs w:val="28"/>
        </w:rPr>
        <w:tab/>
      </w:r>
    </w:p>
    <w:p w:rsidR="001D419D" w:rsidRPr="0091352A" w:rsidRDefault="001D419D" w:rsidP="001D419D">
      <w:pPr>
        <w:spacing w:line="360" w:lineRule="auto"/>
        <w:ind w:firstLine="708"/>
        <w:jc w:val="right"/>
        <w:rPr>
          <w:bCs/>
          <w:sz w:val="28"/>
          <w:szCs w:val="28"/>
        </w:rPr>
      </w:pPr>
      <w:r w:rsidRPr="0091352A">
        <w:rPr>
          <w:sz w:val="28"/>
          <w:szCs w:val="28"/>
        </w:rPr>
        <w:t>Таблица 2.</w:t>
      </w:r>
    </w:p>
    <w:tbl>
      <w:tblPr>
        <w:tblW w:w="5000" w:type="pct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7420"/>
        <w:gridCol w:w="1449"/>
      </w:tblGrid>
      <w:tr w:rsidR="001D419D" w:rsidRPr="00C150F4" w:rsidTr="00C150F4">
        <w:trPr>
          <w:trHeight w:val="1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19D" w:rsidRPr="00C150F4" w:rsidRDefault="001D419D" w:rsidP="00C150F4">
            <w:pPr>
              <w:jc w:val="center"/>
              <w:rPr>
                <w:bCs/>
              </w:rPr>
            </w:pPr>
            <w:r w:rsidRPr="00C150F4">
              <w:rPr>
                <w:bCs/>
              </w:rPr>
              <w:t>№ п/п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419D" w:rsidRPr="00C150F4" w:rsidRDefault="001D419D" w:rsidP="00C150F4">
            <w:pPr>
              <w:jc w:val="center"/>
              <w:rPr>
                <w:bCs/>
              </w:rPr>
            </w:pPr>
            <w:r w:rsidRPr="00C150F4">
              <w:rPr>
                <w:bCs/>
              </w:rPr>
              <w:t>Сумма баллов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9D" w:rsidRPr="00C150F4" w:rsidRDefault="001D419D" w:rsidP="00C150F4">
            <w:pPr>
              <w:jc w:val="center"/>
            </w:pPr>
            <w:r w:rsidRPr="00C150F4">
              <w:rPr>
                <w:bCs/>
              </w:rPr>
              <w:t>Значение к</w:t>
            </w:r>
            <w:r w:rsidRPr="00C150F4">
              <w:rPr>
                <w:bCs/>
              </w:rPr>
              <w:t>о</w:t>
            </w:r>
            <w:r w:rsidRPr="00C150F4">
              <w:rPr>
                <w:bCs/>
              </w:rPr>
              <w:t>эффициента</w:t>
            </w:r>
          </w:p>
        </w:tc>
      </w:tr>
      <w:tr w:rsidR="001D419D" w:rsidRPr="00C150F4" w:rsidTr="00C150F4">
        <w:trPr>
          <w:trHeight w:val="14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19D" w:rsidRPr="00C150F4" w:rsidRDefault="001D419D" w:rsidP="00C150F4">
            <w:pPr>
              <w:jc w:val="center"/>
            </w:pPr>
            <w:r w:rsidRPr="00C150F4">
              <w:lastRenderedPageBreak/>
              <w:t>1.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19D" w:rsidRPr="00C150F4" w:rsidRDefault="001D419D" w:rsidP="00C150F4">
            <w:r w:rsidRPr="00C150F4">
              <w:t>Если сумма баллов особенности предмета больше 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9D" w:rsidRPr="00C150F4" w:rsidRDefault="001D419D" w:rsidP="00C150F4">
            <w:pPr>
              <w:jc w:val="center"/>
            </w:pPr>
            <w:r w:rsidRPr="00C150F4">
              <w:t>1,15</w:t>
            </w:r>
          </w:p>
        </w:tc>
      </w:tr>
      <w:tr w:rsidR="001D419D" w:rsidRPr="00C150F4" w:rsidTr="00C150F4">
        <w:trPr>
          <w:trHeight w:val="13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19D" w:rsidRPr="00C150F4" w:rsidRDefault="001D419D" w:rsidP="00C150F4">
            <w:pPr>
              <w:jc w:val="center"/>
            </w:pPr>
            <w:r w:rsidRPr="00C150F4">
              <w:t>2.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19D" w:rsidRPr="00C150F4" w:rsidRDefault="001D419D" w:rsidP="00C150F4">
            <w:r w:rsidRPr="00C150F4">
              <w:t>Если сумма баллов особенности предмета не больше 3, но больше 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9D" w:rsidRPr="00C150F4" w:rsidRDefault="001D419D" w:rsidP="00C150F4">
            <w:pPr>
              <w:jc w:val="center"/>
            </w:pPr>
            <w:r w:rsidRPr="00C150F4">
              <w:t>1,10</w:t>
            </w:r>
          </w:p>
        </w:tc>
      </w:tr>
      <w:tr w:rsidR="001D419D" w:rsidRPr="00C150F4" w:rsidTr="00C150F4">
        <w:trPr>
          <w:trHeight w:val="1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19D" w:rsidRPr="00C150F4" w:rsidRDefault="001D419D" w:rsidP="00C150F4">
            <w:pPr>
              <w:jc w:val="center"/>
            </w:pPr>
            <w:r w:rsidRPr="00C150F4">
              <w:t>3.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19D" w:rsidRPr="00C150F4" w:rsidRDefault="001D419D" w:rsidP="00C150F4">
            <w:r w:rsidRPr="00C150F4">
              <w:t>Если сумма баллов особенности предмета не больше 2, но больше 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9D" w:rsidRPr="00C150F4" w:rsidRDefault="001D419D" w:rsidP="00C150F4">
            <w:pPr>
              <w:jc w:val="center"/>
            </w:pPr>
            <w:r w:rsidRPr="00C150F4">
              <w:t>1,05</w:t>
            </w:r>
          </w:p>
        </w:tc>
      </w:tr>
      <w:tr w:rsidR="001D419D" w:rsidRPr="00C150F4" w:rsidTr="00C150F4">
        <w:trPr>
          <w:trHeight w:val="2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19D" w:rsidRPr="00C150F4" w:rsidRDefault="001D419D" w:rsidP="00C150F4">
            <w:pPr>
              <w:jc w:val="center"/>
            </w:pPr>
            <w:r w:rsidRPr="00C150F4">
              <w:t>4.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19D" w:rsidRPr="00C150F4" w:rsidRDefault="001D419D" w:rsidP="00C150F4">
            <w:r w:rsidRPr="00C150F4">
              <w:t>Если сумма баллов особенности предмета не больше 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9D" w:rsidRPr="00C150F4" w:rsidRDefault="001D419D" w:rsidP="00C150F4">
            <w:pPr>
              <w:jc w:val="center"/>
            </w:pPr>
            <w:r w:rsidRPr="00C150F4">
              <w:t>1,00</w:t>
            </w:r>
          </w:p>
        </w:tc>
      </w:tr>
    </w:tbl>
    <w:p w:rsidR="001D419D" w:rsidRPr="0091352A" w:rsidRDefault="001D419D" w:rsidP="001D419D">
      <w:pPr>
        <w:shd w:val="clear" w:color="auto" w:fill="FFFFFF"/>
        <w:spacing w:line="360" w:lineRule="auto"/>
        <w:ind w:firstLine="708"/>
        <w:jc w:val="both"/>
        <w:rPr>
          <w:bCs/>
          <w:sz w:val="20"/>
          <w:szCs w:val="20"/>
        </w:rPr>
      </w:pPr>
    </w:p>
    <w:p w:rsidR="001D419D" w:rsidRPr="0091352A" w:rsidRDefault="001D419D" w:rsidP="001D419D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1352A">
        <w:rPr>
          <w:bCs/>
          <w:sz w:val="28"/>
          <w:szCs w:val="28"/>
        </w:rPr>
        <w:t>Кпр</w:t>
      </w:r>
      <w:r w:rsidRPr="0091352A">
        <w:rPr>
          <w:sz w:val="28"/>
          <w:szCs w:val="28"/>
        </w:rPr>
        <w:t xml:space="preserve"> вычисляется исходя из суммы баллов особенности предмета (Та</w:t>
      </w:r>
      <w:r w:rsidRPr="0091352A">
        <w:rPr>
          <w:sz w:val="28"/>
          <w:szCs w:val="28"/>
        </w:rPr>
        <w:t>б</w:t>
      </w:r>
      <w:r w:rsidRPr="0091352A">
        <w:rPr>
          <w:sz w:val="28"/>
          <w:szCs w:val="28"/>
        </w:rPr>
        <w:t>лица 3).</w:t>
      </w:r>
    </w:p>
    <w:p w:rsidR="001D419D" w:rsidRPr="0091352A" w:rsidRDefault="001D419D" w:rsidP="001D419D">
      <w:pPr>
        <w:jc w:val="right"/>
        <w:rPr>
          <w:bCs/>
          <w:sz w:val="28"/>
          <w:szCs w:val="28"/>
        </w:rPr>
      </w:pPr>
      <w:r w:rsidRPr="0091352A">
        <w:rPr>
          <w:sz w:val="28"/>
          <w:szCs w:val="28"/>
        </w:rPr>
        <w:t>Таблица 3.</w:t>
      </w:r>
    </w:p>
    <w:p w:rsidR="001D419D" w:rsidRPr="0091352A" w:rsidRDefault="001D419D" w:rsidP="001D419D">
      <w:pPr>
        <w:shd w:val="clear" w:color="auto" w:fill="FFFFFF"/>
        <w:ind w:firstLine="567"/>
        <w:jc w:val="center"/>
        <w:rPr>
          <w:bCs/>
          <w:sz w:val="28"/>
          <w:szCs w:val="28"/>
        </w:rPr>
      </w:pPr>
      <w:r w:rsidRPr="0091352A">
        <w:rPr>
          <w:bCs/>
          <w:sz w:val="28"/>
          <w:szCs w:val="28"/>
        </w:rPr>
        <w:t>Расчёт коэффициента за особенность предмета (Кпр)</w:t>
      </w:r>
    </w:p>
    <w:p w:rsidR="001D419D" w:rsidRPr="0091352A" w:rsidRDefault="001D419D" w:rsidP="001D419D">
      <w:pPr>
        <w:shd w:val="clear" w:color="auto" w:fill="FFFFFF"/>
        <w:ind w:firstLine="567"/>
        <w:jc w:val="center"/>
        <w:rPr>
          <w:sz w:val="20"/>
          <w:szCs w:val="20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727"/>
        <w:gridCol w:w="691"/>
        <w:gridCol w:w="567"/>
        <w:gridCol w:w="567"/>
        <w:gridCol w:w="506"/>
        <w:gridCol w:w="628"/>
        <w:gridCol w:w="566"/>
        <w:gridCol w:w="709"/>
      </w:tblGrid>
      <w:tr w:rsidR="00C150F4" w:rsidRPr="00C150F4" w:rsidTr="00C150F4">
        <w:trPr>
          <w:trHeight w:val="49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50F4" w:rsidRPr="00C150F4" w:rsidRDefault="00C150F4" w:rsidP="00C150F4">
            <w:pPr>
              <w:jc w:val="center"/>
              <w:rPr>
                <w:bCs/>
              </w:rPr>
            </w:pPr>
            <w:r w:rsidRPr="00C150F4">
              <w:rPr>
                <w:bCs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50F4" w:rsidRPr="00C150F4" w:rsidRDefault="00C150F4" w:rsidP="00C150F4">
            <w:pPr>
              <w:snapToGrid w:val="0"/>
              <w:jc w:val="center"/>
              <w:rPr>
                <w:bCs/>
              </w:rPr>
            </w:pPr>
          </w:p>
          <w:p w:rsidR="00C150F4" w:rsidRPr="00C150F4" w:rsidRDefault="00C150F4" w:rsidP="00C150F4">
            <w:pPr>
              <w:jc w:val="center"/>
              <w:rPr>
                <w:bCs/>
              </w:rPr>
            </w:pPr>
            <w:r w:rsidRPr="00C150F4">
              <w:rPr>
                <w:bCs/>
              </w:rPr>
              <w:t>Предметы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F4" w:rsidRPr="00C150F4" w:rsidRDefault="00C150F4" w:rsidP="00C150F4">
            <w:pPr>
              <w:ind w:left="146"/>
              <w:jc w:val="center"/>
              <w:rPr>
                <w:bCs/>
              </w:rPr>
            </w:pPr>
            <w:r w:rsidRPr="00C150F4">
              <w:rPr>
                <w:bCs/>
              </w:rPr>
              <w:t>Показатели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C150F4" w:rsidRPr="00C150F4" w:rsidRDefault="00C150F4" w:rsidP="00C150F4">
            <w:pPr>
              <w:ind w:left="146"/>
              <w:rPr>
                <w:bCs/>
              </w:rPr>
            </w:pPr>
            <w:r w:rsidRPr="00C150F4">
              <w:rPr>
                <w:bCs/>
              </w:rPr>
              <w:t>Сумма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150F4" w:rsidRPr="00C150F4" w:rsidRDefault="00C150F4" w:rsidP="00C150F4">
            <w:pPr>
              <w:ind w:left="146"/>
            </w:pPr>
            <w:r w:rsidRPr="00C150F4">
              <w:rPr>
                <w:bCs/>
              </w:rPr>
              <w:t xml:space="preserve"> Значение Кпр</w:t>
            </w:r>
          </w:p>
        </w:tc>
      </w:tr>
      <w:tr w:rsidR="00C150F4" w:rsidRPr="00C150F4" w:rsidTr="00C150F4">
        <w:trPr>
          <w:trHeight w:val="167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50F4" w:rsidRPr="00C150F4" w:rsidRDefault="00C150F4" w:rsidP="00C150F4">
            <w:pPr>
              <w:snapToGrid w:val="0"/>
              <w:rPr>
                <w:bCs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50F4" w:rsidRPr="00C150F4" w:rsidRDefault="00C150F4" w:rsidP="00C150F4">
            <w:pPr>
              <w:snapToGrid w:val="0"/>
              <w:rPr>
                <w:bCs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C150F4" w:rsidRPr="00C150F4" w:rsidRDefault="00C150F4" w:rsidP="00C150F4">
            <w:pPr>
              <w:ind w:left="146"/>
              <w:rPr>
                <w:bCs/>
              </w:rPr>
            </w:pPr>
            <w:r w:rsidRPr="00C150F4">
              <w:rPr>
                <w:bCs/>
              </w:rPr>
              <w:t>ЕГЭ (ГВЭ)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C150F4" w:rsidRPr="00C150F4" w:rsidRDefault="00C150F4" w:rsidP="00C150F4">
            <w:pPr>
              <w:ind w:left="146"/>
              <w:rPr>
                <w:bCs/>
              </w:rPr>
            </w:pPr>
            <w:r w:rsidRPr="00C150F4">
              <w:rPr>
                <w:bCs/>
              </w:rPr>
              <w:t>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C150F4" w:rsidRPr="00C150F4" w:rsidRDefault="00C150F4" w:rsidP="00C150F4">
            <w:pPr>
              <w:ind w:left="146"/>
              <w:rPr>
                <w:bCs/>
              </w:rPr>
            </w:pPr>
            <w:r w:rsidRPr="00C150F4">
              <w:rPr>
                <w:bCs/>
              </w:rPr>
              <w:t>Лабораторные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C150F4" w:rsidRPr="00C150F4" w:rsidRDefault="00C150F4" w:rsidP="00C150F4">
            <w:pPr>
              <w:ind w:left="146"/>
              <w:rPr>
                <w:bCs/>
              </w:rPr>
            </w:pPr>
            <w:r w:rsidRPr="00C150F4">
              <w:rPr>
                <w:bCs/>
              </w:rPr>
              <w:t>Условия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C150F4" w:rsidRPr="00C150F4" w:rsidRDefault="00C150F4" w:rsidP="00C150F4">
            <w:pPr>
              <w:ind w:left="146"/>
              <w:rPr>
                <w:bCs/>
              </w:rPr>
            </w:pPr>
            <w:r w:rsidRPr="00C150F4">
              <w:rPr>
                <w:bCs/>
              </w:rPr>
              <w:t>Тетради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C150F4" w:rsidRPr="00C150F4" w:rsidRDefault="00C150F4" w:rsidP="00C150F4">
            <w:pPr>
              <w:ind w:left="146"/>
            </w:pPr>
            <w:r w:rsidRPr="00C150F4">
              <w:rPr>
                <w:bCs/>
              </w:rPr>
              <w:t>ТБ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C150F4" w:rsidRPr="00C150F4" w:rsidRDefault="00C150F4" w:rsidP="00C150F4">
            <w:pPr>
              <w:snapToGrid w:val="0"/>
              <w:ind w:left="146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50F4" w:rsidRPr="00C150F4" w:rsidRDefault="00C150F4" w:rsidP="00C150F4">
            <w:pPr>
              <w:snapToGrid w:val="0"/>
              <w:ind w:left="146"/>
            </w:pPr>
          </w:p>
        </w:tc>
      </w:tr>
      <w:tr w:rsidR="001D419D" w:rsidRPr="00C150F4" w:rsidTr="00C150F4">
        <w:trPr>
          <w:trHeight w:val="19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1.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Начальная школа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jc w:val="center"/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45"/>
              <w:jc w:val="center"/>
            </w:pPr>
            <w:r w:rsidRPr="00C150F4"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18"/>
              <w:jc w:val="center"/>
            </w:pPr>
            <w:r w:rsidRPr="00C150F4"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hanging="9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1,1</w:t>
            </w:r>
          </w:p>
        </w:tc>
      </w:tr>
      <w:tr w:rsidR="001D419D" w:rsidRPr="00C150F4" w:rsidTr="00C150F4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2.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Русский язык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45"/>
              <w:jc w:val="center"/>
            </w:pPr>
            <w:r w:rsidRPr="00C150F4"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18"/>
              <w:jc w:val="center"/>
            </w:pPr>
            <w:r w:rsidRPr="00C150F4"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hanging="9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1,15</w:t>
            </w:r>
          </w:p>
        </w:tc>
      </w:tr>
      <w:tr w:rsidR="001D419D" w:rsidRPr="00C150F4" w:rsidTr="00C150F4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3.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Литература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45"/>
              <w:jc w:val="center"/>
            </w:pPr>
            <w:r w:rsidRPr="00C150F4"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18"/>
              <w:jc w:val="center"/>
            </w:pPr>
            <w:r w:rsidRPr="00C150F4"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hanging="9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1,1</w:t>
            </w:r>
          </w:p>
        </w:tc>
      </w:tr>
      <w:tr w:rsidR="001D419D" w:rsidRPr="00C150F4" w:rsidTr="00C150F4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4.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Иностранный язык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45"/>
              <w:jc w:val="center"/>
            </w:pPr>
            <w:r w:rsidRPr="00C150F4"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18"/>
              <w:jc w:val="center"/>
            </w:pPr>
            <w:r w:rsidRPr="00C150F4"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hanging="9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1,1</w:t>
            </w:r>
          </w:p>
        </w:tc>
      </w:tr>
      <w:tr w:rsidR="001D419D" w:rsidRPr="00C150F4" w:rsidTr="00C150F4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5.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Математика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45"/>
              <w:jc w:val="center"/>
            </w:pPr>
            <w:r w:rsidRPr="00C150F4"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18"/>
              <w:jc w:val="center"/>
            </w:pPr>
            <w:r w:rsidRPr="00C150F4"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hanging="9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4,5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1,15</w:t>
            </w:r>
          </w:p>
        </w:tc>
      </w:tr>
      <w:tr w:rsidR="001D419D" w:rsidRPr="00C150F4" w:rsidTr="00C150F4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6.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История, обществознание, экон</w:t>
            </w:r>
            <w:r w:rsidRPr="00C150F4">
              <w:t>о</w:t>
            </w:r>
            <w:r w:rsidRPr="00C150F4">
              <w:t>мика, право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45"/>
              <w:jc w:val="center"/>
            </w:pPr>
            <w:r w:rsidRPr="00C150F4"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18"/>
              <w:jc w:val="center"/>
            </w:pPr>
            <w:r w:rsidRPr="00C150F4"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hanging="9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1,1</w:t>
            </w:r>
          </w:p>
        </w:tc>
      </w:tr>
      <w:tr w:rsidR="001D419D" w:rsidRPr="00C150F4" w:rsidTr="00C150F4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7.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Естествознание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jc w:val="center"/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45"/>
              <w:jc w:val="center"/>
            </w:pPr>
            <w:r w:rsidRPr="00C150F4"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18"/>
              <w:jc w:val="center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hanging="9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1,05</w:t>
            </w:r>
          </w:p>
        </w:tc>
      </w:tr>
      <w:tr w:rsidR="001D419D" w:rsidRPr="00C150F4" w:rsidTr="00C150F4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8.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География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45"/>
              <w:jc w:val="center"/>
            </w:pPr>
            <w:r w:rsidRPr="00C150F4"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18"/>
              <w:jc w:val="center"/>
            </w:pPr>
            <w:r w:rsidRPr="00C150F4"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hanging="9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2,5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1,1</w:t>
            </w:r>
          </w:p>
        </w:tc>
      </w:tr>
      <w:tr w:rsidR="001D419D" w:rsidRPr="00C150F4" w:rsidTr="00C150F4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9.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Физика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45"/>
              <w:jc w:val="center"/>
            </w:pPr>
            <w:r w:rsidRPr="00C150F4"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18"/>
              <w:jc w:val="center"/>
            </w:pPr>
            <w:r w:rsidRPr="00C150F4"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hanging="9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3,5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1,15</w:t>
            </w:r>
          </w:p>
        </w:tc>
      </w:tr>
      <w:tr w:rsidR="001D419D" w:rsidRPr="00C150F4" w:rsidTr="00C150F4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10.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Химия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45"/>
              <w:jc w:val="center"/>
            </w:pPr>
            <w:r w:rsidRPr="00C150F4"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45"/>
              <w:jc w:val="center"/>
            </w:pPr>
            <w:r w:rsidRPr="00C150F4"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18"/>
              <w:jc w:val="center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hanging="9"/>
              <w:jc w:val="center"/>
            </w:pPr>
            <w:r w:rsidRPr="00C150F4"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4,5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1,15</w:t>
            </w:r>
          </w:p>
        </w:tc>
      </w:tr>
      <w:tr w:rsidR="001D419D" w:rsidRPr="00C150F4" w:rsidTr="00C150F4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11.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 xml:space="preserve">Биология 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45"/>
              <w:jc w:val="center"/>
            </w:pPr>
            <w:r w:rsidRPr="00C150F4"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18"/>
              <w:jc w:val="center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hanging="9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2,5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1,1</w:t>
            </w:r>
          </w:p>
        </w:tc>
      </w:tr>
      <w:tr w:rsidR="001D419D" w:rsidRPr="00C150F4" w:rsidTr="00C150F4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12.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Информатика и ИКТ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45"/>
              <w:jc w:val="center"/>
            </w:pPr>
            <w:r w:rsidRPr="00C150F4"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45"/>
              <w:jc w:val="center"/>
            </w:pPr>
            <w:r w:rsidRPr="00C150F4"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18"/>
              <w:jc w:val="center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hanging="9"/>
              <w:jc w:val="center"/>
            </w:pPr>
            <w:r w:rsidRPr="00C150F4"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1,15</w:t>
            </w:r>
          </w:p>
        </w:tc>
      </w:tr>
      <w:tr w:rsidR="001D419D" w:rsidRPr="00C150F4" w:rsidTr="00C150F4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13.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rPr>
                <w:shd w:val="clear" w:color="auto" w:fill="00FF00"/>
              </w:rPr>
            </w:pPr>
            <w:r w:rsidRPr="00C150F4">
              <w:t>Изобразительное искусство, МХК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jc w:val="center"/>
              <w:rPr>
                <w:shd w:val="clear" w:color="auto" w:fill="00FF0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45"/>
              <w:jc w:val="center"/>
            </w:pPr>
            <w:r w:rsidRPr="00C150F4"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18"/>
              <w:jc w:val="center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hanging="9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</w:t>
            </w:r>
          </w:p>
        </w:tc>
      </w:tr>
      <w:tr w:rsidR="001D419D" w:rsidRPr="00C150F4" w:rsidTr="00C150F4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14.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Черчение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jc w:val="center"/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45"/>
              <w:jc w:val="center"/>
            </w:pPr>
            <w:r w:rsidRPr="00C150F4"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18"/>
              <w:jc w:val="center"/>
            </w:pPr>
            <w:r w:rsidRPr="00C150F4"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hanging="9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1,05</w:t>
            </w:r>
          </w:p>
        </w:tc>
      </w:tr>
      <w:tr w:rsidR="001D419D" w:rsidRPr="00C150F4" w:rsidTr="00C150F4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15.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Технология, трудовое обучение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jc w:val="center"/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45"/>
              <w:jc w:val="center"/>
            </w:pPr>
            <w:r w:rsidRPr="00C150F4"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18"/>
              <w:jc w:val="center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hanging="9"/>
              <w:jc w:val="center"/>
            </w:pPr>
            <w:r w:rsidRPr="00C150F4"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1,05</w:t>
            </w:r>
          </w:p>
        </w:tc>
      </w:tr>
      <w:tr w:rsidR="001D419D" w:rsidRPr="00C150F4" w:rsidTr="00C150F4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16.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Физическая культура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jc w:val="center"/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45"/>
              <w:jc w:val="center"/>
            </w:pPr>
            <w:r w:rsidRPr="00C150F4"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18"/>
              <w:jc w:val="center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hanging="9"/>
              <w:jc w:val="center"/>
            </w:pPr>
            <w:r w:rsidRPr="00C150F4"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1,05</w:t>
            </w:r>
          </w:p>
        </w:tc>
      </w:tr>
      <w:tr w:rsidR="001D419D" w:rsidRPr="00C150F4" w:rsidTr="00C150F4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17.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Музыка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jc w:val="center"/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45"/>
              <w:jc w:val="center"/>
            </w:pPr>
            <w:r w:rsidRPr="00C150F4"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18"/>
              <w:jc w:val="center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hanging="9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0,5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</w:t>
            </w:r>
          </w:p>
        </w:tc>
      </w:tr>
      <w:tr w:rsidR="001D419D" w:rsidRPr="00C150F4" w:rsidTr="00C150F4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18.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r w:rsidRPr="00C150F4">
              <w:t>ОБЖ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jc w:val="center"/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ind w:firstLine="45"/>
              <w:jc w:val="center"/>
            </w:pPr>
            <w:r w:rsidRPr="00C150F4"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45"/>
              <w:jc w:val="center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firstLine="18"/>
              <w:jc w:val="center"/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snapToGrid w:val="0"/>
              <w:ind w:hanging="9"/>
              <w:jc w:val="center"/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0,5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9D" w:rsidRPr="00C150F4" w:rsidRDefault="001D419D" w:rsidP="00C150F4">
            <w:pPr>
              <w:jc w:val="center"/>
            </w:pPr>
            <w:r w:rsidRPr="00C150F4">
              <w:t>1</w:t>
            </w:r>
          </w:p>
        </w:tc>
      </w:tr>
    </w:tbl>
    <w:p w:rsidR="001D419D" w:rsidRPr="0091352A" w:rsidRDefault="001D419D" w:rsidP="001D419D">
      <w:pPr>
        <w:shd w:val="clear" w:color="auto" w:fill="FFFFFF"/>
      </w:pPr>
    </w:p>
    <w:p w:rsidR="001D419D" w:rsidRPr="0091352A" w:rsidRDefault="001D419D" w:rsidP="001D419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91352A">
        <w:rPr>
          <w:sz w:val="28"/>
          <w:szCs w:val="28"/>
        </w:rPr>
        <w:t>где показатели особенности предметов имеют следующие значения:</w:t>
      </w:r>
    </w:p>
    <w:p w:rsidR="001D419D" w:rsidRPr="0091352A" w:rsidRDefault="001D419D" w:rsidP="001D419D">
      <w:pPr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91352A">
        <w:rPr>
          <w:bCs/>
          <w:sz w:val="28"/>
          <w:szCs w:val="28"/>
        </w:rPr>
        <w:t>ЕГЭ</w:t>
      </w:r>
      <w:r w:rsidRPr="0091352A">
        <w:rPr>
          <w:sz w:val="28"/>
          <w:szCs w:val="28"/>
        </w:rPr>
        <w:t xml:space="preserve"> - участие предмета в ЕГЭ (2 - обязательный, 1 - по выбору, 0 - нет);</w:t>
      </w:r>
    </w:p>
    <w:p w:rsidR="001D419D" w:rsidRPr="0091352A" w:rsidRDefault="001D419D" w:rsidP="001D419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91352A">
        <w:rPr>
          <w:bCs/>
          <w:spacing w:val="-4"/>
          <w:sz w:val="28"/>
          <w:szCs w:val="28"/>
        </w:rPr>
        <w:t>Подготовка</w:t>
      </w:r>
      <w:r w:rsidRPr="0091352A">
        <w:rPr>
          <w:spacing w:val="-4"/>
          <w:sz w:val="28"/>
          <w:szCs w:val="28"/>
        </w:rPr>
        <w:t xml:space="preserve"> - сложность подготовки к занятиям (большая информати</w:t>
      </w:r>
      <w:r w:rsidRPr="0091352A">
        <w:rPr>
          <w:spacing w:val="-4"/>
          <w:sz w:val="28"/>
          <w:szCs w:val="28"/>
        </w:rPr>
        <w:t>в</w:t>
      </w:r>
      <w:r w:rsidRPr="0091352A">
        <w:rPr>
          <w:spacing w:val="-4"/>
          <w:sz w:val="28"/>
          <w:szCs w:val="28"/>
        </w:rPr>
        <w:t>ная емкость предмета, обновление содержания, большое количество источн</w:t>
      </w:r>
      <w:r w:rsidRPr="0091352A">
        <w:rPr>
          <w:spacing w:val="-4"/>
          <w:sz w:val="28"/>
          <w:szCs w:val="28"/>
        </w:rPr>
        <w:t>и</w:t>
      </w:r>
      <w:r w:rsidRPr="0091352A">
        <w:rPr>
          <w:spacing w:val="-4"/>
          <w:sz w:val="28"/>
          <w:szCs w:val="28"/>
        </w:rPr>
        <w:t>ков, изготовление дидактических и инструктивно-методических материалов) (1; 0,5);</w:t>
      </w:r>
    </w:p>
    <w:p w:rsidR="001D419D" w:rsidRPr="0091352A" w:rsidRDefault="001D419D" w:rsidP="001D419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91352A">
        <w:rPr>
          <w:bCs/>
          <w:sz w:val="28"/>
          <w:szCs w:val="28"/>
        </w:rPr>
        <w:lastRenderedPageBreak/>
        <w:t>Лабораторные</w:t>
      </w:r>
      <w:r w:rsidRPr="0091352A">
        <w:rPr>
          <w:sz w:val="28"/>
          <w:szCs w:val="28"/>
        </w:rPr>
        <w:t xml:space="preserve"> - требуется подготовка лабораторного и демонстрац</w:t>
      </w:r>
      <w:r w:rsidRPr="0091352A">
        <w:rPr>
          <w:sz w:val="28"/>
          <w:szCs w:val="28"/>
        </w:rPr>
        <w:t>и</w:t>
      </w:r>
      <w:r w:rsidRPr="0091352A">
        <w:rPr>
          <w:sz w:val="28"/>
          <w:szCs w:val="28"/>
        </w:rPr>
        <w:t>онного оборудования (1; 0);</w:t>
      </w:r>
    </w:p>
    <w:p w:rsidR="001D419D" w:rsidRPr="0091352A" w:rsidRDefault="001D419D" w:rsidP="001D419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91352A">
        <w:rPr>
          <w:bCs/>
          <w:sz w:val="28"/>
          <w:szCs w:val="28"/>
        </w:rPr>
        <w:t>Условия</w:t>
      </w:r>
      <w:r w:rsidRPr="0091352A">
        <w:rPr>
          <w:sz w:val="28"/>
          <w:szCs w:val="28"/>
        </w:rPr>
        <w:t xml:space="preserve"> - неблагоприятные условия труда педагога (химия, информ</w:t>
      </w:r>
      <w:r w:rsidRPr="0091352A">
        <w:rPr>
          <w:sz w:val="28"/>
          <w:szCs w:val="28"/>
        </w:rPr>
        <w:t>а</w:t>
      </w:r>
      <w:r w:rsidRPr="0091352A">
        <w:rPr>
          <w:sz w:val="28"/>
          <w:szCs w:val="28"/>
        </w:rPr>
        <w:t>тика (1; 0));</w:t>
      </w:r>
    </w:p>
    <w:p w:rsidR="001D419D" w:rsidRPr="0091352A" w:rsidRDefault="001D419D" w:rsidP="001D419D">
      <w:pPr>
        <w:spacing w:line="360" w:lineRule="auto"/>
        <w:ind w:firstLine="851"/>
        <w:jc w:val="both"/>
        <w:rPr>
          <w:sz w:val="28"/>
          <w:szCs w:val="28"/>
        </w:rPr>
      </w:pPr>
      <w:r w:rsidRPr="0091352A">
        <w:rPr>
          <w:bCs/>
          <w:sz w:val="28"/>
          <w:szCs w:val="28"/>
        </w:rPr>
        <w:t>Тетради</w:t>
      </w:r>
      <w:r w:rsidRPr="0091352A">
        <w:rPr>
          <w:sz w:val="28"/>
          <w:szCs w:val="28"/>
        </w:rPr>
        <w:t xml:space="preserve"> - проверка тетрадей (2- проверка высокой трудоемкости, 1 - проверка средней трудоемкости, 0 - не требуется);</w:t>
      </w:r>
    </w:p>
    <w:p w:rsidR="001D419D" w:rsidRPr="0091352A" w:rsidRDefault="001D419D" w:rsidP="001D419D">
      <w:pPr>
        <w:spacing w:line="360" w:lineRule="auto"/>
        <w:ind w:firstLine="851"/>
        <w:jc w:val="both"/>
        <w:rPr>
          <w:sz w:val="28"/>
          <w:szCs w:val="28"/>
        </w:rPr>
      </w:pPr>
      <w:r w:rsidRPr="0091352A">
        <w:rPr>
          <w:bCs/>
          <w:sz w:val="28"/>
          <w:szCs w:val="28"/>
        </w:rPr>
        <w:t>ТБ</w:t>
      </w:r>
      <w:r w:rsidRPr="0091352A">
        <w:rPr>
          <w:sz w:val="28"/>
          <w:szCs w:val="28"/>
        </w:rPr>
        <w:t xml:space="preserve"> - особые требования по охране труда и здоровья обучающихся        (1; 0).</w:t>
      </w:r>
    </w:p>
    <w:p w:rsidR="001D419D" w:rsidRPr="0091352A" w:rsidRDefault="001D419D" w:rsidP="001D419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1352A">
        <w:rPr>
          <w:bCs/>
          <w:sz w:val="28"/>
          <w:szCs w:val="28"/>
        </w:rPr>
        <w:t>Кк</w:t>
      </w:r>
      <w:r w:rsidRPr="0091352A">
        <w:rPr>
          <w:sz w:val="28"/>
          <w:szCs w:val="28"/>
        </w:rPr>
        <w:t xml:space="preserve"> - коэффициент, учитывающий число классов, объединяемых в класс-комплект для проведения занятий (начальные классы, физическая культура, технология, изо, музыка и т.д.) (Таблица 4):</w:t>
      </w:r>
    </w:p>
    <w:p w:rsidR="001D419D" w:rsidRPr="0091352A" w:rsidRDefault="001D419D" w:rsidP="001D419D">
      <w:pPr>
        <w:shd w:val="clear" w:color="auto" w:fill="FFFFFF"/>
        <w:ind w:firstLine="567"/>
        <w:jc w:val="right"/>
        <w:rPr>
          <w:sz w:val="27"/>
          <w:szCs w:val="27"/>
        </w:rPr>
      </w:pPr>
      <w:r w:rsidRPr="0091352A">
        <w:rPr>
          <w:sz w:val="28"/>
          <w:szCs w:val="28"/>
        </w:rPr>
        <w:t>Таблица 4.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6828"/>
      </w:tblGrid>
      <w:tr w:rsidR="001D419D" w:rsidRPr="00C150F4" w:rsidTr="00C150F4">
        <w:trPr>
          <w:trHeight w:val="3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19D" w:rsidRPr="00C150F4" w:rsidRDefault="001D419D" w:rsidP="00C150F4">
            <w:pPr>
              <w:shd w:val="clear" w:color="auto" w:fill="FFFFFF"/>
              <w:jc w:val="center"/>
            </w:pPr>
            <w:r w:rsidRPr="00C150F4"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419D" w:rsidRPr="00C150F4" w:rsidRDefault="001D419D" w:rsidP="00C150F4">
            <w:pPr>
              <w:shd w:val="clear" w:color="auto" w:fill="FFFFFF"/>
              <w:jc w:val="center"/>
            </w:pPr>
            <w:r w:rsidRPr="00C150F4">
              <w:t>Значение коэ</w:t>
            </w:r>
            <w:r w:rsidRPr="00C150F4">
              <w:t>ф</w:t>
            </w:r>
            <w:r w:rsidRPr="00C150F4">
              <w:t>фициентов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9D" w:rsidRPr="00C150F4" w:rsidRDefault="001D419D" w:rsidP="00C150F4">
            <w:pPr>
              <w:shd w:val="clear" w:color="auto" w:fill="FFFFFF"/>
              <w:jc w:val="center"/>
            </w:pPr>
            <w:r w:rsidRPr="00C150F4">
              <w:t>Показатели</w:t>
            </w:r>
          </w:p>
        </w:tc>
      </w:tr>
      <w:tr w:rsidR="001D419D" w:rsidRPr="00C150F4" w:rsidTr="00C150F4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19D" w:rsidRPr="00C150F4" w:rsidRDefault="001D419D" w:rsidP="00C150F4">
            <w:pPr>
              <w:shd w:val="clear" w:color="auto" w:fill="FFFFFF"/>
              <w:jc w:val="center"/>
            </w:pPr>
            <w:r w:rsidRPr="00C150F4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19D" w:rsidRPr="00C150F4" w:rsidRDefault="001D419D" w:rsidP="00C150F4">
            <w:pPr>
              <w:shd w:val="clear" w:color="auto" w:fill="FFFFFF"/>
              <w:jc w:val="center"/>
            </w:pPr>
            <w:r w:rsidRPr="00C150F4">
              <w:t>0,2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19D" w:rsidRPr="00C150F4" w:rsidRDefault="001D419D" w:rsidP="00C150F4">
            <w:pPr>
              <w:shd w:val="clear" w:color="auto" w:fill="FFFFFF"/>
            </w:pPr>
            <w:r w:rsidRPr="00C150F4">
              <w:t>На уроке объединены учащиеся из 2-х классов</w:t>
            </w:r>
          </w:p>
        </w:tc>
      </w:tr>
      <w:tr w:rsidR="001D419D" w:rsidRPr="00C150F4" w:rsidTr="00C150F4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19D" w:rsidRPr="00C150F4" w:rsidRDefault="001D419D" w:rsidP="00C150F4">
            <w:pPr>
              <w:shd w:val="clear" w:color="auto" w:fill="FFFFFF"/>
              <w:jc w:val="center"/>
            </w:pPr>
            <w:r w:rsidRPr="00C150F4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19D" w:rsidRPr="00C150F4" w:rsidRDefault="001D419D" w:rsidP="00C150F4">
            <w:pPr>
              <w:shd w:val="clear" w:color="auto" w:fill="FFFFFF"/>
              <w:jc w:val="center"/>
            </w:pPr>
            <w:r w:rsidRPr="00C150F4">
              <w:t>0,3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19D" w:rsidRPr="00C150F4" w:rsidRDefault="001D419D" w:rsidP="00C150F4">
            <w:pPr>
              <w:shd w:val="clear" w:color="auto" w:fill="FFFFFF"/>
            </w:pPr>
            <w:r w:rsidRPr="00C150F4">
              <w:t>На уроке объединены учащиеся более чем из 2-х классов</w:t>
            </w:r>
          </w:p>
        </w:tc>
      </w:tr>
    </w:tbl>
    <w:p w:rsidR="001D419D" w:rsidRPr="0091352A" w:rsidRDefault="001D419D" w:rsidP="001D419D">
      <w:pPr>
        <w:spacing w:line="360" w:lineRule="auto"/>
        <w:ind w:firstLine="851"/>
        <w:jc w:val="both"/>
        <w:rPr>
          <w:sz w:val="28"/>
          <w:szCs w:val="28"/>
        </w:rPr>
      </w:pPr>
    </w:p>
    <w:p w:rsidR="001D419D" w:rsidRPr="0091352A" w:rsidRDefault="001D419D" w:rsidP="001D419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91352A">
        <w:rPr>
          <w:bCs/>
          <w:sz w:val="28"/>
          <w:szCs w:val="28"/>
        </w:rPr>
        <w:t>Фн</w:t>
      </w:r>
      <w:r w:rsidRPr="0091352A">
        <w:rPr>
          <w:sz w:val="28"/>
          <w:szCs w:val="28"/>
        </w:rPr>
        <w:t xml:space="preserve"> - фактическая учебная нагрузка в неделю;</w:t>
      </w:r>
    </w:p>
    <w:p w:rsidR="001D419D" w:rsidRPr="0091352A" w:rsidRDefault="001D419D" w:rsidP="001D419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91352A">
        <w:rPr>
          <w:bCs/>
          <w:sz w:val="28"/>
          <w:szCs w:val="28"/>
        </w:rPr>
        <w:t>Нчс</w:t>
      </w:r>
      <w:r w:rsidRPr="0091352A">
        <w:rPr>
          <w:sz w:val="28"/>
          <w:szCs w:val="28"/>
        </w:rPr>
        <w:t xml:space="preserve"> - норма часов педагогической работы в неделю за ставку зарабо</w:t>
      </w:r>
      <w:r w:rsidRPr="0091352A">
        <w:rPr>
          <w:sz w:val="28"/>
          <w:szCs w:val="28"/>
        </w:rPr>
        <w:t>т</w:t>
      </w:r>
      <w:r w:rsidRPr="0091352A">
        <w:rPr>
          <w:sz w:val="28"/>
          <w:szCs w:val="28"/>
        </w:rPr>
        <w:t>ной платы (в соответствии с п</w:t>
      </w:r>
      <w:r w:rsidRPr="0091352A">
        <w:rPr>
          <w:color w:val="22272F"/>
          <w:sz w:val="28"/>
          <w:szCs w:val="28"/>
          <w:shd w:val="clear" w:color="auto" w:fill="FFFFFF"/>
        </w:rPr>
        <w:t>риказом Министерства образования и науки РФ от 22.12.2014 г. № 1601</w:t>
      </w:r>
      <w:r w:rsidRPr="0091352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D419D" w:rsidRPr="0091352A" w:rsidRDefault="001D419D" w:rsidP="001D419D">
      <w:pPr>
        <w:spacing w:line="360" w:lineRule="auto"/>
        <w:ind w:firstLine="851"/>
        <w:jc w:val="both"/>
        <w:rPr>
          <w:sz w:val="28"/>
          <w:szCs w:val="28"/>
        </w:rPr>
      </w:pPr>
      <w:r w:rsidRPr="0091352A">
        <w:rPr>
          <w:sz w:val="28"/>
          <w:szCs w:val="28"/>
        </w:rPr>
        <w:t>Размер оплаты за фактическую учебную нагрузку учителя рассчит</w:t>
      </w:r>
      <w:r w:rsidRPr="0091352A">
        <w:rPr>
          <w:sz w:val="28"/>
          <w:szCs w:val="28"/>
        </w:rPr>
        <w:t>ы</w:t>
      </w:r>
      <w:r w:rsidRPr="0091352A">
        <w:rPr>
          <w:sz w:val="28"/>
          <w:szCs w:val="28"/>
        </w:rPr>
        <w:t>вается по каждому предмету и классу отдельно, полученные значения су</w:t>
      </w:r>
      <w:r w:rsidRPr="0091352A">
        <w:rPr>
          <w:sz w:val="28"/>
          <w:szCs w:val="28"/>
        </w:rPr>
        <w:t>м</w:t>
      </w:r>
      <w:r w:rsidRPr="0091352A">
        <w:rPr>
          <w:sz w:val="28"/>
          <w:szCs w:val="28"/>
        </w:rPr>
        <w:t>мируются.</w:t>
      </w:r>
    </w:p>
    <w:p w:rsidR="001D419D" w:rsidRPr="0091352A" w:rsidRDefault="001D419D" w:rsidP="001D419D">
      <w:pPr>
        <w:spacing w:line="360" w:lineRule="auto"/>
        <w:ind w:firstLine="851"/>
        <w:jc w:val="both"/>
        <w:rPr>
          <w:sz w:val="28"/>
          <w:szCs w:val="28"/>
        </w:rPr>
      </w:pPr>
      <w:r w:rsidRPr="0091352A">
        <w:rPr>
          <w:sz w:val="28"/>
          <w:szCs w:val="28"/>
        </w:rPr>
        <w:t>Оплата труда за внеурочную деятельность рассчитывается по должн</w:t>
      </w:r>
      <w:r w:rsidRPr="0091352A">
        <w:rPr>
          <w:sz w:val="28"/>
          <w:szCs w:val="28"/>
        </w:rPr>
        <w:t>о</w:t>
      </w:r>
      <w:r w:rsidRPr="0091352A">
        <w:rPr>
          <w:sz w:val="28"/>
          <w:szCs w:val="28"/>
        </w:rPr>
        <w:t>сти «учитель», за реализацию программ дополнительного образования по должности «педагог дополнительного образования» (доплата за квалифик</w:t>
      </w:r>
      <w:r w:rsidRPr="0091352A">
        <w:rPr>
          <w:sz w:val="28"/>
          <w:szCs w:val="28"/>
        </w:rPr>
        <w:t>а</w:t>
      </w:r>
      <w:r w:rsidRPr="0091352A">
        <w:rPr>
          <w:sz w:val="28"/>
          <w:szCs w:val="28"/>
        </w:rPr>
        <w:t>ционную категорию сохраняется при условии совпадения профиля).</w:t>
      </w:r>
    </w:p>
    <w:p w:rsidR="001D419D" w:rsidRDefault="001D419D" w:rsidP="001D419D">
      <w:pPr>
        <w:spacing w:line="360" w:lineRule="auto"/>
        <w:ind w:firstLine="851"/>
        <w:jc w:val="both"/>
        <w:rPr>
          <w:sz w:val="28"/>
          <w:szCs w:val="28"/>
        </w:rPr>
      </w:pPr>
      <w:r w:rsidRPr="0091352A">
        <w:rPr>
          <w:sz w:val="28"/>
          <w:szCs w:val="28"/>
        </w:rPr>
        <w:t>Все расчеты в тарификации производятся в целых числах, округление по правилам математики.».</w:t>
      </w:r>
    </w:p>
    <w:p w:rsidR="001D419D" w:rsidRDefault="001D419D" w:rsidP="00482811">
      <w:pPr>
        <w:spacing w:line="360" w:lineRule="auto"/>
        <w:ind w:firstLine="709"/>
        <w:jc w:val="both"/>
        <w:rPr>
          <w:sz w:val="28"/>
          <w:szCs w:val="28"/>
        </w:rPr>
      </w:pPr>
    </w:p>
    <w:p w:rsidR="001D419D" w:rsidRDefault="001D419D" w:rsidP="00482811">
      <w:pPr>
        <w:spacing w:line="360" w:lineRule="auto"/>
        <w:ind w:firstLine="709"/>
        <w:jc w:val="both"/>
        <w:rPr>
          <w:sz w:val="28"/>
          <w:szCs w:val="28"/>
        </w:rPr>
      </w:pPr>
    </w:p>
    <w:p w:rsidR="001D419D" w:rsidRPr="005D4045" w:rsidRDefault="001D419D" w:rsidP="00482811">
      <w:pPr>
        <w:spacing w:line="360" w:lineRule="auto"/>
        <w:ind w:firstLine="709"/>
        <w:jc w:val="both"/>
        <w:rPr>
          <w:sz w:val="28"/>
          <w:szCs w:val="28"/>
        </w:rPr>
      </w:pPr>
    </w:p>
    <w:p w:rsidR="00165F39" w:rsidRPr="005D4045" w:rsidRDefault="00835C82" w:rsidP="00F56F53">
      <w:pPr>
        <w:spacing w:line="360" w:lineRule="auto"/>
        <w:ind w:firstLine="708"/>
        <w:jc w:val="both"/>
        <w:rPr>
          <w:sz w:val="28"/>
          <w:szCs w:val="28"/>
        </w:rPr>
      </w:pPr>
      <w:r w:rsidRPr="005D4045">
        <w:rPr>
          <w:sz w:val="28"/>
          <w:szCs w:val="28"/>
        </w:rPr>
        <w:t>1</w:t>
      </w:r>
      <w:r w:rsidR="00165F39" w:rsidRPr="005D4045">
        <w:rPr>
          <w:sz w:val="28"/>
          <w:szCs w:val="28"/>
        </w:rPr>
        <w:t>.</w:t>
      </w:r>
      <w:r w:rsidR="00C150F4">
        <w:rPr>
          <w:sz w:val="28"/>
          <w:szCs w:val="28"/>
        </w:rPr>
        <w:t>4</w:t>
      </w:r>
      <w:r w:rsidR="00165F39" w:rsidRPr="005D4045">
        <w:rPr>
          <w:sz w:val="28"/>
          <w:szCs w:val="28"/>
        </w:rPr>
        <w:t xml:space="preserve">. </w:t>
      </w:r>
      <w:r w:rsidR="00F56F53" w:rsidRPr="005D4045">
        <w:rPr>
          <w:sz w:val="28"/>
          <w:szCs w:val="28"/>
        </w:rPr>
        <w:t>П</w:t>
      </w:r>
      <w:r w:rsidR="00D320D8" w:rsidRPr="005D4045">
        <w:rPr>
          <w:sz w:val="28"/>
          <w:szCs w:val="28"/>
        </w:rPr>
        <w:t>риложени</w:t>
      </w:r>
      <w:r w:rsidR="00F56F53" w:rsidRPr="005D4045">
        <w:rPr>
          <w:sz w:val="28"/>
          <w:szCs w:val="28"/>
        </w:rPr>
        <w:t>е</w:t>
      </w:r>
      <w:r w:rsidR="00D320D8" w:rsidRPr="005D4045">
        <w:rPr>
          <w:sz w:val="28"/>
          <w:szCs w:val="28"/>
        </w:rPr>
        <w:t xml:space="preserve"> 8 к Положению </w:t>
      </w:r>
      <w:r w:rsidR="00F56F53" w:rsidRPr="005D4045">
        <w:rPr>
          <w:sz w:val="28"/>
          <w:szCs w:val="28"/>
        </w:rPr>
        <w:t xml:space="preserve"> </w:t>
      </w:r>
      <w:r w:rsidR="00165F39" w:rsidRPr="005D4045">
        <w:rPr>
          <w:sz w:val="28"/>
          <w:szCs w:val="28"/>
        </w:rPr>
        <w:t>«</w:t>
      </w:r>
      <w:r w:rsidR="00F56F53" w:rsidRPr="005D4045">
        <w:rPr>
          <w:sz w:val="28"/>
          <w:szCs w:val="28"/>
        </w:rPr>
        <w:t>Оклады по профессионально - кв</w:t>
      </w:r>
      <w:r w:rsidR="00F56F53" w:rsidRPr="005D4045">
        <w:rPr>
          <w:sz w:val="28"/>
          <w:szCs w:val="28"/>
        </w:rPr>
        <w:t>а</w:t>
      </w:r>
      <w:r w:rsidR="00F56F53" w:rsidRPr="005D4045">
        <w:rPr>
          <w:sz w:val="28"/>
          <w:szCs w:val="28"/>
        </w:rPr>
        <w:t>лификационным группам (ПКГ) должностей работников организаций изл</w:t>
      </w:r>
      <w:r w:rsidR="00F56F53" w:rsidRPr="005D4045">
        <w:rPr>
          <w:sz w:val="28"/>
          <w:szCs w:val="28"/>
        </w:rPr>
        <w:t>о</w:t>
      </w:r>
      <w:r w:rsidR="00F56F53" w:rsidRPr="005D4045">
        <w:rPr>
          <w:sz w:val="28"/>
          <w:szCs w:val="28"/>
        </w:rPr>
        <w:t>жить в редакции согласно приложению к настоящему постановлению.</w:t>
      </w:r>
    </w:p>
    <w:p w:rsidR="00D01F7D" w:rsidRPr="005D4045" w:rsidRDefault="00D01F7D" w:rsidP="00D01F7D">
      <w:pPr>
        <w:spacing w:line="360" w:lineRule="auto"/>
        <w:ind w:firstLine="709"/>
        <w:jc w:val="both"/>
        <w:rPr>
          <w:sz w:val="28"/>
          <w:szCs w:val="28"/>
        </w:rPr>
      </w:pPr>
      <w:r w:rsidRPr="005D4045">
        <w:rPr>
          <w:sz w:val="28"/>
          <w:szCs w:val="28"/>
        </w:rPr>
        <w:t xml:space="preserve">2. </w:t>
      </w:r>
      <w:r w:rsidR="00F56F53" w:rsidRPr="005D4045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 возникшие с 01.0</w:t>
      </w:r>
      <w:r w:rsidR="00C150F4">
        <w:rPr>
          <w:sz w:val="28"/>
          <w:szCs w:val="28"/>
        </w:rPr>
        <w:t>1</w:t>
      </w:r>
      <w:r w:rsidR="00F56F53" w:rsidRPr="005D4045">
        <w:rPr>
          <w:sz w:val="28"/>
          <w:szCs w:val="28"/>
        </w:rPr>
        <w:t>.202</w:t>
      </w:r>
      <w:r w:rsidR="00C150F4">
        <w:rPr>
          <w:sz w:val="28"/>
          <w:szCs w:val="28"/>
        </w:rPr>
        <w:t>3</w:t>
      </w:r>
      <w:r w:rsidR="00F56F53" w:rsidRPr="005D4045">
        <w:rPr>
          <w:sz w:val="28"/>
          <w:szCs w:val="28"/>
        </w:rPr>
        <w:t xml:space="preserve"> г.</w:t>
      </w:r>
    </w:p>
    <w:p w:rsidR="00E22A39" w:rsidRPr="005D4045" w:rsidRDefault="00D01F7D" w:rsidP="00835C82">
      <w:pPr>
        <w:spacing w:line="360" w:lineRule="auto"/>
        <w:ind w:firstLine="709"/>
        <w:jc w:val="both"/>
        <w:rPr>
          <w:sz w:val="28"/>
          <w:szCs w:val="28"/>
        </w:rPr>
      </w:pPr>
      <w:r w:rsidRPr="005D4045">
        <w:rPr>
          <w:sz w:val="28"/>
          <w:szCs w:val="28"/>
        </w:rPr>
        <w:t>3</w:t>
      </w:r>
      <w:r w:rsidR="00E22A39" w:rsidRPr="005D4045">
        <w:rPr>
          <w:sz w:val="28"/>
          <w:szCs w:val="28"/>
        </w:rPr>
        <w:t xml:space="preserve">. </w:t>
      </w:r>
      <w:r w:rsidR="00835C82" w:rsidRPr="005D4045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 района – руководителя отдела по образованию Письяукова С.А..</w:t>
      </w:r>
    </w:p>
    <w:p w:rsidR="00E22A39" w:rsidRDefault="00E22A39" w:rsidP="00D01F7D">
      <w:pPr>
        <w:jc w:val="both"/>
        <w:rPr>
          <w:sz w:val="28"/>
          <w:szCs w:val="28"/>
        </w:rPr>
      </w:pPr>
    </w:p>
    <w:p w:rsidR="00C150F4" w:rsidRPr="005D4045" w:rsidRDefault="00C150F4" w:rsidP="00D01F7D">
      <w:pPr>
        <w:jc w:val="both"/>
        <w:rPr>
          <w:sz w:val="28"/>
          <w:szCs w:val="28"/>
        </w:rPr>
      </w:pPr>
    </w:p>
    <w:p w:rsidR="00D01F7D" w:rsidRPr="005D4045" w:rsidRDefault="00D01F7D" w:rsidP="00D01F7D">
      <w:pPr>
        <w:jc w:val="both"/>
        <w:rPr>
          <w:sz w:val="28"/>
          <w:szCs w:val="28"/>
        </w:rPr>
      </w:pPr>
    </w:p>
    <w:p w:rsidR="006D23F4" w:rsidRPr="005D4045" w:rsidRDefault="006D23F4" w:rsidP="00E22A39">
      <w:pPr>
        <w:jc w:val="both"/>
        <w:rPr>
          <w:sz w:val="28"/>
          <w:szCs w:val="28"/>
        </w:rPr>
      </w:pPr>
      <w:r w:rsidRPr="005D4045">
        <w:rPr>
          <w:sz w:val="28"/>
          <w:szCs w:val="28"/>
        </w:rPr>
        <w:t>Г</w:t>
      </w:r>
      <w:r w:rsidR="000175FF" w:rsidRPr="005D4045">
        <w:rPr>
          <w:sz w:val="28"/>
          <w:szCs w:val="28"/>
        </w:rPr>
        <w:t>лав</w:t>
      </w:r>
      <w:r w:rsidRPr="005D4045">
        <w:rPr>
          <w:sz w:val="28"/>
          <w:szCs w:val="28"/>
        </w:rPr>
        <w:t xml:space="preserve">а </w:t>
      </w:r>
      <w:r w:rsidR="00D01F7D" w:rsidRPr="005D4045">
        <w:rPr>
          <w:sz w:val="28"/>
          <w:szCs w:val="28"/>
        </w:rPr>
        <w:t>Воробь</w:t>
      </w:r>
      <w:r w:rsidR="00C150F4">
        <w:rPr>
          <w:sz w:val="28"/>
          <w:szCs w:val="28"/>
        </w:rPr>
        <w:t>ё</w:t>
      </w:r>
      <w:r w:rsidR="00D01F7D" w:rsidRPr="005D4045">
        <w:rPr>
          <w:sz w:val="28"/>
          <w:szCs w:val="28"/>
        </w:rPr>
        <w:t xml:space="preserve">вского </w:t>
      </w:r>
    </w:p>
    <w:p w:rsidR="00E22A39" w:rsidRPr="005D4045" w:rsidRDefault="00E22A39" w:rsidP="00E22A39">
      <w:pPr>
        <w:jc w:val="both"/>
        <w:rPr>
          <w:sz w:val="28"/>
          <w:szCs w:val="28"/>
        </w:rPr>
      </w:pPr>
      <w:r w:rsidRPr="005D4045">
        <w:rPr>
          <w:sz w:val="28"/>
          <w:szCs w:val="28"/>
        </w:rPr>
        <w:t xml:space="preserve">муниципального района        </w:t>
      </w:r>
      <w:r w:rsidRPr="005D4045">
        <w:rPr>
          <w:sz w:val="28"/>
          <w:szCs w:val="28"/>
        </w:rPr>
        <w:tab/>
      </w:r>
      <w:r w:rsidR="00D01F7D" w:rsidRPr="005D4045">
        <w:rPr>
          <w:sz w:val="28"/>
          <w:szCs w:val="28"/>
        </w:rPr>
        <w:tab/>
      </w:r>
      <w:r w:rsidR="006D23F4" w:rsidRPr="005D4045">
        <w:rPr>
          <w:sz w:val="28"/>
          <w:szCs w:val="28"/>
        </w:rPr>
        <w:tab/>
      </w:r>
      <w:r w:rsidR="006D23F4" w:rsidRPr="005D4045">
        <w:rPr>
          <w:sz w:val="28"/>
          <w:szCs w:val="28"/>
        </w:rPr>
        <w:tab/>
      </w:r>
      <w:r w:rsidR="00D01F7D" w:rsidRPr="005D4045">
        <w:rPr>
          <w:sz w:val="28"/>
          <w:szCs w:val="28"/>
        </w:rPr>
        <w:tab/>
      </w:r>
      <w:r w:rsidR="006D23F4" w:rsidRPr="005D4045">
        <w:rPr>
          <w:sz w:val="28"/>
          <w:szCs w:val="28"/>
        </w:rPr>
        <w:t>М.П.Гордиенко</w:t>
      </w:r>
      <w:r w:rsidRPr="005D4045">
        <w:rPr>
          <w:sz w:val="28"/>
          <w:szCs w:val="28"/>
        </w:rPr>
        <w:t xml:space="preserve"> </w:t>
      </w:r>
    </w:p>
    <w:p w:rsidR="00713F9D" w:rsidRPr="005D4045" w:rsidRDefault="00E22A39" w:rsidP="00713F9D">
      <w:r w:rsidRPr="005D4045">
        <w:rPr>
          <w:sz w:val="28"/>
          <w:szCs w:val="28"/>
        </w:rPr>
        <w:br w:type="page"/>
      </w:r>
    </w:p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>
      <w:r w:rsidRPr="005D4045">
        <w:t xml:space="preserve">Начальник юридического отдела </w:t>
      </w:r>
      <w:r w:rsidRPr="005D4045">
        <w:tab/>
      </w:r>
      <w:r w:rsidRPr="005D4045">
        <w:tab/>
      </w:r>
      <w:r w:rsidRPr="005D4045">
        <w:tab/>
      </w:r>
      <w:r w:rsidRPr="005D4045">
        <w:tab/>
      </w:r>
      <w:r w:rsidRPr="005D4045">
        <w:tab/>
      </w:r>
      <w:r w:rsidRPr="005D4045">
        <w:tab/>
        <w:t>В.Г.Камышанов</w:t>
      </w:r>
    </w:p>
    <w:p w:rsidR="00F56F53" w:rsidRPr="003134E8" w:rsidRDefault="00D01F7D" w:rsidP="00F56F53">
      <w:pPr>
        <w:ind w:left="5387"/>
      </w:pPr>
      <w:r w:rsidRPr="005D4045">
        <w:br w:type="page"/>
      </w:r>
      <w:r w:rsidR="00F56F53" w:rsidRPr="003134E8">
        <w:lastRenderedPageBreak/>
        <w:t xml:space="preserve">Приложение </w:t>
      </w:r>
    </w:p>
    <w:p w:rsidR="00F56F53" w:rsidRPr="003134E8" w:rsidRDefault="00F56F53" w:rsidP="00F56F53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 w:rsidRPr="003134E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F56F53" w:rsidRPr="003134E8" w:rsidRDefault="00F56F53" w:rsidP="00F56F53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 w:rsidRPr="003134E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84BE2" w:rsidRPr="003134E8">
        <w:rPr>
          <w:rFonts w:ascii="Times New Roman" w:hAnsi="Times New Roman" w:cs="Times New Roman"/>
          <w:sz w:val="24"/>
          <w:szCs w:val="24"/>
        </w:rPr>
        <w:t>Воробьё</w:t>
      </w:r>
      <w:r w:rsidRPr="003134E8">
        <w:rPr>
          <w:rFonts w:ascii="Times New Roman" w:hAnsi="Times New Roman" w:cs="Times New Roman"/>
          <w:sz w:val="24"/>
          <w:szCs w:val="24"/>
        </w:rPr>
        <w:t>вского мун</w:t>
      </w:r>
      <w:r w:rsidRPr="003134E8">
        <w:rPr>
          <w:rFonts w:ascii="Times New Roman" w:hAnsi="Times New Roman" w:cs="Times New Roman"/>
          <w:sz w:val="24"/>
          <w:szCs w:val="24"/>
        </w:rPr>
        <w:t>и</w:t>
      </w:r>
      <w:r w:rsidRPr="003134E8">
        <w:rPr>
          <w:rFonts w:ascii="Times New Roman" w:hAnsi="Times New Roman" w:cs="Times New Roman"/>
          <w:sz w:val="24"/>
          <w:szCs w:val="24"/>
        </w:rPr>
        <w:t xml:space="preserve">ципального района </w:t>
      </w:r>
    </w:p>
    <w:p w:rsidR="00F56F53" w:rsidRPr="003134E8" w:rsidRDefault="00F56F53" w:rsidP="00F56F53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 w:rsidRPr="003134E8">
        <w:rPr>
          <w:rFonts w:ascii="Times New Roman" w:hAnsi="Times New Roman" w:cs="Times New Roman"/>
          <w:sz w:val="24"/>
          <w:szCs w:val="24"/>
        </w:rPr>
        <w:t xml:space="preserve">от </w:t>
      </w:r>
      <w:r w:rsidR="00C150F4" w:rsidRPr="003134E8">
        <w:rPr>
          <w:rFonts w:ascii="Times New Roman" w:hAnsi="Times New Roman" w:cs="Times New Roman"/>
          <w:sz w:val="24"/>
          <w:szCs w:val="24"/>
        </w:rPr>
        <w:t>__</w:t>
      </w:r>
      <w:r w:rsidR="00E2079B" w:rsidRPr="003134E8">
        <w:rPr>
          <w:rFonts w:ascii="Times New Roman" w:hAnsi="Times New Roman" w:cs="Times New Roman"/>
          <w:sz w:val="24"/>
          <w:szCs w:val="24"/>
        </w:rPr>
        <w:t>.0</w:t>
      </w:r>
      <w:r w:rsidR="00C150F4" w:rsidRPr="003134E8">
        <w:rPr>
          <w:rFonts w:ascii="Times New Roman" w:hAnsi="Times New Roman" w:cs="Times New Roman"/>
          <w:sz w:val="24"/>
          <w:szCs w:val="24"/>
        </w:rPr>
        <w:t>3</w:t>
      </w:r>
      <w:r w:rsidR="00E2079B" w:rsidRPr="003134E8">
        <w:rPr>
          <w:rFonts w:ascii="Times New Roman" w:hAnsi="Times New Roman" w:cs="Times New Roman"/>
          <w:sz w:val="24"/>
          <w:szCs w:val="24"/>
        </w:rPr>
        <w:t>.202</w:t>
      </w:r>
      <w:r w:rsidR="00C150F4" w:rsidRPr="003134E8">
        <w:rPr>
          <w:rFonts w:ascii="Times New Roman" w:hAnsi="Times New Roman" w:cs="Times New Roman"/>
          <w:sz w:val="24"/>
          <w:szCs w:val="24"/>
        </w:rPr>
        <w:t>3</w:t>
      </w:r>
      <w:r w:rsidR="00E2079B" w:rsidRPr="003134E8">
        <w:rPr>
          <w:rFonts w:ascii="Times New Roman" w:hAnsi="Times New Roman" w:cs="Times New Roman"/>
          <w:sz w:val="24"/>
          <w:szCs w:val="24"/>
        </w:rPr>
        <w:t xml:space="preserve"> г.</w:t>
      </w:r>
      <w:r w:rsidRPr="003134E8">
        <w:rPr>
          <w:rFonts w:ascii="Times New Roman" w:hAnsi="Times New Roman" w:cs="Times New Roman"/>
          <w:sz w:val="24"/>
          <w:szCs w:val="24"/>
        </w:rPr>
        <w:t xml:space="preserve"> № </w:t>
      </w:r>
      <w:r w:rsidR="00C150F4" w:rsidRPr="003134E8">
        <w:rPr>
          <w:rFonts w:ascii="Times New Roman" w:hAnsi="Times New Roman" w:cs="Times New Roman"/>
          <w:sz w:val="24"/>
          <w:szCs w:val="24"/>
        </w:rPr>
        <w:t>____</w:t>
      </w:r>
      <w:r w:rsidRPr="00313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6D1" w:rsidRPr="003134E8" w:rsidRDefault="00B656D1" w:rsidP="00B656D1">
      <w:pPr>
        <w:widowControl w:val="0"/>
        <w:ind w:left="5670"/>
        <w:jc w:val="both"/>
        <w:rPr>
          <w:bCs/>
        </w:rPr>
      </w:pPr>
    </w:p>
    <w:p w:rsidR="00B656D1" w:rsidRPr="008623F8" w:rsidRDefault="00B656D1" w:rsidP="00B656D1">
      <w:pPr>
        <w:widowControl w:val="0"/>
        <w:ind w:left="5387"/>
        <w:jc w:val="both"/>
        <w:rPr>
          <w:bCs/>
        </w:rPr>
      </w:pPr>
      <w:r w:rsidRPr="008623F8">
        <w:rPr>
          <w:bCs/>
        </w:rPr>
        <w:t>«Приложение 8</w:t>
      </w:r>
    </w:p>
    <w:p w:rsidR="008623F8" w:rsidRPr="008623F8" w:rsidRDefault="00B656D1" w:rsidP="00B656D1">
      <w:pPr>
        <w:ind w:left="5387"/>
        <w:jc w:val="both"/>
        <w:rPr>
          <w:bCs/>
          <w:kern w:val="36"/>
        </w:rPr>
      </w:pPr>
      <w:r w:rsidRPr="008623F8">
        <w:rPr>
          <w:bCs/>
        </w:rPr>
        <w:t>к Положению об оплате труда рабо</w:t>
      </w:r>
      <w:r w:rsidRPr="008623F8">
        <w:rPr>
          <w:bCs/>
        </w:rPr>
        <w:t>т</w:t>
      </w:r>
      <w:r w:rsidRPr="008623F8">
        <w:rPr>
          <w:bCs/>
        </w:rPr>
        <w:t>ников</w:t>
      </w:r>
      <w:r w:rsidRPr="008623F8">
        <w:rPr>
          <w:bCs/>
          <w:kern w:val="36"/>
        </w:rPr>
        <w:t xml:space="preserve"> муниципальных каз</w:t>
      </w:r>
      <w:r w:rsidR="003134E8" w:rsidRPr="008623F8">
        <w:rPr>
          <w:bCs/>
          <w:kern w:val="36"/>
        </w:rPr>
        <w:t>ё</w:t>
      </w:r>
      <w:r w:rsidRPr="008623F8">
        <w:rPr>
          <w:bCs/>
          <w:kern w:val="36"/>
        </w:rPr>
        <w:t xml:space="preserve">нных </w:t>
      </w:r>
    </w:p>
    <w:p w:rsidR="008623F8" w:rsidRPr="008623F8" w:rsidRDefault="008623F8" w:rsidP="00B656D1">
      <w:pPr>
        <w:ind w:left="5387"/>
        <w:jc w:val="both"/>
        <w:rPr>
          <w:bCs/>
          <w:kern w:val="36"/>
        </w:rPr>
      </w:pPr>
      <w:r w:rsidRPr="008623F8">
        <w:t>общеобразовательных  организаций Воробьёвского муниципального ра</w:t>
      </w:r>
      <w:r w:rsidRPr="008623F8">
        <w:t>й</w:t>
      </w:r>
      <w:r w:rsidRPr="008623F8">
        <w:t>она</w:t>
      </w:r>
    </w:p>
    <w:p w:rsidR="00F56F53" w:rsidRPr="003134E8" w:rsidRDefault="00F56F53" w:rsidP="00F56F53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</w:p>
    <w:p w:rsidR="00F56F53" w:rsidRPr="003134E8" w:rsidRDefault="00F56F53" w:rsidP="00F56F53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</w:p>
    <w:p w:rsidR="00F56F53" w:rsidRPr="003134E8" w:rsidRDefault="00F56F53" w:rsidP="00F56F53">
      <w:pPr>
        <w:jc w:val="center"/>
      </w:pPr>
      <w:r w:rsidRPr="003134E8">
        <w:rPr>
          <w:b/>
          <w:bCs/>
        </w:rPr>
        <w:t>Оклады по профессионально - квалификационным группам (ПКГ) должностей р</w:t>
      </w:r>
      <w:r w:rsidRPr="003134E8">
        <w:rPr>
          <w:b/>
          <w:bCs/>
        </w:rPr>
        <w:t>а</w:t>
      </w:r>
      <w:r w:rsidRPr="003134E8">
        <w:rPr>
          <w:b/>
          <w:bCs/>
        </w:rPr>
        <w:t xml:space="preserve">ботников </w:t>
      </w:r>
      <w:r w:rsidR="002846EB" w:rsidRPr="003134E8">
        <w:rPr>
          <w:b/>
          <w:bCs/>
        </w:rPr>
        <w:t xml:space="preserve">общеобразовательных </w:t>
      </w:r>
      <w:r w:rsidRPr="003134E8">
        <w:rPr>
          <w:b/>
          <w:bCs/>
        </w:rPr>
        <w:t>организаций</w:t>
      </w:r>
    </w:p>
    <w:p w:rsidR="00F56F53" w:rsidRPr="003134E8" w:rsidRDefault="00F56F53" w:rsidP="00F56F53">
      <w:pPr>
        <w:shd w:val="clear" w:color="auto" w:fill="FFFFFF"/>
        <w:jc w:val="center"/>
        <w:rPr>
          <w:b/>
          <w:bCs/>
          <w:spacing w:val="-2"/>
        </w:rPr>
      </w:pPr>
    </w:p>
    <w:p w:rsidR="00C2188D" w:rsidRPr="003134E8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3134E8">
        <w:rPr>
          <w:bCs/>
          <w:spacing w:val="-2"/>
        </w:rPr>
        <w:t xml:space="preserve">1. Профессиональная квалификационная группа должностей рабочих </w:t>
      </w:r>
    </w:p>
    <w:p w:rsidR="00F56F53" w:rsidRPr="003134E8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3134E8">
        <w:rPr>
          <w:bCs/>
          <w:spacing w:val="-2"/>
        </w:rPr>
        <w:t>первого уровня (№ 248н)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6315"/>
        <w:gridCol w:w="1134"/>
      </w:tblGrid>
      <w:tr w:rsidR="00F56F53" w:rsidRPr="005D4045" w:rsidTr="00C150F4">
        <w:trPr>
          <w:trHeight w:val="230"/>
        </w:trPr>
        <w:tc>
          <w:tcPr>
            <w:tcW w:w="2157" w:type="dxa"/>
            <w:vMerge w:val="restart"/>
          </w:tcPr>
          <w:p w:rsidR="00F56F53" w:rsidRPr="005D4045" w:rsidRDefault="00F56F53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15" w:type="dxa"/>
            <w:vMerge w:val="restart"/>
          </w:tcPr>
          <w:p w:rsidR="00F56F53" w:rsidRPr="005D4045" w:rsidRDefault="00F56F53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F56F53" w:rsidRPr="005D4045" w:rsidRDefault="00F56F53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C150F4">
        <w:trPr>
          <w:trHeight w:val="230"/>
        </w:trPr>
        <w:tc>
          <w:tcPr>
            <w:tcW w:w="2157" w:type="dxa"/>
            <w:vMerge/>
          </w:tcPr>
          <w:p w:rsidR="00F56F53" w:rsidRPr="005D4045" w:rsidRDefault="00F56F53" w:rsidP="00C150F4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315" w:type="dxa"/>
            <w:vMerge/>
          </w:tcPr>
          <w:p w:rsidR="00F56F53" w:rsidRPr="005D4045" w:rsidRDefault="00F56F53" w:rsidP="00C150F4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56F53" w:rsidRPr="005D4045" w:rsidRDefault="00F56F53" w:rsidP="00C150F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C150F4" w:rsidRPr="0095588C" w:rsidTr="00C150F4">
        <w:trPr>
          <w:trHeight w:val="20"/>
        </w:trPr>
        <w:tc>
          <w:tcPr>
            <w:tcW w:w="2157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15" w:type="dxa"/>
          </w:tcPr>
          <w:p w:rsidR="00C150F4" w:rsidRPr="0095588C" w:rsidRDefault="00C150F4" w:rsidP="0095588C">
            <w:pPr>
              <w:rPr>
                <w:color w:val="FF0000"/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Наименования профессий рабочих, по которым   предусмотрено пр</w:t>
            </w:r>
            <w:r w:rsidRPr="0095588C">
              <w:rPr>
                <w:spacing w:val="-2"/>
                <w:sz w:val="20"/>
                <w:szCs w:val="20"/>
              </w:rPr>
              <w:t>и</w:t>
            </w:r>
            <w:r w:rsidRPr="0095588C">
              <w:rPr>
                <w:spacing w:val="-2"/>
                <w:sz w:val="20"/>
                <w:szCs w:val="20"/>
              </w:rPr>
              <w:t>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95588C">
              <w:rPr>
                <w:color w:val="FF0000"/>
                <w:spacing w:val="-2"/>
                <w:sz w:val="20"/>
                <w:szCs w:val="20"/>
              </w:rPr>
              <w:t xml:space="preserve">: </w:t>
            </w:r>
            <w:r w:rsidRPr="0095588C">
              <w:rPr>
                <w:spacing w:val="-2"/>
                <w:sz w:val="20"/>
                <w:szCs w:val="20"/>
              </w:rPr>
              <w:t>гардеробщик; грузчик; дворник;</w:t>
            </w:r>
            <w:r w:rsidRPr="009558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95588C">
              <w:rPr>
                <w:spacing w:val="-2"/>
                <w:sz w:val="20"/>
                <w:szCs w:val="20"/>
              </w:rPr>
              <w:t>дезинфектор; истопник; кладовщик; конюх; садовник; сторож</w:t>
            </w:r>
            <w:r w:rsidRPr="009558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95588C">
              <w:rPr>
                <w:spacing w:val="-2"/>
                <w:sz w:val="20"/>
                <w:szCs w:val="20"/>
              </w:rPr>
              <w:t>(вахтер);</w:t>
            </w:r>
            <w:r w:rsidRPr="009558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95588C">
              <w:rPr>
                <w:spacing w:val="-2"/>
                <w:sz w:val="20"/>
                <w:szCs w:val="20"/>
              </w:rPr>
              <w:t>уборщик производственных пом</w:t>
            </w:r>
            <w:r w:rsidRPr="0095588C">
              <w:rPr>
                <w:spacing w:val="-2"/>
                <w:sz w:val="20"/>
                <w:szCs w:val="20"/>
              </w:rPr>
              <w:t>е</w:t>
            </w:r>
            <w:r w:rsidRPr="0095588C">
              <w:rPr>
                <w:spacing w:val="-2"/>
                <w:sz w:val="20"/>
                <w:szCs w:val="20"/>
              </w:rPr>
              <w:t>щений; уборщик служебных помещений; подсобный рабочий; кином</w:t>
            </w:r>
            <w:r w:rsidRPr="0095588C">
              <w:rPr>
                <w:spacing w:val="-2"/>
                <w:sz w:val="20"/>
                <w:szCs w:val="20"/>
              </w:rPr>
              <w:t>е</w:t>
            </w:r>
            <w:r w:rsidRPr="0095588C">
              <w:rPr>
                <w:spacing w:val="-2"/>
                <w:sz w:val="20"/>
                <w:szCs w:val="20"/>
              </w:rPr>
              <w:t>ханик;</w:t>
            </w:r>
            <w:r w:rsidRPr="009558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95588C">
              <w:rPr>
                <w:spacing w:val="-2"/>
                <w:sz w:val="20"/>
                <w:szCs w:val="20"/>
              </w:rPr>
              <w:t>машинист по стирке и ремонту спецодежды; слесарь-сантехник; плотник (столяр); кастелянша; оператор заправочной станции</w:t>
            </w:r>
          </w:p>
        </w:tc>
        <w:tc>
          <w:tcPr>
            <w:tcW w:w="1134" w:type="dxa"/>
            <w:vAlign w:val="center"/>
          </w:tcPr>
          <w:p w:rsidR="00C150F4" w:rsidRPr="0095588C" w:rsidRDefault="00C150F4" w:rsidP="0095588C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12 800</w:t>
            </w:r>
          </w:p>
        </w:tc>
      </w:tr>
    </w:tbl>
    <w:p w:rsid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2. Профессиональная квалификационная группа должностей рабочих </w:t>
      </w:r>
    </w:p>
    <w:p w:rsidR="00F56F53" w:rsidRP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второго уровня (№ 248н)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379"/>
        <w:gridCol w:w="1134"/>
      </w:tblGrid>
      <w:tr w:rsidR="00F56F53" w:rsidRPr="005D4045" w:rsidTr="00C150F4">
        <w:trPr>
          <w:trHeight w:val="230"/>
        </w:trPr>
        <w:tc>
          <w:tcPr>
            <w:tcW w:w="2093" w:type="dxa"/>
            <w:vMerge w:val="restart"/>
          </w:tcPr>
          <w:p w:rsidR="00F56F53" w:rsidRPr="005D4045" w:rsidRDefault="00F56F53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79" w:type="dxa"/>
            <w:vMerge w:val="restart"/>
          </w:tcPr>
          <w:p w:rsidR="00F56F53" w:rsidRPr="005D4045" w:rsidRDefault="00F56F53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F56F53" w:rsidRPr="005D4045" w:rsidRDefault="00F56F53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C150F4">
        <w:trPr>
          <w:trHeight w:val="230"/>
        </w:trPr>
        <w:tc>
          <w:tcPr>
            <w:tcW w:w="2093" w:type="dxa"/>
            <w:vMerge/>
          </w:tcPr>
          <w:p w:rsidR="00F56F53" w:rsidRPr="005D4045" w:rsidRDefault="00F56F53" w:rsidP="00C150F4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F56F53" w:rsidRPr="005D4045" w:rsidRDefault="00F56F53" w:rsidP="00C150F4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56F53" w:rsidRPr="005D4045" w:rsidRDefault="00F56F53" w:rsidP="00C150F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C150F4" w:rsidRPr="0095588C" w:rsidTr="00C150F4">
        <w:trPr>
          <w:trHeight w:val="20"/>
        </w:trPr>
        <w:tc>
          <w:tcPr>
            <w:tcW w:w="2093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79" w:type="dxa"/>
          </w:tcPr>
          <w:p w:rsidR="00C150F4" w:rsidRPr="0095588C" w:rsidRDefault="00C150F4" w:rsidP="0095588C">
            <w:pPr>
              <w:rPr>
                <w:color w:val="FF0000"/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</w:t>
            </w:r>
            <w:r w:rsidRPr="0095588C">
              <w:rPr>
                <w:spacing w:val="-2"/>
                <w:sz w:val="20"/>
                <w:szCs w:val="20"/>
              </w:rPr>
              <w:t>е</w:t>
            </w:r>
            <w:r w:rsidRPr="0095588C">
              <w:rPr>
                <w:spacing w:val="-2"/>
                <w:sz w:val="20"/>
                <w:szCs w:val="20"/>
              </w:rPr>
              <w:t>ние 4 и 5 квалификационных разрядов в соответствии с Единым тари</w:t>
            </w:r>
            <w:r w:rsidRPr="0095588C">
              <w:rPr>
                <w:spacing w:val="-2"/>
                <w:sz w:val="20"/>
                <w:szCs w:val="20"/>
              </w:rPr>
              <w:t>ф</w:t>
            </w:r>
            <w:r w:rsidRPr="0095588C">
              <w:rPr>
                <w:spacing w:val="-2"/>
                <w:sz w:val="20"/>
                <w:szCs w:val="20"/>
              </w:rPr>
              <w:t>но-квалификационным справочником работ и профессий рабочих: вод</w:t>
            </w:r>
            <w:r w:rsidRPr="0095588C">
              <w:rPr>
                <w:spacing w:val="-2"/>
                <w:sz w:val="20"/>
                <w:szCs w:val="20"/>
              </w:rPr>
              <w:t>и</w:t>
            </w:r>
            <w:r w:rsidRPr="0095588C">
              <w:rPr>
                <w:spacing w:val="-2"/>
                <w:sz w:val="20"/>
                <w:szCs w:val="20"/>
              </w:rPr>
              <w:t>тель автомобиля; оператор электронно-вычислительных и вычислител</w:t>
            </w:r>
            <w:r w:rsidRPr="0095588C">
              <w:rPr>
                <w:spacing w:val="-2"/>
                <w:sz w:val="20"/>
                <w:szCs w:val="20"/>
              </w:rPr>
              <w:t>ь</w:t>
            </w:r>
            <w:r w:rsidRPr="0095588C">
              <w:rPr>
                <w:spacing w:val="-2"/>
                <w:sz w:val="20"/>
                <w:szCs w:val="20"/>
              </w:rPr>
              <w:t>ных  машин; электромонтер по ремонту и обслуживанию электрообор</w:t>
            </w:r>
            <w:r w:rsidRPr="0095588C">
              <w:rPr>
                <w:spacing w:val="-2"/>
                <w:sz w:val="20"/>
                <w:szCs w:val="20"/>
              </w:rPr>
              <w:t>у</w:t>
            </w:r>
            <w:r w:rsidRPr="0095588C">
              <w:rPr>
                <w:spacing w:val="-2"/>
                <w:sz w:val="20"/>
                <w:szCs w:val="20"/>
              </w:rPr>
              <w:t>дования; повар; рабочий по комплексному обслуживанию и ремонту зданий</w:t>
            </w:r>
          </w:p>
        </w:tc>
        <w:tc>
          <w:tcPr>
            <w:tcW w:w="1134" w:type="dxa"/>
            <w:vAlign w:val="center"/>
          </w:tcPr>
          <w:p w:rsidR="00C150F4" w:rsidRPr="0095588C" w:rsidRDefault="00C150F4" w:rsidP="0095588C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12 900</w:t>
            </w:r>
          </w:p>
        </w:tc>
      </w:tr>
      <w:tr w:rsidR="00C150F4" w:rsidRPr="0095588C" w:rsidTr="00C150F4">
        <w:trPr>
          <w:trHeight w:val="20"/>
        </w:trPr>
        <w:tc>
          <w:tcPr>
            <w:tcW w:w="2093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79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</w:t>
            </w:r>
            <w:r w:rsidRPr="0095588C">
              <w:rPr>
                <w:spacing w:val="-2"/>
                <w:sz w:val="20"/>
                <w:szCs w:val="20"/>
              </w:rPr>
              <w:t>е</w:t>
            </w:r>
            <w:r w:rsidRPr="0095588C">
              <w:rPr>
                <w:spacing w:val="-2"/>
                <w:sz w:val="20"/>
                <w:szCs w:val="20"/>
              </w:rPr>
              <w:t>ние 6 и 7 квалификационных разрядов в соответствии с Единым тари</w:t>
            </w:r>
            <w:r w:rsidRPr="0095588C">
              <w:rPr>
                <w:spacing w:val="-2"/>
                <w:sz w:val="20"/>
                <w:szCs w:val="20"/>
              </w:rPr>
              <w:t>ф</w:t>
            </w:r>
            <w:r w:rsidRPr="0095588C">
              <w:rPr>
                <w:spacing w:val="-2"/>
                <w:sz w:val="20"/>
                <w:szCs w:val="20"/>
              </w:rPr>
              <w:t>но-квалификационным справочником работ и профессий рабочих</w:t>
            </w:r>
          </w:p>
        </w:tc>
        <w:tc>
          <w:tcPr>
            <w:tcW w:w="1134" w:type="dxa"/>
            <w:vAlign w:val="center"/>
          </w:tcPr>
          <w:p w:rsidR="00C150F4" w:rsidRPr="0095588C" w:rsidRDefault="00C150F4" w:rsidP="0095588C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12 950</w:t>
            </w:r>
          </w:p>
        </w:tc>
      </w:tr>
      <w:tr w:rsidR="00C150F4" w:rsidRPr="0095588C" w:rsidTr="00C150F4">
        <w:trPr>
          <w:trHeight w:val="20"/>
        </w:trPr>
        <w:tc>
          <w:tcPr>
            <w:tcW w:w="2093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79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</w:t>
            </w:r>
            <w:r w:rsidRPr="0095588C">
              <w:rPr>
                <w:spacing w:val="-2"/>
                <w:sz w:val="20"/>
                <w:szCs w:val="20"/>
              </w:rPr>
              <w:t>е</w:t>
            </w:r>
            <w:r w:rsidRPr="0095588C">
              <w:rPr>
                <w:spacing w:val="-2"/>
                <w:sz w:val="20"/>
                <w:szCs w:val="20"/>
              </w:rPr>
              <w:t>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134" w:type="dxa"/>
            <w:vAlign w:val="center"/>
          </w:tcPr>
          <w:p w:rsidR="00C150F4" w:rsidRPr="0095588C" w:rsidRDefault="00C150F4" w:rsidP="0095588C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13 000</w:t>
            </w:r>
          </w:p>
        </w:tc>
      </w:tr>
      <w:tr w:rsidR="00C150F4" w:rsidRPr="0095588C" w:rsidTr="00C150F4">
        <w:trPr>
          <w:trHeight w:val="20"/>
        </w:trPr>
        <w:tc>
          <w:tcPr>
            <w:tcW w:w="2093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379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Наименования профессий рабочих, предусмотренных 1-3 квалификац</w:t>
            </w:r>
            <w:r w:rsidRPr="0095588C">
              <w:rPr>
                <w:spacing w:val="-2"/>
                <w:sz w:val="20"/>
                <w:szCs w:val="20"/>
              </w:rPr>
              <w:t>и</w:t>
            </w:r>
            <w:r w:rsidRPr="0095588C">
              <w:rPr>
                <w:spacing w:val="-2"/>
                <w:sz w:val="20"/>
                <w:szCs w:val="20"/>
              </w:rPr>
              <w:t>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134" w:type="dxa"/>
            <w:vAlign w:val="center"/>
          </w:tcPr>
          <w:p w:rsidR="00C150F4" w:rsidRPr="0095588C" w:rsidRDefault="00C150F4" w:rsidP="0095588C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13 050</w:t>
            </w:r>
          </w:p>
        </w:tc>
      </w:tr>
    </w:tbl>
    <w:p w:rsid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3. Профессиональная квалификационная группа должностей служащих </w:t>
      </w:r>
    </w:p>
    <w:p w:rsidR="00F56F53" w:rsidRP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первого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404"/>
        <w:gridCol w:w="1098"/>
      </w:tblGrid>
      <w:tr w:rsidR="00F56F53" w:rsidRPr="005D4045" w:rsidTr="00C150F4">
        <w:trPr>
          <w:trHeight w:val="230"/>
        </w:trPr>
        <w:tc>
          <w:tcPr>
            <w:tcW w:w="2068" w:type="dxa"/>
            <w:vMerge w:val="restart"/>
          </w:tcPr>
          <w:p w:rsidR="00F56F53" w:rsidRPr="005D4045" w:rsidRDefault="00F56F53" w:rsidP="00C150F4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404" w:type="dxa"/>
            <w:vMerge w:val="restart"/>
          </w:tcPr>
          <w:p w:rsidR="00F56F53" w:rsidRPr="005D4045" w:rsidRDefault="00F56F53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  <w:vMerge w:val="restart"/>
          </w:tcPr>
          <w:p w:rsidR="00F56F53" w:rsidRPr="005D4045" w:rsidRDefault="00F56F53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C150F4">
        <w:trPr>
          <w:trHeight w:val="230"/>
        </w:trPr>
        <w:tc>
          <w:tcPr>
            <w:tcW w:w="2068" w:type="dxa"/>
            <w:vMerge/>
          </w:tcPr>
          <w:p w:rsidR="00F56F53" w:rsidRPr="005D4045" w:rsidRDefault="00F56F53" w:rsidP="00C150F4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F56F53" w:rsidRPr="005D4045" w:rsidRDefault="00F56F53" w:rsidP="00C150F4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F56F53" w:rsidRPr="005D4045" w:rsidRDefault="00F56F53" w:rsidP="00C150F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C150F4" w:rsidRPr="0095588C" w:rsidTr="00C150F4">
        <w:trPr>
          <w:trHeight w:val="20"/>
        </w:trPr>
        <w:tc>
          <w:tcPr>
            <w:tcW w:w="2068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404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</w:p>
        </w:tc>
        <w:tc>
          <w:tcPr>
            <w:tcW w:w="1098" w:type="dxa"/>
            <w:vAlign w:val="center"/>
          </w:tcPr>
          <w:p w:rsidR="00C150F4" w:rsidRPr="0095588C" w:rsidRDefault="00C150F4" w:rsidP="0095588C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12 900</w:t>
            </w:r>
          </w:p>
        </w:tc>
      </w:tr>
    </w:tbl>
    <w:p w:rsid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lastRenderedPageBreak/>
        <w:t xml:space="preserve">4. Профессиональная квалификационная группа должностей служащих </w:t>
      </w:r>
    </w:p>
    <w:p w:rsidR="00F56F53" w:rsidRP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второго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404"/>
        <w:gridCol w:w="1098"/>
      </w:tblGrid>
      <w:tr w:rsidR="00F56F53" w:rsidRPr="005D4045" w:rsidTr="00C2188D">
        <w:trPr>
          <w:cantSplit/>
          <w:trHeight w:val="230"/>
        </w:trPr>
        <w:tc>
          <w:tcPr>
            <w:tcW w:w="2068" w:type="dxa"/>
            <w:vMerge w:val="restart"/>
          </w:tcPr>
          <w:p w:rsidR="00F56F53" w:rsidRPr="005D4045" w:rsidRDefault="00F56F53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404" w:type="dxa"/>
            <w:vMerge w:val="restart"/>
          </w:tcPr>
          <w:p w:rsidR="00F56F53" w:rsidRPr="005D4045" w:rsidRDefault="00F56F53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  <w:vMerge w:val="restart"/>
          </w:tcPr>
          <w:p w:rsidR="00F56F53" w:rsidRPr="005D4045" w:rsidRDefault="00F56F53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C2188D">
        <w:trPr>
          <w:cantSplit/>
          <w:trHeight w:val="230"/>
        </w:trPr>
        <w:tc>
          <w:tcPr>
            <w:tcW w:w="2068" w:type="dxa"/>
            <w:vMerge/>
          </w:tcPr>
          <w:p w:rsidR="00F56F53" w:rsidRPr="005D4045" w:rsidRDefault="00F56F53" w:rsidP="00C150F4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F56F53" w:rsidRPr="005D4045" w:rsidRDefault="00F56F53" w:rsidP="00C150F4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F56F53" w:rsidRPr="005D4045" w:rsidRDefault="00F56F53" w:rsidP="00C150F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C150F4" w:rsidRPr="0095588C" w:rsidTr="00C2188D">
        <w:trPr>
          <w:cantSplit/>
          <w:trHeight w:val="20"/>
        </w:trPr>
        <w:tc>
          <w:tcPr>
            <w:tcW w:w="2068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404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Администратор; инспектор по кадрам; лаборант; техник; художник; сп</w:t>
            </w:r>
            <w:r w:rsidRPr="0095588C">
              <w:rPr>
                <w:spacing w:val="-2"/>
                <w:sz w:val="20"/>
                <w:szCs w:val="20"/>
              </w:rPr>
              <w:t>е</w:t>
            </w:r>
            <w:r w:rsidRPr="0095588C">
              <w:rPr>
                <w:spacing w:val="-2"/>
                <w:sz w:val="20"/>
                <w:szCs w:val="20"/>
              </w:rPr>
              <w:t xml:space="preserve">циалист по работе с молодежью </w:t>
            </w:r>
          </w:p>
        </w:tc>
        <w:tc>
          <w:tcPr>
            <w:tcW w:w="1098" w:type="dxa"/>
            <w:vAlign w:val="center"/>
          </w:tcPr>
          <w:p w:rsidR="00C150F4" w:rsidRPr="0095588C" w:rsidRDefault="00C150F4" w:rsidP="0095588C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12 950</w:t>
            </w:r>
          </w:p>
        </w:tc>
      </w:tr>
      <w:tr w:rsidR="00C150F4" w:rsidRPr="0095588C" w:rsidTr="00C2188D">
        <w:trPr>
          <w:cantSplit/>
          <w:trHeight w:val="20"/>
        </w:trPr>
        <w:tc>
          <w:tcPr>
            <w:tcW w:w="2068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404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Заведующий архивом; заведующий складом; заведующий хозяйством</w:t>
            </w:r>
          </w:p>
        </w:tc>
        <w:tc>
          <w:tcPr>
            <w:tcW w:w="1098" w:type="dxa"/>
            <w:vAlign w:val="center"/>
          </w:tcPr>
          <w:p w:rsidR="00C150F4" w:rsidRPr="0095588C" w:rsidRDefault="00C150F4" w:rsidP="0095588C">
            <w:pPr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13 000</w:t>
            </w:r>
          </w:p>
        </w:tc>
      </w:tr>
      <w:tr w:rsidR="00C150F4" w:rsidRPr="0095588C" w:rsidTr="00C2188D">
        <w:trPr>
          <w:cantSplit/>
          <w:trHeight w:val="20"/>
        </w:trPr>
        <w:tc>
          <w:tcPr>
            <w:tcW w:w="2068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404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1098" w:type="dxa"/>
            <w:vAlign w:val="center"/>
          </w:tcPr>
          <w:p w:rsidR="00C150F4" w:rsidRPr="0095588C" w:rsidRDefault="00C150F4" w:rsidP="0095588C">
            <w:pPr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13 100</w:t>
            </w:r>
          </w:p>
        </w:tc>
      </w:tr>
      <w:tr w:rsidR="00C150F4" w:rsidRPr="0095588C" w:rsidTr="00C2188D">
        <w:trPr>
          <w:cantSplit/>
          <w:trHeight w:val="20"/>
        </w:trPr>
        <w:tc>
          <w:tcPr>
            <w:tcW w:w="2068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404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Механик</w:t>
            </w:r>
          </w:p>
        </w:tc>
        <w:tc>
          <w:tcPr>
            <w:tcW w:w="1098" w:type="dxa"/>
            <w:vAlign w:val="center"/>
          </w:tcPr>
          <w:p w:rsidR="00C150F4" w:rsidRPr="0095588C" w:rsidRDefault="00C150F4" w:rsidP="0095588C">
            <w:pPr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13 200</w:t>
            </w:r>
          </w:p>
        </w:tc>
      </w:tr>
    </w:tbl>
    <w:p w:rsid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5. Профессиональная квалификационная группа должностей служащих </w:t>
      </w:r>
    </w:p>
    <w:p w:rsidR="00F56F53" w:rsidRP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третьего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404"/>
        <w:gridCol w:w="1098"/>
      </w:tblGrid>
      <w:tr w:rsidR="00F56F53" w:rsidRPr="005D4045" w:rsidTr="00C150F4">
        <w:trPr>
          <w:trHeight w:val="230"/>
        </w:trPr>
        <w:tc>
          <w:tcPr>
            <w:tcW w:w="2068" w:type="dxa"/>
            <w:vMerge w:val="restart"/>
          </w:tcPr>
          <w:p w:rsidR="00F56F53" w:rsidRPr="005D4045" w:rsidRDefault="00F56F53" w:rsidP="00C150F4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404" w:type="dxa"/>
            <w:vMerge w:val="restart"/>
          </w:tcPr>
          <w:p w:rsidR="00F56F53" w:rsidRPr="005D4045" w:rsidRDefault="00F56F53" w:rsidP="00C150F4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  <w:vMerge w:val="restart"/>
          </w:tcPr>
          <w:p w:rsidR="00F56F53" w:rsidRPr="005D4045" w:rsidRDefault="00F56F53" w:rsidP="00C150F4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C150F4">
        <w:trPr>
          <w:trHeight w:val="230"/>
        </w:trPr>
        <w:tc>
          <w:tcPr>
            <w:tcW w:w="2068" w:type="dxa"/>
            <w:vMerge/>
          </w:tcPr>
          <w:p w:rsidR="00F56F53" w:rsidRPr="005D4045" w:rsidRDefault="00F56F53" w:rsidP="00C150F4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F56F53" w:rsidRPr="005D4045" w:rsidRDefault="00F56F53" w:rsidP="00C150F4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F56F53" w:rsidRPr="005D4045" w:rsidRDefault="00F56F53" w:rsidP="00C150F4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C150F4" w:rsidRPr="0095588C" w:rsidTr="00C150F4">
        <w:trPr>
          <w:trHeight w:val="20"/>
        </w:trPr>
        <w:tc>
          <w:tcPr>
            <w:tcW w:w="2068" w:type="dxa"/>
          </w:tcPr>
          <w:p w:rsidR="00C150F4" w:rsidRPr="0095588C" w:rsidRDefault="00C150F4" w:rsidP="0095588C">
            <w:pPr>
              <w:ind w:firstLine="34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404" w:type="dxa"/>
          </w:tcPr>
          <w:p w:rsidR="00C150F4" w:rsidRPr="0095588C" w:rsidRDefault="00C150F4" w:rsidP="0095588C">
            <w:pPr>
              <w:ind w:firstLine="34"/>
              <w:rPr>
                <w:color w:val="FF0000"/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Бухгалтер; бухгалтер-ревизор; документовед; инженер; психолог;</w:t>
            </w:r>
            <w:r w:rsidRPr="009558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95588C">
              <w:rPr>
                <w:spacing w:val="-2"/>
                <w:sz w:val="20"/>
                <w:szCs w:val="20"/>
              </w:rPr>
              <w:t>инж</w:t>
            </w:r>
            <w:r w:rsidRPr="0095588C">
              <w:rPr>
                <w:spacing w:val="-2"/>
                <w:sz w:val="20"/>
                <w:szCs w:val="20"/>
              </w:rPr>
              <w:t>е</w:t>
            </w:r>
            <w:r w:rsidRPr="0095588C">
              <w:rPr>
                <w:spacing w:val="-2"/>
                <w:sz w:val="20"/>
                <w:szCs w:val="20"/>
              </w:rPr>
              <w:t xml:space="preserve">нер-программист;  </w:t>
            </w:r>
            <w:r w:rsidRPr="0095588C">
              <w:rPr>
                <w:sz w:val="20"/>
                <w:szCs w:val="20"/>
              </w:rPr>
              <w:t xml:space="preserve"> инженер по охране труда; </w:t>
            </w:r>
            <w:r w:rsidRPr="0095588C">
              <w:rPr>
                <w:spacing w:val="-2"/>
                <w:sz w:val="20"/>
                <w:szCs w:val="20"/>
              </w:rPr>
              <w:t xml:space="preserve">специалист по кадрам; сурдопереводчик; переводчик; </w:t>
            </w:r>
            <w:r w:rsidRPr="0095588C">
              <w:rPr>
                <w:sz w:val="20"/>
                <w:szCs w:val="20"/>
              </w:rPr>
              <w:t>экономист; юрисконсульт</w:t>
            </w:r>
            <w:r w:rsidRPr="0095588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8" w:type="dxa"/>
            <w:vAlign w:val="center"/>
          </w:tcPr>
          <w:p w:rsidR="00C150F4" w:rsidRPr="0095588C" w:rsidRDefault="00C150F4" w:rsidP="0095588C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13 100</w:t>
            </w:r>
          </w:p>
        </w:tc>
      </w:tr>
      <w:tr w:rsidR="00C150F4" w:rsidRPr="0095588C" w:rsidTr="00C150F4">
        <w:trPr>
          <w:trHeight w:val="20"/>
        </w:trPr>
        <w:tc>
          <w:tcPr>
            <w:tcW w:w="2068" w:type="dxa"/>
          </w:tcPr>
          <w:p w:rsidR="00C150F4" w:rsidRPr="0095588C" w:rsidRDefault="00C150F4" w:rsidP="0095588C">
            <w:pPr>
              <w:ind w:firstLine="34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404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1098" w:type="dxa"/>
            <w:vAlign w:val="center"/>
          </w:tcPr>
          <w:p w:rsidR="00C150F4" w:rsidRPr="0095588C" w:rsidRDefault="00C150F4" w:rsidP="0095588C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13 200</w:t>
            </w:r>
          </w:p>
        </w:tc>
      </w:tr>
      <w:tr w:rsidR="00C150F4" w:rsidRPr="0095588C" w:rsidTr="00C150F4">
        <w:trPr>
          <w:trHeight w:val="20"/>
        </w:trPr>
        <w:tc>
          <w:tcPr>
            <w:tcW w:w="2068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404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1098" w:type="dxa"/>
            <w:vAlign w:val="center"/>
          </w:tcPr>
          <w:p w:rsidR="00C150F4" w:rsidRPr="0095588C" w:rsidRDefault="00C150F4" w:rsidP="0095588C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13 300</w:t>
            </w:r>
          </w:p>
        </w:tc>
      </w:tr>
      <w:tr w:rsidR="00C150F4" w:rsidRPr="0095588C" w:rsidTr="00C150F4">
        <w:trPr>
          <w:trHeight w:val="20"/>
        </w:trPr>
        <w:tc>
          <w:tcPr>
            <w:tcW w:w="2068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404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</w:t>
            </w:r>
            <w:r w:rsidRPr="0095588C">
              <w:rPr>
                <w:spacing w:val="-2"/>
                <w:sz w:val="20"/>
                <w:szCs w:val="20"/>
              </w:rPr>
              <w:t>у</w:t>
            </w:r>
            <w:r w:rsidRPr="0095588C">
              <w:rPr>
                <w:spacing w:val="-2"/>
                <w:sz w:val="20"/>
                <w:szCs w:val="20"/>
              </w:rPr>
              <w:t>щий"</w:t>
            </w:r>
          </w:p>
        </w:tc>
        <w:tc>
          <w:tcPr>
            <w:tcW w:w="1098" w:type="dxa"/>
            <w:vAlign w:val="center"/>
          </w:tcPr>
          <w:p w:rsidR="00C150F4" w:rsidRPr="0095588C" w:rsidRDefault="00C150F4" w:rsidP="0095588C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13 400</w:t>
            </w:r>
          </w:p>
        </w:tc>
      </w:tr>
      <w:tr w:rsidR="00C150F4" w:rsidRPr="0095588C" w:rsidTr="00C150F4">
        <w:trPr>
          <w:trHeight w:val="20"/>
        </w:trPr>
        <w:tc>
          <w:tcPr>
            <w:tcW w:w="2068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6404" w:type="dxa"/>
          </w:tcPr>
          <w:p w:rsidR="00C150F4" w:rsidRPr="0095588C" w:rsidRDefault="00C150F4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098" w:type="dxa"/>
            <w:vAlign w:val="center"/>
          </w:tcPr>
          <w:p w:rsidR="00C150F4" w:rsidRPr="0095588C" w:rsidRDefault="00C150F4" w:rsidP="0095588C">
            <w:pPr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13 500</w:t>
            </w:r>
          </w:p>
        </w:tc>
      </w:tr>
    </w:tbl>
    <w:p w:rsid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6. Профессиональная квалификационная группа должностей служащих </w:t>
      </w:r>
    </w:p>
    <w:p w:rsidR="00F56F53" w:rsidRP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четвертого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404"/>
        <w:gridCol w:w="1098"/>
      </w:tblGrid>
      <w:tr w:rsidR="00F56F53" w:rsidRPr="005D4045" w:rsidTr="00C150F4">
        <w:trPr>
          <w:trHeight w:val="230"/>
        </w:trPr>
        <w:tc>
          <w:tcPr>
            <w:tcW w:w="2068" w:type="dxa"/>
            <w:vMerge w:val="restart"/>
          </w:tcPr>
          <w:p w:rsidR="00F56F53" w:rsidRPr="005D4045" w:rsidRDefault="00F56F53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404" w:type="dxa"/>
            <w:vMerge w:val="restart"/>
          </w:tcPr>
          <w:p w:rsidR="00F56F53" w:rsidRPr="005D4045" w:rsidRDefault="00F56F53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  <w:vMerge w:val="restart"/>
          </w:tcPr>
          <w:p w:rsidR="00F56F53" w:rsidRPr="005D4045" w:rsidRDefault="00F56F53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C150F4">
        <w:trPr>
          <w:trHeight w:val="230"/>
        </w:trPr>
        <w:tc>
          <w:tcPr>
            <w:tcW w:w="2068" w:type="dxa"/>
            <w:vMerge/>
          </w:tcPr>
          <w:p w:rsidR="00F56F53" w:rsidRPr="005D4045" w:rsidRDefault="00F56F53" w:rsidP="00C150F4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F56F53" w:rsidRPr="005D4045" w:rsidRDefault="00F56F53" w:rsidP="00C150F4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F56F53" w:rsidRPr="005D4045" w:rsidRDefault="00F56F53" w:rsidP="00C150F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F56F53" w:rsidRPr="0095588C" w:rsidTr="00C150F4">
        <w:trPr>
          <w:trHeight w:val="20"/>
        </w:trPr>
        <w:tc>
          <w:tcPr>
            <w:tcW w:w="2068" w:type="dxa"/>
          </w:tcPr>
          <w:p w:rsidR="00F56F53" w:rsidRPr="0095588C" w:rsidRDefault="00F56F53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404" w:type="dxa"/>
          </w:tcPr>
          <w:p w:rsidR="00F56F53" w:rsidRPr="0095588C" w:rsidRDefault="00F56F53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Начальник отдела кадров</w:t>
            </w:r>
          </w:p>
        </w:tc>
        <w:tc>
          <w:tcPr>
            <w:tcW w:w="1098" w:type="dxa"/>
            <w:vAlign w:val="center"/>
          </w:tcPr>
          <w:p w:rsidR="00F56F53" w:rsidRPr="0095588C" w:rsidRDefault="00C150F4" w:rsidP="0095588C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</w:t>
            </w:r>
            <w:r w:rsidR="00F56F53" w:rsidRPr="0095588C">
              <w:rPr>
                <w:spacing w:val="-2"/>
                <w:sz w:val="20"/>
                <w:szCs w:val="20"/>
              </w:rPr>
              <w:t xml:space="preserve"> 300</w:t>
            </w:r>
          </w:p>
        </w:tc>
      </w:tr>
      <w:tr w:rsidR="00F56F53" w:rsidRPr="0095588C" w:rsidTr="00C150F4">
        <w:trPr>
          <w:trHeight w:val="20"/>
        </w:trPr>
        <w:tc>
          <w:tcPr>
            <w:tcW w:w="2068" w:type="dxa"/>
          </w:tcPr>
          <w:p w:rsidR="00F56F53" w:rsidRPr="0095588C" w:rsidRDefault="00F56F53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404" w:type="dxa"/>
          </w:tcPr>
          <w:p w:rsidR="00F56F53" w:rsidRPr="0095588C" w:rsidRDefault="00F56F53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Главный (аналитик; диспетчер, механик, технолог)</w:t>
            </w:r>
          </w:p>
        </w:tc>
        <w:tc>
          <w:tcPr>
            <w:tcW w:w="1098" w:type="dxa"/>
            <w:vAlign w:val="center"/>
          </w:tcPr>
          <w:p w:rsidR="00F56F53" w:rsidRPr="0095588C" w:rsidRDefault="00C150F4" w:rsidP="0095588C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</w:t>
            </w:r>
            <w:r w:rsidR="00F56F53" w:rsidRPr="0095588C">
              <w:rPr>
                <w:spacing w:val="-2"/>
                <w:sz w:val="20"/>
                <w:szCs w:val="20"/>
              </w:rPr>
              <w:t xml:space="preserve"> 400</w:t>
            </w:r>
          </w:p>
        </w:tc>
      </w:tr>
      <w:tr w:rsidR="00F56F53" w:rsidRPr="0095588C" w:rsidTr="00C150F4">
        <w:trPr>
          <w:trHeight w:val="20"/>
        </w:trPr>
        <w:tc>
          <w:tcPr>
            <w:tcW w:w="2068" w:type="dxa"/>
          </w:tcPr>
          <w:p w:rsidR="00F56F53" w:rsidRPr="0095588C" w:rsidRDefault="00F56F53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404" w:type="dxa"/>
          </w:tcPr>
          <w:p w:rsidR="00F56F53" w:rsidRPr="0095588C" w:rsidRDefault="00F56F53" w:rsidP="0095588C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098" w:type="dxa"/>
            <w:vAlign w:val="center"/>
          </w:tcPr>
          <w:p w:rsidR="00F56F53" w:rsidRPr="0095588C" w:rsidRDefault="00C150F4" w:rsidP="0095588C">
            <w:pPr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</w:t>
            </w:r>
            <w:r w:rsidR="00F56F53" w:rsidRPr="0095588C">
              <w:rPr>
                <w:spacing w:val="-2"/>
                <w:sz w:val="20"/>
                <w:szCs w:val="20"/>
              </w:rPr>
              <w:t xml:space="preserve"> 500</w:t>
            </w:r>
          </w:p>
        </w:tc>
      </w:tr>
    </w:tbl>
    <w:p w:rsid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7. Профессиональная квалификационная группа должностей работников </w:t>
      </w:r>
    </w:p>
    <w:p w:rsidR="00F56F53" w:rsidRPr="00C2188D" w:rsidRDefault="00F56F53" w:rsidP="00F56F53">
      <w:pPr>
        <w:shd w:val="clear" w:color="auto" w:fill="FFFFFF"/>
        <w:jc w:val="center"/>
        <w:rPr>
          <w:bCs/>
          <w:spacing w:val="-1"/>
        </w:rPr>
      </w:pPr>
      <w:r w:rsidRPr="00C2188D">
        <w:rPr>
          <w:bCs/>
          <w:spacing w:val="-1"/>
        </w:rPr>
        <w:t>учебно-вспомогательного персонала первого уровня 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389"/>
        <w:gridCol w:w="1113"/>
      </w:tblGrid>
      <w:tr w:rsidR="00F56F53" w:rsidRPr="005D4045" w:rsidTr="00C150F4">
        <w:trPr>
          <w:trHeight w:val="230"/>
        </w:trPr>
        <w:tc>
          <w:tcPr>
            <w:tcW w:w="2112" w:type="dxa"/>
            <w:vMerge w:val="restart"/>
          </w:tcPr>
          <w:p w:rsidR="00F56F53" w:rsidRPr="005D4045" w:rsidRDefault="00F56F53" w:rsidP="00C150F4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536" w:type="dxa"/>
            <w:vMerge w:val="restart"/>
          </w:tcPr>
          <w:p w:rsidR="00F56F53" w:rsidRPr="005D4045" w:rsidRDefault="00F56F53" w:rsidP="00C150F4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F56F53" w:rsidRPr="005D4045" w:rsidRDefault="00F56F53" w:rsidP="00C150F4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C150F4">
        <w:trPr>
          <w:trHeight w:val="230"/>
        </w:trPr>
        <w:tc>
          <w:tcPr>
            <w:tcW w:w="2112" w:type="dxa"/>
            <w:vMerge/>
          </w:tcPr>
          <w:p w:rsidR="00F56F53" w:rsidRPr="005D4045" w:rsidRDefault="00F56F53" w:rsidP="00C150F4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536" w:type="dxa"/>
            <w:vMerge/>
          </w:tcPr>
          <w:p w:rsidR="00F56F53" w:rsidRPr="005D4045" w:rsidRDefault="00F56F53" w:rsidP="00C150F4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56F53" w:rsidRPr="005D4045" w:rsidRDefault="00F56F53" w:rsidP="00C150F4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F56F53" w:rsidRPr="0095588C" w:rsidTr="00C150F4">
        <w:trPr>
          <w:trHeight w:val="20"/>
        </w:trPr>
        <w:tc>
          <w:tcPr>
            <w:tcW w:w="2112" w:type="dxa"/>
          </w:tcPr>
          <w:p w:rsidR="00F56F53" w:rsidRPr="0095588C" w:rsidRDefault="00F56F53" w:rsidP="0095588C">
            <w:pPr>
              <w:ind w:firstLine="34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536" w:type="dxa"/>
          </w:tcPr>
          <w:p w:rsidR="00F56F53" w:rsidRPr="0095588C" w:rsidRDefault="00F56F53" w:rsidP="0095588C">
            <w:pPr>
              <w:shd w:val="clear" w:color="auto" w:fill="FFFFFF"/>
              <w:tabs>
                <w:tab w:val="left" w:pos="120"/>
                <w:tab w:val="left" w:pos="2928"/>
              </w:tabs>
              <w:rPr>
                <w:spacing w:val="-11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1134" w:type="dxa"/>
            <w:vAlign w:val="center"/>
          </w:tcPr>
          <w:p w:rsidR="00F56F53" w:rsidRPr="0095588C" w:rsidRDefault="00CC11E6" w:rsidP="0095588C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</w:t>
            </w:r>
            <w:r w:rsidR="00C150F4" w:rsidRPr="0095588C">
              <w:rPr>
                <w:spacing w:val="-2"/>
                <w:sz w:val="20"/>
                <w:szCs w:val="20"/>
              </w:rPr>
              <w:t>3</w:t>
            </w:r>
            <w:r w:rsidR="00F56F53" w:rsidRPr="0095588C">
              <w:rPr>
                <w:spacing w:val="-2"/>
                <w:sz w:val="20"/>
                <w:szCs w:val="20"/>
              </w:rPr>
              <w:t xml:space="preserve"> 800</w:t>
            </w:r>
          </w:p>
        </w:tc>
      </w:tr>
    </w:tbl>
    <w:p w:rsid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8. Профессиональная квалификационная группа должностей работников </w:t>
      </w:r>
    </w:p>
    <w:p w:rsidR="00F56F53" w:rsidRPr="00C2188D" w:rsidRDefault="00F56F53" w:rsidP="00F56F53">
      <w:pPr>
        <w:shd w:val="clear" w:color="auto" w:fill="FFFFFF"/>
        <w:jc w:val="center"/>
        <w:rPr>
          <w:bCs/>
          <w:spacing w:val="-1"/>
        </w:rPr>
      </w:pPr>
      <w:r w:rsidRPr="00C2188D">
        <w:rPr>
          <w:bCs/>
          <w:spacing w:val="-1"/>
        </w:rPr>
        <w:t>учебно-вспомогательного персонала второго уровня 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389"/>
        <w:gridCol w:w="1113"/>
      </w:tblGrid>
      <w:tr w:rsidR="00F56F53" w:rsidRPr="005D4045" w:rsidTr="00C150F4">
        <w:trPr>
          <w:trHeight w:val="230"/>
        </w:trPr>
        <w:tc>
          <w:tcPr>
            <w:tcW w:w="2112" w:type="dxa"/>
            <w:vMerge w:val="restart"/>
          </w:tcPr>
          <w:p w:rsidR="00F56F53" w:rsidRPr="005D4045" w:rsidRDefault="00F56F53" w:rsidP="00C150F4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536" w:type="dxa"/>
            <w:vMerge w:val="restart"/>
          </w:tcPr>
          <w:p w:rsidR="00F56F53" w:rsidRPr="005D4045" w:rsidRDefault="00F56F53" w:rsidP="00C150F4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F56F53" w:rsidRPr="005D4045" w:rsidRDefault="00F56F53" w:rsidP="00C150F4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C150F4">
        <w:trPr>
          <w:trHeight w:val="230"/>
        </w:trPr>
        <w:tc>
          <w:tcPr>
            <w:tcW w:w="2112" w:type="dxa"/>
            <w:vMerge/>
          </w:tcPr>
          <w:p w:rsidR="00F56F53" w:rsidRPr="005D4045" w:rsidRDefault="00F56F53" w:rsidP="00C150F4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536" w:type="dxa"/>
            <w:vMerge/>
          </w:tcPr>
          <w:p w:rsidR="00F56F53" w:rsidRPr="005D4045" w:rsidRDefault="00F56F53" w:rsidP="00C150F4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56F53" w:rsidRPr="005D4045" w:rsidRDefault="00F56F53" w:rsidP="00C150F4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F56F53" w:rsidRPr="005D4045" w:rsidTr="00C150F4">
        <w:trPr>
          <w:trHeight w:val="20"/>
        </w:trPr>
        <w:tc>
          <w:tcPr>
            <w:tcW w:w="2112" w:type="dxa"/>
          </w:tcPr>
          <w:p w:rsidR="00F56F53" w:rsidRPr="005D4045" w:rsidRDefault="00F56F53" w:rsidP="00C150F4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536" w:type="dxa"/>
          </w:tcPr>
          <w:p w:rsidR="00F56F53" w:rsidRPr="005D4045" w:rsidRDefault="00F56F53" w:rsidP="0095588C">
            <w:pPr>
              <w:shd w:val="clear" w:color="auto" w:fill="FFFFFF"/>
              <w:tabs>
                <w:tab w:val="left" w:pos="120"/>
                <w:tab w:val="left" w:pos="2928"/>
              </w:tabs>
              <w:rPr>
                <w:spacing w:val="-1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Дежурный по режиму; младший воспитатель</w:t>
            </w:r>
          </w:p>
        </w:tc>
        <w:tc>
          <w:tcPr>
            <w:tcW w:w="1134" w:type="dxa"/>
            <w:vAlign w:val="center"/>
          </w:tcPr>
          <w:p w:rsidR="00F56F53" w:rsidRPr="005D4045" w:rsidRDefault="00CC11E6" w:rsidP="00C150F4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</w:t>
            </w:r>
            <w:r w:rsidR="00C150F4">
              <w:rPr>
                <w:spacing w:val="-2"/>
                <w:sz w:val="20"/>
                <w:szCs w:val="20"/>
              </w:rPr>
              <w:t>3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900</w:t>
            </w:r>
          </w:p>
        </w:tc>
      </w:tr>
      <w:tr w:rsidR="00F56F53" w:rsidRPr="005D4045" w:rsidTr="00C150F4">
        <w:trPr>
          <w:trHeight w:val="20"/>
        </w:trPr>
        <w:tc>
          <w:tcPr>
            <w:tcW w:w="2112" w:type="dxa"/>
          </w:tcPr>
          <w:p w:rsidR="00F56F53" w:rsidRPr="005D4045" w:rsidRDefault="00F56F53" w:rsidP="00C150F4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536" w:type="dxa"/>
          </w:tcPr>
          <w:p w:rsidR="00F56F53" w:rsidRPr="005D4045" w:rsidRDefault="00F56F53" w:rsidP="0095588C">
            <w:pPr>
              <w:shd w:val="clear" w:color="auto" w:fill="FFFFFF"/>
              <w:tabs>
                <w:tab w:val="left" w:pos="120"/>
                <w:tab w:val="left" w:pos="2928"/>
              </w:tabs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134" w:type="dxa"/>
            <w:vAlign w:val="center"/>
          </w:tcPr>
          <w:p w:rsidR="00F56F53" w:rsidRPr="005D4045" w:rsidRDefault="00C150F4" w:rsidP="00CC11E6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950</w:t>
            </w:r>
          </w:p>
        </w:tc>
      </w:tr>
    </w:tbl>
    <w:p w:rsid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9. Профессиональная квалификационная группа должностей работников </w:t>
      </w:r>
    </w:p>
    <w:p w:rsidR="00F56F53" w:rsidRPr="00C2188D" w:rsidRDefault="00F56F53" w:rsidP="00F56F53">
      <w:pPr>
        <w:shd w:val="clear" w:color="auto" w:fill="FFFFFF"/>
        <w:jc w:val="center"/>
        <w:rPr>
          <w:bCs/>
          <w:spacing w:val="-1"/>
        </w:rPr>
      </w:pPr>
      <w:r w:rsidRPr="00C2188D">
        <w:rPr>
          <w:bCs/>
          <w:spacing w:val="-2"/>
        </w:rPr>
        <w:t xml:space="preserve">административно-хозяйственного и </w:t>
      </w:r>
      <w:r w:rsidRPr="00C2188D">
        <w:rPr>
          <w:bCs/>
          <w:spacing w:val="-1"/>
        </w:rPr>
        <w:t>учебно-вспомогательного персонала</w:t>
      </w:r>
      <w:r w:rsidR="00C2188D">
        <w:rPr>
          <w:bCs/>
          <w:spacing w:val="-1"/>
        </w:rPr>
        <w:t xml:space="preserve"> </w:t>
      </w:r>
      <w:r w:rsidRPr="00C2188D">
        <w:rPr>
          <w:bCs/>
          <w:spacing w:val="-1"/>
        </w:rPr>
        <w:t>(№ 217н)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6250"/>
        <w:gridCol w:w="1113"/>
      </w:tblGrid>
      <w:tr w:rsidR="00F56F53" w:rsidRPr="005D4045" w:rsidTr="00C150F4">
        <w:trPr>
          <w:trHeight w:val="230"/>
        </w:trPr>
        <w:tc>
          <w:tcPr>
            <w:tcW w:w="2254" w:type="dxa"/>
            <w:vMerge w:val="restart"/>
          </w:tcPr>
          <w:p w:rsidR="00F56F53" w:rsidRPr="005D4045" w:rsidRDefault="00F56F53" w:rsidP="00C150F4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94" w:type="dxa"/>
            <w:vMerge w:val="restart"/>
          </w:tcPr>
          <w:p w:rsidR="00F56F53" w:rsidRPr="005D4045" w:rsidRDefault="00F56F53" w:rsidP="00C150F4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F56F53" w:rsidRPr="005D4045" w:rsidRDefault="00F56F53" w:rsidP="00C150F4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C150F4">
        <w:trPr>
          <w:trHeight w:val="230"/>
        </w:trPr>
        <w:tc>
          <w:tcPr>
            <w:tcW w:w="2254" w:type="dxa"/>
            <w:vMerge/>
          </w:tcPr>
          <w:p w:rsidR="00F56F53" w:rsidRPr="005D4045" w:rsidRDefault="00F56F53" w:rsidP="00C150F4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394" w:type="dxa"/>
            <w:vMerge/>
          </w:tcPr>
          <w:p w:rsidR="00F56F53" w:rsidRPr="005D4045" w:rsidRDefault="00F56F53" w:rsidP="00C150F4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56F53" w:rsidRPr="005D4045" w:rsidRDefault="00F56F53" w:rsidP="00C150F4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F56F53" w:rsidRPr="005D4045" w:rsidTr="00C150F4">
        <w:trPr>
          <w:trHeight w:val="20"/>
        </w:trPr>
        <w:tc>
          <w:tcPr>
            <w:tcW w:w="2254" w:type="dxa"/>
          </w:tcPr>
          <w:p w:rsidR="00F56F53" w:rsidRPr="005D4045" w:rsidRDefault="00F56F53" w:rsidP="00C150F4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94" w:type="dxa"/>
          </w:tcPr>
          <w:p w:rsidR="00F56F53" w:rsidRPr="005D4045" w:rsidRDefault="00F56F53" w:rsidP="00C150F4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rPr>
                <w:spacing w:val="-11"/>
                <w:sz w:val="20"/>
                <w:szCs w:val="20"/>
              </w:rPr>
            </w:pPr>
            <w:r w:rsidRPr="005D4045">
              <w:rPr>
                <w:spacing w:val="-10"/>
                <w:sz w:val="20"/>
                <w:szCs w:val="2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1134" w:type="dxa"/>
            <w:vAlign w:val="center"/>
          </w:tcPr>
          <w:p w:rsidR="00F56F53" w:rsidRPr="005D4045" w:rsidRDefault="00CC11E6" w:rsidP="00C84922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</w:t>
            </w:r>
            <w:r w:rsidR="00C84922">
              <w:rPr>
                <w:spacing w:val="-2"/>
                <w:sz w:val="20"/>
                <w:szCs w:val="20"/>
              </w:rPr>
              <w:t>3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900</w:t>
            </w:r>
          </w:p>
        </w:tc>
      </w:tr>
      <w:tr w:rsidR="00F56F53" w:rsidRPr="005D4045" w:rsidTr="00C150F4">
        <w:trPr>
          <w:trHeight w:val="20"/>
        </w:trPr>
        <w:tc>
          <w:tcPr>
            <w:tcW w:w="2254" w:type="dxa"/>
          </w:tcPr>
          <w:p w:rsidR="00F56F53" w:rsidRPr="005D4045" w:rsidRDefault="00F56F53" w:rsidP="00C150F4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 xml:space="preserve">2 квалификационный </w:t>
            </w:r>
            <w:r w:rsidRPr="005D4045">
              <w:rPr>
                <w:spacing w:val="-2"/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6394" w:type="dxa"/>
          </w:tcPr>
          <w:p w:rsidR="00F56F53" w:rsidRPr="005D4045" w:rsidRDefault="00F56F53" w:rsidP="00C150F4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10"/>
                <w:sz w:val="20"/>
                <w:szCs w:val="20"/>
              </w:rPr>
              <w:lastRenderedPageBreak/>
              <w:t xml:space="preserve">Специалист по учебно-методической работе </w:t>
            </w:r>
            <w:r w:rsidRPr="005D4045">
              <w:rPr>
                <w:spacing w:val="-10"/>
                <w:sz w:val="20"/>
                <w:szCs w:val="20"/>
                <w:lang w:val="en-US"/>
              </w:rPr>
              <w:t>II</w:t>
            </w:r>
            <w:r w:rsidRPr="005D4045">
              <w:rPr>
                <w:spacing w:val="-10"/>
                <w:sz w:val="20"/>
                <w:szCs w:val="20"/>
              </w:rPr>
              <w:t xml:space="preserve"> кате</w:t>
            </w:r>
            <w:r w:rsidRPr="005D4045">
              <w:rPr>
                <w:spacing w:val="-12"/>
                <w:sz w:val="20"/>
                <w:szCs w:val="20"/>
              </w:rPr>
              <w:t xml:space="preserve">гории; старший диспетчер </w:t>
            </w:r>
            <w:r w:rsidRPr="005D4045">
              <w:rPr>
                <w:spacing w:val="-12"/>
                <w:sz w:val="20"/>
                <w:szCs w:val="20"/>
              </w:rPr>
              <w:lastRenderedPageBreak/>
              <w:t>факультета; учебный мас</w:t>
            </w:r>
            <w:r w:rsidRPr="005D4045">
              <w:rPr>
                <w:spacing w:val="-17"/>
                <w:sz w:val="20"/>
                <w:szCs w:val="20"/>
              </w:rPr>
              <w:t xml:space="preserve">тер </w:t>
            </w:r>
            <w:r w:rsidRPr="005D4045">
              <w:rPr>
                <w:spacing w:val="-17"/>
                <w:sz w:val="20"/>
                <w:szCs w:val="20"/>
                <w:lang w:val="en-US"/>
              </w:rPr>
              <w:t>II</w:t>
            </w:r>
            <w:r w:rsidRPr="005D4045">
              <w:rPr>
                <w:spacing w:val="-17"/>
                <w:sz w:val="20"/>
                <w:szCs w:val="20"/>
              </w:rPr>
              <w:t xml:space="preserve"> категории </w:t>
            </w:r>
          </w:p>
        </w:tc>
        <w:tc>
          <w:tcPr>
            <w:tcW w:w="1134" w:type="dxa"/>
            <w:vAlign w:val="center"/>
          </w:tcPr>
          <w:p w:rsidR="00F56F53" w:rsidRPr="005D4045" w:rsidRDefault="00C84922" w:rsidP="00CC11E6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13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950</w:t>
            </w:r>
          </w:p>
        </w:tc>
      </w:tr>
      <w:tr w:rsidR="00F56F53" w:rsidRPr="005D4045" w:rsidTr="00C150F4">
        <w:trPr>
          <w:trHeight w:val="20"/>
        </w:trPr>
        <w:tc>
          <w:tcPr>
            <w:tcW w:w="2254" w:type="dxa"/>
          </w:tcPr>
          <w:p w:rsidR="00F56F53" w:rsidRPr="005D4045" w:rsidRDefault="00F56F53" w:rsidP="00C150F4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lastRenderedPageBreak/>
              <w:t>3 квалификационный уровень</w:t>
            </w:r>
          </w:p>
        </w:tc>
        <w:tc>
          <w:tcPr>
            <w:tcW w:w="6394" w:type="dxa"/>
          </w:tcPr>
          <w:p w:rsidR="00F56F53" w:rsidRPr="005D4045" w:rsidRDefault="00F56F53" w:rsidP="00C150F4">
            <w:pPr>
              <w:shd w:val="clear" w:color="auto" w:fill="FFFFFF"/>
              <w:tabs>
                <w:tab w:val="left" w:pos="120"/>
                <w:tab w:val="left" w:pos="2942"/>
              </w:tabs>
              <w:ind w:firstLine="34"/>
              <w:rPr>
                <w:sz w:val="20"/>
                <w:szCs w:val="20"/>
              </w:rPr>
            </w:pPr>
            <w:r w:rsidRPr="005D4045">
              <w:rPr>
                <w:spacing w:val="-12"/>
                <w:sz w:val="20"/>
                <w:szCs w:val="20"/>
              </w:rPr>
              <w:t xml:space="preserve">Специалист по учебно-методической работе </w:t>
            </w:r>
            <w:r w:rsidRPr="005D4045">
              <w:rPr>
                <w:spacing w:val="-12"/>
                <w:sz w:val="20"/>
                <w:szCs w:val="20"/>
                <w:lang w:val="en-US"/>
              </w:rPr>
              <w:t>I</w:t>
            </w:r>
            <w:r w:rsidRPr="005D4045">
              <w:rPr>
                <w:spacing w:val="-12"/>
                <w:sz w:val="20"/>
                <w:szCs w:val="20"/>
              </w:rPr>
              <w:t xml:space="preserve"> катего</w:t>
            </w:r>
            <w:r w:rsidRPr="005D4045">
              <w:rPr>
                <w:spacing w:val="-11"/>
                <w:sz w:val="20"/>
                <w:szCs w:val="20"/>
              </w:rPr>
              <w:t xml:space="preserve">рии; учебный мастер </w:t>
            </w:r>
            <w:r w:rsidRPr="005D4045">
              <w:rPr>
                <w:spacing w:val="-11"/>
                <w:sz w:val="20"/>
                <w:szCs w:val="20"/>
                <w:lang w:val="en-US"/>
              </w:rPr>
              <w:t>I</w:t>
            </w:r>
            <w:r w:rsidRPr="005D4045">
              <w:rPr>
                <w:spacing w:val="-11"/>
                <w:sz w:val="20"/>
                <w:szCs w:val="20"/>
              </w:rPr>
              <w:t xml:space="preserve"> к</w:t>
            </w:r>
            <w:r w:rsidRPr="005D4045">
              <w:rPr>
                <w:spacing w:val="-11"/>
                <w:sz w:val="20"/>
                <w:szCs w:val="20"/>
              </w:rPr>
              <w:t>а</w:t>
            </w:r>
            <w:r w:rsidRPr="005D4045">
              <w:rPr>
                <w:spacing w:val="-11"/>
                <w:sz w:val="20"/>
                <w:szCs w:val="20"/>
              </w:rPr>
              <w:t xml:space="preserve">тегории </w:t>
            </w:r>
          </w:p>
        </w:tc>
        <w:tc>
          <w:tcPr>
            <w:tcW w:w="1134" w:type="dxa"/>
            <w:vAlign w:val="center"/>
          </w:tcPr>
          <w:p w:rsidR="00F56F53" w:rsidRPr="005D4045" w:rsidRDefault="00C84922" w:rsidP="00CC11E6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000</w:t>
            </w:r>
          </w:p>
        </w:tc>
      </w:tr>
    </w:tbl>
    <w:p w:rsid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10. Профессиональная квалификационная группа должностей </w:t>
      </w:r>
    </w:p>
    <w:p w:rsidR="00F56F53" w:rsidRPr="00C2188D" w:rsidRDefault="00F56F53" w:rsidP="00F56F53">
      <w:pPr>
        <w:shd w:val="clear" w:color="auto" w:fill="FFFFFF"/>
        <w:jc w:val="center"/>
        <w:rPr>
          <w:bCs/>
          <w:spacing w:val="-1"/>
        </w:rPr>
      </w:pPr>
      <w:r w:rsidRPr="00C2188D">
        <w:rPr>
          <w:bCs/>
          <w:spacing w:val="1"/>
        </w:rPr>
        <w:t xml:space="preserve">педагогических работников </w:t>
      </w:r>
      <w:r w:rsidRPr="00C2188D">
        <w:rPr>
          <w:bCs/>
          <w:spacing w:val="-1"/>
        </w:rPr>
        <w:t>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6386"/>
        <w:gridCol w:w="1098"/>
      </w:tblGrid>
      <w:tr w:rsidR="004B0C90" w:rsidRPr="005D4045" w:rsidTr="00C150F4">
        <w:trPr>
          <w:trHeight w:val="20"/>
        </w:trPr>
        <w:tc>
          <w:tcPr>
            <w:tcW w:w="2086" w:type="dxa"/>
          </w:tcPr>
          <w:p w:rsidR="004B0C90" w:rsidRPr="005D4045" w:rsidRDefault="004B0C90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86" w:type="dxa"/>
          </w:tcPr>
          <w:p w:rsidR="004B0C90" w:rsidRPr="005D4045" w:rsidRDefault="004B0C90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</w:tcPr>
          <w:p w:rsidR="004B0C90" w:rsidRPr="005D4045" w:rsidRDefault="004B0C90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4B0C90" w:rsidRPr="005D4045" w:rsidTr="00C2188D">
        <w:trPr>
          <w:trHeight w:val="20"/>
        </w:trPr>
        <w:tc>
          <w:tcPr>
            <w:tcW w:w="2086" w:type="dxa"/>
          </w:tcPr>
          <w:p w:rsidR="004B0C90" w:rsidRPr="005D4045" w:rsidRDefault="004B0C90" w:rsidP="00C150F4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86" w:type="dxa"/>
          </w:tcPr>
          <w:p w:rsidR="004B0C90" w:rsidRPr="005D4045" w:rsidRDefault="004B0C90" w:rsidP="00C150F4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1"/>
                <w:sz w:val="20"/>
                <w:szCs w:val="20"/>
              </w:rPr>
              <w:t>Инструктор по труду; инструктор по физической культуре;</w:t>
            </w:r>
            <w:r w:rsidRPr="005D4045">
              <w:rPr>
                <w:spacing w:val="-10"/>
                <w:sz w:val="20"/>
                <w:szCs w:val="20"/>
              </w:rPr>
              <w:t xml:space="preserve"> музыкальный руководитель; старший вожатый</w:t>
            </w:r>
          </w:p>
        </w:tc>
        <w:tc>
          <w:tcPr>
            <w:tcW w:w="1098" w:type="dxa"/>
            <w:vAlign w:val="center"/>
          </w:tcPr>
          <w:p w:rsidR="004B0C90" w:rsidRPr="005D4045" w:rsidRDefault="004B0C90" w:rsidP="00C84922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</w:t>
            </w:r>
            <w:r w:rsidR="00C84922">
              <w:rPr>
                <w:spacing w:val="-2"/>
                <w:sz w:val="20"/>
                <w:szCs w:val="20"/>
              </w:rPr>
              <w:t>4</w:t>
            </w:r>
            <w:r w:rsidRPr="005D4045">
              <w:rPr>
                <w:spacing w:val="-2"/>
                <w:sz w:val="20"/>
                <w:szCs w:val="20"/>
              </w:rPr>
              <w:t xml:space="preserve"> 800</w:t>
            </w:r>
          </w:p>
        </w:tc>
      </w:tr>
      <w:tr w:rsidR="004B0C90" w:rsidRPr="005D4045" w:rsidTr="00C2188D">
        <w:trPr>
          <w:trHeight w:val="20"/>
        </w:trPr>
        <w:tc>
          <w:tcPr>
            <w:tcW w:w="2086" w:type="dxa"/>
          </w:tcPr>
          <w:p w:rsidR="004B0C90" w:rsidRPr="005D4045" w:rsidRDefault="004B0C90" w:rsidP="00C150F4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86" w:type="dxa"/>
          </w:tcPr>
          <w:p w:rsidR="004B0C90" w:rsidRPr="005D4045" w:rsidRDefault="004B0C90" w:rsidP="00C150F4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8"/>
                <w:sz w:val="20"/>
                <w:szCs w:val="20"/>
              </w:rPr>
              <w:t>Инструктор-методист; концертмейстер; педагог дополнительного образов</w:t>
            </w:r>
            <w:r w:rsidRPr="005D4045">
              <w:rPr>
                <w:spacing w:val="-8"/>
                <w:sz w:val="20"/>
                <w:szCs w:val="20"/>
              </w:rPr>
              <w:t>а</w:t>
            </w:r>
            <w:r w:rsidRPr="005D4045">
              <w:rPr>
                <w:spacing w:val="-8"/>
                <w:sz w:val="20"/>
                <w:szCs w:val="20"/>
              </w:rPr>
              <w:t xml:space="preserve">ния; педагог-организатор; социальный педагог; </w:t>
            </w:r>
            <w:r w:rsidRPr="005D4045">
              <w:rPr>
                <w:spacing w:val="-10"/>
                <w:sz w:val="20"/>
                <w:szCs w:val="20"/>
              </w:rPr>
              <w:t xml:space="preserve">тренер-преподаватель  </w:t>
            </w:r>
          </w:p>
        </w:tc>
        <w:tc>
          <w:tcPr>
            <w:tcW w:w="1098" w:type="dxa"/>
            <w:vAlign w:val="center"/>
          </w:tcPr>
          <w:p w:rsidR="004B0C90" w:rsidRPr="005D4045" w:rsidRDefault="00C84922" w:rsidP="00CC11E6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="004B0C90" w:rsidRPr="005D4045">
              <w:rPr>
                <w:spacing w:val="-2"/>
                <w:sz w:val="20"/>
                <w:szCs w:val="20"/>
              </w:rPr>
              <w:t xml:space="preserve"> 900</w:t>
            </w:r>
          </w:p>
        </w:tc>
      </w:tr>
      <w:tr w:rsidR="004B0C90" w:rsidRPr="005D4045" w:rsidTr="00C2188D">
        <w:trPr>
          <w:trHeight w:val="20"/>
        </w:trPr>
        <w:tc>
          <w:tcPr>
            <w:tcW w:w="2086" w:type="dxa"/>
          </w:tcPr>
          <w:p w:rsidR="004B0C90" w:rsidRPr="005D4045" w:rsidRDefault="004B0C90" w:rsidP="00C150F4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86" w:type="dxa"/>
          </w:tcPr>
          <w:p w:rsidR="004B0C90" w:rsidRPr="005D4045" w:rsidRDefault="004B0C90" w:rsidP="00C150F4">
            <w:pPr>
              <w:tabs>
                <w:tab w:val="left" w:pos="202"/>
                <w:tab w:val="left" w:pos="2218"/>
              </w:tabs>
              <w:rPr>
                <w:sz w:val="20"/>
                <w:szCs w:val="20"/>
              </w:rPr>
            </w:pPr>
            <w:r w:rsidRPr="005D4045">
              <w:rPr>
                <w:sz w:val="20"/>
                <w:szCs w:val="20"/>
              </w:rPr>
              <w:t>Воспитатель; мастер производственного обучения; методист; старший  инструктор-методист; педагог-психолог; старший педагог дополн</w:t>
            </w:r>
            <w:r w:rsidRPr="005D4045">
              <w:rPr>
                <w:sz w:val="20"/>
                <w:szCs w:val="20"/>
              </w:rPr>
              <w:t>и</w:t>
            </w:r>
            <w:r w:rsidRPr="005D4045">
              <w:rPr>
                <w:sz w:val="20"/>
                <w:szCs w:val="20"/>
              </w:rPr>
              <w:t>тельного образования; старший тренер-преподаватель</w:t>
            </w:r>
          </w:p>
        </w:tc>
        <w:tc>
          <w:tcPr>
            <w:tcW w:w="1098" w:type="dxa"/>
            <w:vAlign w:val="center"/>
          </w:tcPr>
          <w:p w:rsidR="004B0C90" w:rsidRPr="005D4045" w:rsidRDefault="00C84922" w:rsidP="00CC11E6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</w:t>
            </w:r>
            <w:r w:rsidR="004B0C90" w:rsidRPr="005D4045">
              <w:rPr>
                <w:spacing w:val="-2"/>
                <w:sz w:val="20"/>
                <w:szCs w:val="20"/>
              </w:rPr>
              <w:t xml:space="preserve"> 100</w:t>
            </w:r>
          </w:p>
        </w:tc>
      </w:tr>
      <w:tr w:rsidR="004B0C90" w:rsidRPr="005D4045" w:rsidTr="00C2188D">
        <w:trPr>
          <w:trHeight w:val="20"/>
        </w:trPr>
        <w:tc>
          <w:tcPr>
            <w:tcW w:w="2086" w:type="dxa"/>
          </w:tcPr>
          <w:p w:rsidR="004B0C90" w:rsidRPr="005D4045" w:rsidRDefault="004B0C90" w:rsidP="00C150F4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386" w:type="dxa"/>
          </w:tcPr>
          <w:p w:rsidR="004B0C90" w:rsidRPr="005D4045" w:rsidRDefault="004B0C90" w:rsidP="00C150F4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7"/>
                <w:sz w:val="20"/>
                <w:szCs w:val="20"/>
              </w:rPr>
              <w:t>Преподаватель (кроме должностей преподавателей, отнесенных к профе</w:t>
            </w:r>
            <w:r w:rsidRPr="005D4045">
              <w:rPr>
                <w:spacing w:val="-7"/>
                <w:sz w:val="20"/>
                <w:szCs w:val="20"/>
              </w:rPr>
              <w:t>с</w:t>
            </w:r>
            <w:r w:rsidRPr="005D4045">
              <w:rPr>
                <w:spacing w:val="-7"/>
                <w:sz w:val="20"/>
                <w:szCs w:val="20"/>
              </w:rPr>
              <w:t>сорско-преподавательскому составу); преподаватель-организатор основ бе</w:t>
            </w:r>
            <w:r w:rsidRPr="005D4045">
              <w:rPr>
                <w:spacing w:val="-7"/>
                <w:sz w:val="20"/>
                <w:szCs w:val="20"/>
              </w:rPr>
              <w:t>з</w:t>
            </w:r>
            <w:r w:rsidRPr="005D4045">
              <w:rPr>
                <w:spacing w:val="-7"/>
                <w:sz w:val="20"/>
                <w:szCs w:val="20"/>
              </w:rPr>
              <w:t>опасности жизнедеятельности; руководитель физического воспитания; ста</w:t>
            </w:r>
            <w:r w:rsidRPr="005D4045">
              <w:rPr>
                <w:spacing w:val="-7"/>
                <w:sz w:val="20"/>
                <w:szCs w:val="20"/>
              </w:rPr>
              <w:t>р</w:t>
            </w:r>
            <w:r w:rsidRPr="005D4045">
              <w:rPr>
                <w:spacing w:val="-7"/>
                <w:sz w:val="20"/>
                <w:szCs w:val="20"/>
              </w:rPr>
              <w:t xml:space="preserve">ший воспитатель; старший методист; учитель; тьютор; педагог-библиотекарь учитель-дефектолог; учитель-логопед </w:t>
            </w:r>
          </w:p>
        </w:tc>
        <w:tc>
          <w:tcPr>
            <w:tcW w:w="1098" w:type="dxa"/>
            <w:vAlign w:val="center"/>
          </w:tcPr>
          <w:p w:rsidR="004B0C90" w:rsidRPr="005D4045" w:rsidRDefault="00C84922" w:rsidP="00CC11E6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</w:t>
            </w:r>
            <w:r w:rsidR="004B0C90" w:rsidRPr="005D4045">
              <w:rPr>
                <w:spacing w:val="-2"/>
                <w:sz w:val="20"/>
                <w:szCs w:val="20"/>
              </w:rPr>
              <w:t xml:space="preserve"> 200</w:t>
            </w:r>
          </w:p>
        </w:tc>
      </w:tr>
    </w:tbl>
    <w:p w:rsidR="004B0C90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 xml:space="preserve">11. Профессиональная квалификационная группа должностей руководителей </w:t>
      </w:r>
    </w:p>
    <w:p w:rsidR="00F56F53" w:rsidRPr="004B0C90" w:rsidRDefault="00F56F53" w:rsidP="00F56F53">
      <w:pPr>
        <w:shd w:val="clear" w:color="auto" w:fill="FFFFFF"/>
        <w:jc w:val="center"/>
        <w:rPr>
          <w:bCs/>
        </w:rPr>
      </w:pPr>
      <w:r w:rsidRPr="004B0C90">
        <w:rPr>
          <w:bCs/>
        </w:rPr>
        <w:t>структурных подразделений 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6431"/>
        <w:gridCol w:w="1099"/>
      </w:tblGrid>
      <w:tr w:rsidR="00F56F53" w:rsidRPr="005D4045" w:rsidTr="00C150F4">
        <w:trPr>
          <w:trHeight w:val="230"/>
        </w:trPr>
        <w:tc>
          <w:tcPr>
            <w:tcW w:w="1066" w:type="pct"/>
            <w:vMerge w:val="restart"/>
          </w:tcPr>
          <w:p w:rsidR="00F56F53" w:rsidRPr="005D4045" w:rsidRDefault="00F56F53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3360" w:type="pct"/>
            <w:vMerge w:val="restart"/>
          </w:tcPr>
          <w:p w:rsidR="00F56F53" w:rsidRPr="005D4045" w:rsidRDefault="00F56F53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574" w:type="pct"/>
            <w:vMerge w:val="restart"/>
          </w:tcPr>
          <w:p w:rsidR="00F56F53" w:rsidRPr="005D4045" w:rsidRDefault="00F56F53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C150F4">
        <w:trPr>
          <w:trHeight w:val="230"/>
        </w:trPr>
        <w:tc>
          <w:tcPr>
            <w:tcW w:w="1066" w:type="pct"/>
            <w:vMerge/>
          </w:tcPr>
          <w:p w:rsidR="00F56F53" w:rsidRPr="005D4045" w:rsidRDefault="00F56F53" w:rsidP="00C150F4">
            <w:pPr>
              <w:tabs>
                <w:tab w:val="left" w:pos="202"/>
                <w:tab w:val="left" w:pos="2218"/>
              </w:tabs>
              <w:rPr>
                <w:spacing w:val="-2"/>
                <w:sz w:val="20"/>
                <w:szCs w:val="20"/>
              </w:rPr>
            </w:pPr>
          </w:p>
        </w:tc>
        <w:tc>
          <w:tcPr>
            <w:tcW w:w="3360" w:type="pct"/>
            <w:vMerge/>
          </w:tcPr>
          <w:p w:rsidR="00F56F53" w:rsidRPr="005D4045" w:rsidRDefault="00F56F53" w:rsidP="00C150F4">
            <w:pPr>
              <w:shd w:val="clear" w:color="auto" w:fill="FFFFFF"/>
              <w:tabs>
                <w:tab w:val="left" w:pos="211"/>
                <w:tab w:val="left" w:pos="2237"/>
              </w:tabs>
              <w:rPr>
                <w:spacing w:val="-10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:rsidR="00F56F53" w:rsidRPr="005D4045" w:rsidRDefault="00F56F53" w:rsidP="00C150F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F56F53" w:rsidRPr="005D4045" w:rsidTr="00C150F4">
        <w:trPr>
          <w:trHeight w:val="20"/>
        </w:trPr>
        <w:tc>
          <w:tcPr>
            <w:tcW w:w="1066" w:type="pct"/>
          </w:tcPr>
          <w:p w:rsidR="00F56F53" w:rsidRPr="005D4045" w:rsidRDefault="00F56F53" w:rsidP="00C150F4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3360" w:type="pct"/>
          </w:tcPr>
          <w:p w:rsidR="00F56F53" w:rsidRPr="005D4045" w:rsidRDefault="00F56F53" w:rsidP="00C150F4">
            <w:pPr>
              <w:shd w:val="clear" w:color="auto" w:fill="FFFFFF"/>
              <w:tabs>
                <w:tab w:val="left" w:pos="211"/>
                <w:tab w:val="left" w:pos="2237"/>
              </w:tabs>
              <w:rPr>
                <w:sz w:val="20"/>
                <w:szCs w:val="20"/>
              </w:rPr>
            </w:pPr>
            <w:r w:rsidRPr="005D4045">
              <w:rPr>
                <w:spacing w:val="-10"/>
                <w:sz w:val="20"/>
                <w:szCs w:val="20"/>
              </w:rPr>
              <w:t>Заведующий (начальник) структурным подразделением:  каби</w:t>
            </w:r>
            <w:r w:rsidRPr="005D4045">
              <w:rPr>
                <w:spacing w:val="-2"/>
                <w:sz w:val="20"/>
                <w:szCs w:val="20"/>
              </w:rPr>
              <w:t>нетом, лаборат</w:t>
            </w:r>
            <w:r w:rsidRPr="005D4045">
              <w:rPr>
                <w:spacing w:val="-2"/>
                <w:sz w:val="20"/>
                <w:szCs w:val="20"/>
              </w:rPr>
              <w:t>о</w:t>
            </w:r>
            <w:r w:rsidRPr="005D4045">
              <w:rPr>
                <w:spacing w:val="-2"/>
                <w:sz w:val="20"/>
                <w:szCs w:val="20"/>
              </w:rPr>
              <w:t>рией, отделом, отделением, сектором, учебно-</w:t>
            </w:r>
            <w:r w:rsidRPr="005D4045">
              <w:rPr>
                <w:spacing w:val="-9"/>
                <w:sz w:val="20"/>
                <w:szCs w:val="20"/>
              </w:rPr>
              <w:t>консультативным  пунктом, учебной (учебно-производствен</w:t>
            </w:r>
            <w:r w:rsidRPr="005D4045">
              <w:rPr>
                <w:spacing w:val="-9"/>
                <w:sz w:val="20"/>
                <w:szCs w:val="20"/>
              </w:rPr>
              <w:softHyphen/>
            </w:r>
            <w:r w:rsidRPr="005D4045">
              <w:rPr>
                <w:spacing w:val="-8"/>
                <w:sz w:val="20"/>
                <w:szCs w:val="20"/>
              </w:rPr>
              <w:t>ной) мастерской и другими структурными подразделениями (кроме должностей руководителей структурных подраздел</w:t>
            </w:r>
            <w:r w:rsidRPr="005D4045">
              <w:rPr>
                <w:spacing w:val="-8"/>
                <w:sz w:val="20"/>
                <w:szCs w:val="20"/>
              </w:rPr>
              <w:t>е</w:t>
            </w:r>
            <w:r w:rsidRPr="005D4045">
              <w:rPr>
                <w:spacing w:val="-8"/>
                <w:sz w:val="20"/>
                <w:szCs w:val="20"/>
              </w:rPr>
              <w:t>ний, отнесенных ко 2 квалификационному уровню)</w:t>
            </w:r>
          </w:p>
        </w:tc>
        <w:tc>
          <w:tcPr>
            <w:tcW w:w="574" w:type="pct"/>
            <w:vAlign w:val="center"/>
          </w:tcPr>
          <w:p w:rsidR="00F56F53" w:rsidRPr="005D4045" w:rsidRDefault="00C84922" w:rsidP="00CC11E6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100</w:t>
            </w:r>
          </w:p>
        </w:tc>
      </w:tr>
      <w:tr w:rsidR="00F56F53" w:rsidRPr="005D4045" w:rsidTr="00C150F4">
        <w:trPr>
          <w:trHeight w:val="20"/>
        </w:trPr>
        <w:tc>
          <w:tcPr>
            <w:tcW w:w="1066" w:type="pct"/>
          </w:tcPr>
          <w:p w:rsidR="00F56F53" w:rsidRPr="005D4045" w:rsidRDefault="00F56F53" w:rsidP="00C150F4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3360" w:type="pct"/>
          </w:tcPr>
          <w:p w:rsidR="00F56F53" w:rsidRPr="005D4045" w:rsidRDefault="00F56F53" w:rsidP="00C150F4">
            <w:pPr>
              <w:tabs>
                <w:tab w:val="left" w:pos="211"/>
                <w:tab w:val="left" w:pos="2237"/>
              </w:tabs>
              <w:rPr>
                <w:spacing w:val="-8"/>
                <w:sz w:val="20"/>
                <w:szCs w:val="20"/>
              </w:rPr>
            </w:pPr>
            <w:r w:rsidRPr="005D4045">
              <w:rPr>
                <w:spacing w:val="-10"/>
                <w:sz w:val="20"/>
                <w:szCs w:val="20"/>
              </w:rPr>
              <w:t>Заведующий (начальник) обособленным структурным подразделением; начал</w:t>
            </w:r>
            <w:r w:rsidRPr="005D4045">
              <w:rPr>
                <w:spacing w:val="-10"/>
                <w:sz w:val="20"/>
                <w:szCs w:val="20"/>
              </w:rPr>
              <w:t>ь</w:t>
            </w:r>
            <w:r w:rsidRPr="005D4045">
              <w:rPr>
                <w:spacing w:val="-10"/>
                <w:sz w:val="20"/>
                <w:szCs w:val="20"/>
              </w:rPr>
              <w:t>ник (заведующий, директор, руководитель,  управляющий): кабинета, лаборат</w:t>
            </w:r>
            <w:r w:rsidRPr="005D4045">
              <w:rPr>
                <w:spacing w:val="-10"/>
                <w:sz w:val="20"/>
                <w:szCs w:val="20"/>
              </w:rPr>
              <w:t>о</w:t>
            </w:r>
            <w:r w:rsidRPr="005D4045">
              <w:rPr>
                <w:spacing w:val="-10"/>
                <w:sz w:val="20"/>
                <w:szCs w:val="20"/>
              </w:rPr>
              <w:t xml:space="preserve">рии, отдела, отделения, сектора, </w:t>
            </w:r>
            <w:r w:rsidRPr="005D4045">
              <w:rPr>
                <w:spacing w:val="-8"/>
                <w:sz w:val="20"/>
                <w:szCs w:val="20"/>
              </w:rPr>
              <w:t>учебно-консультационного пункта, учебной (учебно-производственной) мастерской, учебного хозяйства и других стру</w:t>
            </w:r>
            <w:r w:rsidRPr="005D4045">
              <w:rPr>
                <w:spacing w:val="-8"/>
                <w:sz w:val="20"/>
                <w:szCs w:val="20"/>
              </w:rPr>
              <w:t>к</w:t>
            </w:r>
            <w:r w:rsidRPr="005D4045">
              <w:rPr>
                <w:spacing w:val="-8"/>
                <w:sz w:val="20"/>
                <w:szCs w:val="20"/>
              </w:rPr>
              <w:t xml:space="preserve">турных подразделений начального и среднего профессионального образования (кроме должностей руководителей структурных подразделений, отнесенных к 3 квалификационному уровню); </w:t>
            </w:r>
            <w:r w:rsidRPr="005D4045">
              <w:rPr>
                <w:spacing w:val="-10"/>
                <w:sz w:val="20"/>
                <w:szCs w:val="20"/>
              </w:rPr>
              <w:t>старший мастер образовательного учреждения (подразделения)</w:t>
            </w:r>
          </w:p>
        </w:tc>
        <w:tc>
          <w:tcPr>
            <w:tcW w:w="574" w:type="pct"/>
            <w:vAlign w:val="center"/>
          </w:tcPr>
          <w:p w:rsidR="00F56F53" w:rsidRPr="005D4045" w:rsidRDefault="00C84922" w:rsidP="00CC11E6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300</w:t>
            </w:r>
          </w:p>
        </w:tc>
      </w:tr>
      <w:tr w:rsidR="00F56F53" w:rsidRPr="005D4045" w:rsidTr="00C150F4">
        <w:trPr>
          <w:trHeight w:val="20"/>
        </w:trPr>
        <w:tc>
          <w:tcPr>
            <w:tcW w:w="1066" w:type="pct"/>
          </w:tcPr>
          <w:p w:rsidR="00F56F53" w:rsidRPr="005D4045" w:rsidRDefault="00F56F53" w:rsidP="00C150F4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3360" w:type="pct"/>
          </w:tcPr>
          <w:p w:rsidR="00F56F53" w:rsidRPr="005D4045" w:rsidRDefault="00F56F53" w:rsidP="00C150F4">
            <w:pPr>
              <w:shd w:val="clear" w:color="auto" w:fill="FFFFFF"/>
              <w:tabs>
                <w:tab w:val="left" w:pos="48"/>
                <w:tab w:val="left" w:pos="2237"/>
              </w:tabs>
              <w:rPr>
                <w:spacing w:val="-7"/>
                <w:sz w:val="20"/>
                <w:szCs w:val="20"/>
              </w:rPr>
            </w:pPr>
            <w:r w:rsidRPr="005D4045">
              <w:rPr>
                <w:spacing w:val="-7"/>
                <w:sz w:val="20"/>
                <w:szCs w:val="20"/>
              </w:rPr>
              <w:t>Начальник (заведующий, директор, руководитель, управляющий) обособле</w:t>
            </w:r>
            <w:r w:rsidRPr="005D4045">
              <w:rPr>
                <w:spacing w:val="-7"/>
                <w:sz w:val="20"/>
                <w:szCs w:val="20"/>
              </w:rPr>
              <w:t>н</w:t>
            </w:r>
            <w:r w:rsidRPr="005D4045">
              <w:rPr>
                <w:spacing w:val="-7"/>
                <w:sz w:val="20"/>
                <w:szCs w:val="20"/>
              </w:rPr>
              <w:t>ного структурного подразделения образовательного учреждения (подраздел</w:t>
            </w:r>
            <w:r w:rsidRPr="005D4045">
              <w:rPr>
                <w:spacing w:val="-7"/>
                <w:sz w:val="20"/>
                <w:szCs w:val="20"/>
              </w:rPr>
              <w:t>е</w:t>
            </w:r>
            <w:r w:rsidRPr="005D4045">
              <w:rPr>
                <w:spacing w:val="-7"/>
                <w:sz w:val="20"/>
                <w:szCs w:val="20"/>
              </w:rPr>
              <w:t xml:space="preserve">ния) начального и среднего профессионального образования </w:t>
            </w:r>
          </w:p>
        </w:tc>
        <w:tc>
          <w:tcPr>
            <w:tcW w:w="574" w:type="pct"/>
            <w:vAlign w:val="center"/>
          </w:tcPr>
          <w:p w:rsidR="00F56F53" w:rsidRPr="005D4045" w:rsidRDefault="00CC11E6" w:rsidP="00C84922">
            <w:pPr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</w:t>
            </w:r>
            <w:r w:rsidR="00C84922">
              <w:rPr>
                <w:spacing w:val="-2"/>
                <w:sz w:val="20"/>
                <w:szCs w:val="20"/>
              </w:rPr>
              <w:t>4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500</w:t>
            </w:r>
          </w:p>
        </w:tc>
      </w:tr>
    </w:tbl>
    <w:p w:rsidR="004B0C90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 xml:space="preserve">12. Профессиональная квалификационная группа «медицинский и фармацевтический </w:t>
      </w:r>
    </w:p>
    <w:p w:rsidR="00F56F53" w:rsidRPr="004B0C90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>персонал первого уровня» (№ 526)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6331"/>
        <w:gridCol w:w="1127"/>
      </w:tblGrid>
      <w:tr w:rsidR="00F56F53" w:rsidRPr="005D4045" w:rsidTr="00C150F4">
        <w:trPr>
          <w:trHeight w:val="20"/>
        </w:trPr>
        <w:tc>
          <w:tcPr>
            <w:tcW w:w="2127" w:type="dxa"/>
            <w:vAlign w:val="center"/>
          </w:tcPr>
          <w:p w:rsidR="00F56F53" w:rsidRPr="005D4045" w:rsidRDefault="00F56F53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79" w:type="dxa"/>
            <w:vAlign w:val="center"/>
          </w:tcPr>
          <w:p w:rsidR="00F56F53" w:rsidRPr="005D4045" w:rsidRDefault="00F56F53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Align w:val="center"/>
          </w:tcPr>
          <w:p w:rsidR="00F56F53" w:rsidRPr="005D4045" w:rsidRDefault="00F56F53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C150F4">
        <w:trPr>
          <w:trHeight w:val="20"/>
        </w:trPr>
        <w:tc>
          <w:tcPr>
            <w:tcW w:w="2127" w:type="dxa"/>
          </w:tcPr>
          <w:p w:rsidR="00F56F53" w:rsidRPr="005D4045" w:rsidRDefault="00F56F53" w:rsidP="00C150F4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79" w:type="dxa"/>
          </w:tcPr>
          <w:p w:rsidR="00F56F53" w:rsidRPr="005D4045" w:rsidRDefault="00F56F53" w:rsidP="00C150F4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Санитарка; младшая медицинская сестра по уходу за больными; сестра-хозяйка</w:t>
            </w:r>
          </w:p>
        </w:tc>
        <w:tc>
          <w:tcPr>
            <w:tcW w:w="1134" w:type="dxa"/>
            <w:vAlign w:val="center"/>
          </w:tcPr>
          <w:p w:rsidR="00F56F53" w:rsidRPr="005D4045" w:rsidRDefault="00CC11E6" w:rsidP="00CC11E6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800</w:t>
            </w:r>
          </w:p>
        </w:tc>
      </w:tr>
    </w:tbl>
    <w:p w:rsidR="004B0C90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 xml:space="preserve">13.  Профессиональная квалификационная группа «средний медицинский и </w:t>
      </w:r>
    </w:p>
    <w:p w:rsidR="00F56F53" w:rsidRPr="004B0C90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>фармацевтический персонал» (№ 526)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6331"/>
        <w:gridCol w:w="1127"/>
      </w:tblGrid>
      <w:tr w:rsidR="00F56F53" w:rsidRPr="005D4045" w:rsidTr="004B0C90">
        <w:trPr>
          <w:cantSplit/>
          <w:trHeight w:val="20"/>
        </w:trPr>
        <w:tc>
          <w:tcPr>
            <w:tcW w:w="2127" w:type="dxa"/>
          </w:tcPr>
          <w:p w:rsidR="00F56F53" w:rsidRPr="005D4045" w:rsidRDefault="00F56F53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79" w:type="dxa"/>
          </w:tcPr>
          <w:p w:rsidR="00F56F53" w:rsidRPr="005D4045" w:rsidRDefault="00F56F53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</w:tcPr>
          <w:p w:rsidR="00F56F53" w:rsidRPr="005D4045" w:rsidRDefault="00F56F53" w:rsidP="00C150F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4B0C90">
        <w:trPr>
          <w:cantSplit/>
          <w:trHeight w:val="20"/>
        </w:trPr>
        <w:tc>
          <w:tcPr>
            <w:tcW w:w="2127" w:type="dxa"/>
          </w:tcPr>
          <w:p w:rsidR="00F56F53" w:rsidRPr="005D4045" w:rsidRDefault="00F56F53" w:rsidP="00C150F4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79" w:type="dxa"/>
          </w:tcPr>
          <w:p w:rsidR="00F56F53" w:rsidRPr="005D4045" w:rsidRDefault="00F56F53" w:rsidP="00C150F4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 xml:space="preserve">Инструктор по лечебной физкультуре; </w:t>
            </w:r>
          </w:p>
        </w:tc>
        <w:tc>
          <w:tcPr>
            <w:tcW w:w="1134" w:type="dxa"/>
            <w:vAlign w:val="center"/>
          </w:tcPr>
          <w:p w:rsidR="00F56F53" w:rsidRPr="005D4045" w:rsidRDefault="00C84922" w:rsidP="00CC11E6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000</w:t>
            </w:r>
          </w:p>
        </w:tc>
      </w:tr>
      <w:tr w:rsidR="00F56F53" w:rsidRPr="005D4045" w:rsidTr="004B0C90">
        <w:trPr>
          <w:cantSplit/>
          <w:trHeight w:val="20"/>
        </w:trPr>
        <w:tc>
          <w:tcPr>
            <w:tcW w:w="2127" w:type="dxa"/>
          </w:tcPr>
          <w:p w:rsidR="00F56F53" w:rsidRPr="005D4045" w:rsidRDefault="00F56F53" w:rsidP="00C150F4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79" w:type="dxa"/>
          </w:tcPr>
          <w:p w:rsidR="00F56F53" w:rsidRPr="005D4045" w:rsidRDefault="00F56F53" w:rsidP="00C150F4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Помощник врача по гигиене детей и подростков (врача по гигиене пит</w:t>
            </w:r>
            <w:r w:rsidRPr="005D4045">
              <w:rPr>
                <w:spacing w:val="-2"/>
                <w:sz w:val="20"/>
                <w:szCs w:val="20"/>
              </w:rPr>
              <w:t>а</w:t>
            </w:r>
            <w:r w:rsidRPr="005D4045">
              <w:rPr>
                <w:spacing w:val="-2"/>
                <w:sz w:val="20"/>
                <w:szCs w:val="20"/>
              </w:rPr>
              <w:t>ния, врача по гигиене труда, врача по гигиеническому воспитанию, вр</w:t>
            </w:r>
            <w:r w:rsidRPr="005D4045">
              <w:rPr>
                <w:spacing w:val="-2"/>
                <w:sz w:val="20"/>
                <w:szCs w:val="20"/>
              </w:rPr>
              <w:t>а</w:t>
            </w:r>
            <w:r w:rsidRPr="005D4045">
              <w:rPr>
                <w:spacing w:val="-2"/>
                <w:sz w:val="20"/>
                <w:szCs w:val="20"/>
              </w:rPr>
              <w:t>ча по коммунальной гигиене, врача по общей гигиене, врача-паразитолога, врача по радиационной гигиене, врача-эпидемиолога); помощник энтомолога; лаборант; медицинская сестра диетическая.</w:t>
            </w:r>
          </w:p>
        </w:tc>
        <w:tc>
          <w:tcPr>
            <w:tcW w:w="1134" w:type="dxa"/>
            <w:vAlign w:val="center"/>
          </w:tcPr>
          <w:p w:rsidR="00F56F53" w:rsidRPr="005D4045" w:rsidRDefault="00C84922" w:rsidP="00CC11E6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100</w:t>
            </w:r>
          </w:p>
        </w:tc>
      </w:tr>
      <w:tr w:rsidR="00F56F53" w:rsidRPr="005D4045" w:rsidTr="004B0C90">
        <w:trPr>
          <w:cantSplit/>
          <w:trHeight w:val="20"/>
        </w:trPr>
        <w:tc>
          <w:tcPr>
            <w:tcW w:w="2127" w:type="dxa"/>
          </w:tcPr>
          <w:p w:rsidR="00F56F53" w:rsidRPr="005D4045" w:rsidRDefault="00F56F53" w:rsidP="00C150F4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79" w:type="dxa"/>
          </w:tcPr>
          <w:p w:rsidR="00F56F53" w:rsidRPr="005D4045" w:rsidRDefault="00F56F53" w:rsidP="00C150F4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Медицинская сестра, медицинская сестра по физиотерапии; медици</w:t>
            </w:r>
            <w:r w:rsidRPr="005D4045">
              <w:rPr>
                <w:spacing w:val="-2"/>
                <w:sz w:val="20"/>
                <w:szCs w:val="20"/>
              </w:rPr>
              <w:t>н</w:t>
            </w:r>
            <w:r w:rsidRPr="005D4045">
              <w:rPr>
                <w:spacing w:val="-2"/>
                <w:sz w:val="20"/>
                <w:szCs w:val="20"/>
              </w:rPr>
              <w:t xml:space="preserve">ская сестра по массажу; </w:t>
            </w:r>
          </w:p>
        </w:tc>
        <w:tc>
          <w:tcPr>
            <w:tcW w:w="1134" w:type="dxa"/>
            <w:vAlign w:val="center"/>
          </w:tcPr>
          <w:p w:rsidR="00F56F53" w:rsidRPr="005D4045" w:rsidRDefault="00C84922" w:rsidP="00CC11E6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200</w:t>
            </w:r>
          </w:p>
        </w:tc>
      </w:tr>
      <w:tr w:rsidR="00F56F53" w:rsidRPr="005D4045" w:rsidTr="004B0C90">
        <w:trPr>
          <w:cantSplit/>
          <w:trHeight w:val="20"/>
        </w:trPr>
        <w:tc>
          <w:tcPr>
            <w:tcW w:w="2127" w:type="dxa"/>
          </w:tcPr>
          <w:p w:rsidR="00F56F53" w:rsidRPr="005D4045" w:rsidRDefault="00F56F53" w:rsidP="00C150F4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lastRenderedPageBreak/>
              <w:t>4 квалификационный уровень</w:t>
            </w:r>
          </w:p>
        </w:tc>
        <w:tc>
          <w:tcPr>
            <w:tcW w:w="6379" w:type="dxa"/>
          </w:tcPr>
          <w:p w:rsidR="00F56F53" w:rsidRPr="005D4045" w:rsidRDefault="00F56F53" w:rsidP="00C150F4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Фельдшер; зубной врач; медицинская сестра процедурной; медицинская сестра перевязочной; медицинская сестра врача общей практики; фел</w:t>
            </w:r>
            <w:r w:rsidRPr="005D4045">
              <w:rPr>
                <w:spacing w:val="-2"/>
                <w:sz w:val="20"/>
                <w:szCs w:val="20"/>
              </w:rPr>
              <w:t>ь</w:t>
            </w:r>
            <w:r w:rsidRPr="005D4045">
              <w:rPr>
                <w:spacing w:val="-2"/>
                <w:sz w:val="20"/>
                <w:szCs w:val="20"/>
              </w:rPr>
              <w:t xml:space="preserve">дшер-лаборант; </w:t>
            </w:r>
          </w:p>
        </w:tc>
        <w:tc>
          <w:tcPr>
            <w:tcW w:w="1134" w:type="dxa"/>
            <w:vAlign w:val="center"/>
          </w:tcPr>
          <w:p w:rsidR="00F56F53" w:rsidRPr="005D4045" w:rsidRDefault="00C84922" w:rsidP="00CC11E6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300</w:t>
            </w:r>
          </w:p>
        </w:tc>
      </w:tr>
      <w:tr w:rsidR="00F56F53" w:rsidRPr="005D4045" w:rsidTr="004B0C90">
        <w:trPr>
          <w:cantSplit/>
          <w:trHeight w:val="20"/>
        </w:trPr>
        <w:tc>
          <w:tcPr>
            <w:tcW w:w="2127" w:type="dxa"/>
          </w:tcPr>
          <w:p w:rsidR="00F56F53" w:rsidRPr="005D4045" w:rsidRDefault="00F56F53" w:rsidP="00C150F4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6379" w:type="dxa"/>
          </w:tcPr>
          <w:p w:rsidR="00F56F53" w:rsidRPr="005D4045" w:rsidRDefault="00F56F53" w:rsidP="00C150F4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z w:val="20"/>
                <w:szCs w:val="20"/>
              </w:rPr>
              <w:t>Старшая медицинская сестра (фельдшер); заведующий фельдшерско-акушерским пунктом – фельдшер (медицинская сестра); заведующий здравпунктом – фельдшер (медицинская сестра); заведующий ме</w:t>
            </w:r>
            <w:r w:rsidRPr="005D4045">
              <w:rPr>
                <w:sz w:val="20"/>
                <w:szCs w:val="20"/>
              </w:rPr>
              <w:t>д</w:t>
            </w:r>
            <w:r w:rsidRPr="005D4045">
              <w:rPr>
                <w:sz w:val="20"/>
                <w:szCs w:val="20"/>
              </w:rPr>
              <w:t xml:space="preserve">пунктом – фельдшер (медицинская сестра) </w:t>
            </w:r>
          </w:p>
        </w:tc>
        <w:tc>
          <w:tcPr>
            <w:tcW w:w="1134" w:type="dxa"/>
            <w:vAlign w:val="center"/>
          </w:tcPr>
          <w:p w:rsidR="00F56F53" w:rsidRPr="005D4045" w:rsidRDefault="00C84922" w:rsidP="00CC11E6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400</w:t>
            </w:r>
          </w:p>
        </w:tc>
      </w:tr>
    </w:tbl>
    <w:p w:rsidR="00F56F53" w:rsidRPr="004B0C90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>14. Профессиональные квалификационная группы «Должности работников культуры, и</w:t>
      </w:r>
      <w:r w:rsidRPr="004B0C90">
        <w:rPr>
          <w:bCs/>
          <w:spacing w:val="-2"/>
        </w:rPr>
        <w:t>с</w:t>
      </w:r>
      <w:r w:rsidRPr="004B0C90">
        <w:rPr>
          <w:bCs/>
          <w:spacing w:val="-2"/>
        </w:rPr>
        <w:t>кусства и кинематографии ведущего звена» (№570)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6331"/>
        <w:gridCol w:w="1127"/>
      </w:tblGrid>
      <w:tr w:rsidR="00F56F53" w:rsidRPr="005D4045" w:rsidTr="00C150F4">
        <w:trPr>
          <w:trHeight w:val="143"/>
        </w:trPr>
        <w:tc>
          <w:tcPr>
            <w:tcW w:w="2127" w:type="dxa"/>
          </w:tcPr>
          <w:p w:rsidR="00F56F53" w:rsidRPr="005D4045" w:rsidRDefault="00F56F53" w:rsidP="00C150F4">
            <w:pPr>
              <w:pStyle w:val="Style31"/>
              <w:widowControl/>
              <w:rPr>
                <w:rStyle w:val="FontStyle72"/>
              </w:rPr>
            </w:pPr>
            <w:r w:rsidRPr="005D4045">
              <w:rPr>
                <w:rStyle w:val="FontStyle72"/>
              </w:rPr>
              <w:t>Квалификационные уровни</w:t>
            </w:r>
          </w:p>
        </w:tc>
        <w:tc>
          <w:tcPr>
            <w:tcW w:w="6379" w:type="dxa"/>
          </w:tcPr>
          <w:p w:rsidR="00F56F53" w:rsidRPr="005D4045" w:rsidRDefault="00F56F53" w:rsidP="00C150F4">
            <w:pPr>
              <w:pStyle w:val="Style31"/>
              <w:widowControl/>
              <w:rPr>
                <w:rStyle w:val="FontStyle72"/>
              </w:rPr>
            </w:pPr>
            <w:r w:rsidRPr="005D4045">
              <w:rPr>
                <w:rStyle w:val="FontStyle72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</w:tcPr>
          <w:p w:rsidR="00F56F53" w:rsidRPr="005D4045" w:rsidRDefault="00F56F53" w:rsidP="00C150F4">
            <w:pPr>
              <w:pStyle w:val="Style31"/>
              <w:widowControl/>
              <w:rPr>
                <w:rStyle w:val="FontStyle72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C150F4">
        <w:trPr>
          <w:trHeight w:val="243"/>
        </w:trPr>
        <w:tc>
          <w:tcPr>
            <w:tcW w:w="2127" w:type="dxa"/>
          </w:tcPr>
          <w:p w:rsidR="00F56F53" w:rsidRPr="005D4045" w:rsidRDefault="00F56F53" w:rsidP="00C150F4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56F53" w:rsidRPr="005D4045" w:rsidRDefault="00F56F53" w:rsidP="00C84922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rStyle w:val="FontStyle74"/>
              </w:rPr>
              <w:t>Глав</w:t>
            </w:r>
            <w:r w:rsidR="00C84922">
              <w:rPr>
                <w:rStyle w:val="FontStyle74"/>
              </w:rPr>
              <w:t>ный библиотекарь; библиотекарь</w:t>
            </w:r>
          </w:p>
        </w:tc>
        <w:tc>
          <w:tcPr>
            <w:tcW w:w="1134" w:type="dxa"/>
          </w:tcPr>
          <w:p w:rsidR="00F56F53" w:rsidRPr="005D4045" w:rsidRDefault="00CC11E6" w:rsidP="00C84922">
            <w:pPr>
              <w:pStyle w:val="Style38"/>
              <w:widowControl/>
              <w:jc w:val="center"/>
              <w:rPr>
                <w:rStyle w:val="FontStyle74"/>
              </w:rPr>
            </w:pPr>
            <w:r w:rsidRPr="005D4045">
              <w:rPr>
                <w:rStyle w:val="FontStyle74"/>
              </w:rPr>
              <w:t>1</w:t>
            </w:r>
            <w:r w:rsidR="00C84922">
              <w:rPr>
                <w:rStyle w:val="FontStyle74"/>
              </w:rPr>
              <w:t>4</w:t>
            </w:r>
            <w:r w:rsidR="00F56F53" w:rsidRPr="005D4045">
              <w:rPr>
                <w:rStyle w:val="FontStyle74"/>
              </w:rPr>
              <w:t xml:space="preserve"> 000</w:t>
            </w:r>
          </w:p>
        </w:tc>
      </w:tr>
    </w:tbl>
    <w:p w:rsidR="00F56F53" w:rsidRPr="004B0C90" w:rsidRDefault="00F56F53" w:rsidP="00F56F53">
      <w:pPr>
        <w:pStyle w:val="Style12"/>
        <w:widowControl/>
        <w:jc w:val="center"/>
        <w:rPr>
          <w:rStyle w:val="FontStyle73"/>
          <w:sz w:val="24"/>
          <w:szCs w:val="24"/>
        </w:rPr>
      </w:pPr>
      <w:r w:rsidRPr="004B0C90">
        <w:rPr>
          <w:rStyle w:val="FontStyle73"/>
          <w:sz w:val="24"/>
          <w:szCs w:val="24"/>
        </w:rPr>
        <w:t>1</w:t>
      </w:r>
      <w:r w:rsidR="004B0C90">
        <w:rPr>
          <w:rStyle w:val="FontStyle73"/>
          <w:sz w:val="24"/>
          <w:szCs w:val="24"/>
        </w:rPr>
        <w:t>5</w:t>
      </w:r>
      <w:r w:rsidRPr="004B0C90">
        <w:rPr>
          <w:rStyle w:val="FontStyle73"/>
          <w:sz w:val="24"/>
          <w:szCs w:val="24"/>
        </w:rPr>
        <w:t>. Минимальные размеры окладов по должностям, не включенным в</w:t>
      </w:r>
    </w:p>
    <w:p w:rsidR="00F56F53" w:rsidRPr="004B0C90" w:rsidRDefault="00F56F53" w:rsidP="00F56F53">
      <w:pPr>
        <w:pStyle w:val="Style12"/>
        <w:widowControl/>
        <w:jc w:val="center"/>
        <w:rPr>
          <w:rStyle w:val="FontStyle73"/>
          <w:sz w:val="24"/>
          <w:szCs w:val="24"/>
        </w:rPr>
      </w:pPr>
      <w:r w:rsidRPr="004B0C90">
        <w:rPr>
          <w:rStyle w:val="FontStyle73"/>
          <w:sz w:val="24"/>
          <w:szCs w:val="24"/>
        </w:rPr>
        <w:t>профессионально-квалификационные группы.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7732"/>
        <w:gridCol w:w="1030"/>
      </w:tblGrid>
      <w:tr w:rsidR="00F56F53" w:rsidRPr="005D4045" w:rsidTr="00CC11E6">
        <w:trPr>
          <w:trHeight w:val="408"/>
        </w:trPr>
        <w:tc>
          <w:tcPr>
            <w:tcW w:w="672" w:type="dxa"/>
          </w:tcPr>
          <w:p w:rsidR="00F56F53" w:rsidRPr="005D4045" w:rsidRDefault="00F56F53" w:rsidP="00C150F4">
            <w:pPr>
              <w:pStyle w:val="Style38"/>
              <w:widowControl/>
              <w:jc w:val="center"/>
              <w:rPr>
                <w:rStyle w:val="FontStyle74"/>
                <w:b/>
              </w:rPr>
            </w:pPr>
            <w:r w:rsidRPr="005D4045">
              <w:rPr>
                <w:rStyle w:val="FontStyle74"/>
                <w:b/>
              </w:rPr>
              <w:t>п/п</w:t>
            </w:r>
          </w:p>
          <w:p w:rsidR="00F56F53" w:rsidRPr="005D4045" w:rsidRDefault="00F56F53" w:rsidP="00C150F4">
            <w:pPr>
              <w:pStyle w:val="Style38"/>
              <w:jc w:val="center"/>
              <w:rPr>
                <w:rStyle w:val="FontStyle74"/>
                <w:b/>
              </w:rPr>
            </w:pPr>
            <w:r w:rsidRPr="005D4045">
              <w:rPr>
                <w:rStyle w:val="FontStyle74"/>
                <w:b/>
              </w:rPr>
              <w:t>№</w:t>
            </w:r>
          </w:p>
        </w:tc>
        <w:tc>
          <w:tcPr>
            <w:tcW w:w="7732" w:type="dxa"/>
          </w:tcPr>
          <w:p w:rsidR="00F56F53" w:rsidRPr="005D4045" w:rsidRDefault="00F56F53" w:rsidP="00C150F4">
            <w:pPr>
              <w:pStyle w:val="Style38"/>
              <w:widowControl/>
              <w:jc w:val="center"/>
              <w:rPr>
                <w:rStyle w:val="FontStyle74"/>
                <w:b/>
              </w:rPr>
            </w:pPr>
            <w:r w:rsidRPr="005D4045">
              <w:rPr>
                <w:rStyle w:val="FontStyle74"/>
                <w:b/>
              </w:rPr>
              <w:t>Наименование должности</w:t>
            </w:r>
          </w:p>
        </w:tc>
        <w:tc>
          <w:tcPr>
            <w:tcW w:w="1030" w:type="dxa"/>
          </w:tcPr>
          <w:p w:rsidR="00F56F53" w:rsidRPr="005D4045" w:rsidRDefault="00F56F53" w:rsidP="00C150F4">
            <w:pPr>
              <w:pStyle w:val="Style31"/>
              <w:jc w:val="center"/>
              <w:rPr>
                <w:rStyle w:val="FontStyle72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CC11E6" w:rsidRPr="005D4045" w:rsidTr="00C150F4">
        <w:trPr>
          <w:trHeight w:val="254"/>
        </w:trPr>
        <w:tc>
          <w:tcPr>
            <w:tcW w:w="672" w:type="dxa"/>
          </w:tcPr>
          <w:p w:rsidR="00CC11E6" w:rsidRPr="005D4045" w:rsidRDefault="005D4045" w:rsidP="0095588C">
            <w:pPr>
              <w:pStyle w:val="Style38"/>
              <w:jc w:val="center"/>
              <w:rPr>
                <w:color w:val="000000"/>
                <w:sz w:val="20"/>
                <w:szCs w:val="20"/>
              </w:rPr>
            </w:pPr>
            <w:r w:rsidRPr="005D40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32" w:type="dxa"/>
          </w:tcPr>
          <w:p w:rsidR="00CC11E6" w:rsidRPr="005D4045" w:rsidRDefault="00CC11E6" w:rsidP="00C150F4">
            <w:pPr>
              <w:pStyle w:val="Style38"/>
              <w:rPr>
                <w:color w:val="000000"/>
                <w:sz w:val="20"/>
                <w:szCs w:val="20"/>
              </w:rPr>
            </w:pPr>
            <w:r w:rsidRPr="005D4045">
              <w:rPr>
                <w:color w:val="000000"/>
                <w:sz w:val="20"/>
                <w:szCs w:val="20"/>
              </w:rPr>
              <w:t>Советник директора по воспитанию и взаимодействию с детскими общественными об</w:t>
            </w:r>
            <w:r w:rsidRPr="005D4045">
              <w:rPr>
                <w:color w:val="000000"/>
                <w:sz w:val="20"/>
                <w:szCs w:val="20"/>
              </w:rPr>
              <w:t>ъ</w:t>
            </w:r>
            <w:r w:rsidRPr="005D4045">
              <w:rPr>
                <w:color w:val="000000"/>
                <w:sz w:val="20"/>
                <w:szCs w:val="20"/>
              </w:rPr>
              <w:t>единениями</w:t>
            </w:r>
          </w:p>
        </w:tc>
        <w:tc>
          <w:tcPr>
            <w:tcW w:w="1030" w:type="dxa"/>
          </w:tcPr>
          <w:p w:rsidR="00CC11E6" w:rsidRPr="005D4045" w:rsidRDefault="00CC11E6" w:rsidP="00C84922">
            <w:pPr>
              <w:pStyle w:val="Style38"/>
              <w:jc w:val="center"/>
              <w:rPr>
                <w:color w:val="000000"/>
                <w:sz w:val="20"/>
                <w:szCs w:val="20"/>
              </w:rPr>
            </w:pPr>
            <w:r w:rsidRPr="005D4045">
              <w:rPr>
                <w:color w:val="000000"/>
                <w:sz w:val="20"/>
                <w:szCs w:val="20"/>
              </w:rPr>
              <w:t>1</w:t>
            </w:r>
            <w:r w:rsidR="00C84922">
              <w:rPr>
                <w:color w:val="000000"/>
                <w:sz w:val="20"/>
                <w:szCs w:val="20"/>
              </w:rPr>
              <w:t>3</w:t>
            </w:r>
            <w:r w:rsidRPr="005D4045">
              <w:rPr>
                <w:color w:val="000000"/>
                <w:sz w:val="20"/>
                <w:szCs w:val="20"/>
              </w:rPr>
              <w:t xml:space="preserve"> 800</w:t>
            </w:r>
          </w:p>
        </w:tc>
      </w:tr>
      <w:tr w:rsidR="00CC11E6" w:rsidRPr="005D4045" w:rsidTr="00C150F4">
        <w:trPr>
          <w:trHeight w:val="240"/>
        </w:trPr>
        <w:tc>
          <w:tcPr>
            <w:tcW w:w="672" w:type="dxa"/>
          </w:tcPr>
          <w:p w:rsidR="00CC11E6" w:rsidRPr="005D4045" w:rsidRDefault="005D4045" w:rsidP="0095588C">
            <w:pPr>
              <w:pStyle w:val="Style38"/>
              <w:widowControl/>
              <w:jc w:val="center"/>
              <w:rPr>
                <w:rStyle w:val="FontStyle74"/>
              </w:rPr>
            </w:pPr>
            <w:r w:rsidRPr="005D4045">
              <w:rPr>
                <w:rStyle w:val="FontStyle74"/>
              </w:rPr>
              <w:t>2</w:t>
            </w:r>
          </w:p>
        </w:tc>
        <w:tc>
          <w:tcPr>
            <w:tcW w:w="7732" w:type="dxa"/>
          </w:tcPr>
          <w:p w:rsidR="00CC11E6" w:rsidRPr="005D4045" w:rsidRDefault="00CC11E6" w:rsidP="00C150F4">
            <w:pPr>
              <w:pStyle w:val="Style38"/>
              <w:widowControl/>
              <w:rPr>
                <w:rStyle w:val="FontStyle74"/>
                <w:vertAlign w:val="superscript"/>
              </w:rPr>
            </w:pPr>
            <w:r w:rsidRPr="005D4045">
              <w:rPr>
                <w:rStyle w:val="FontStyle74"/>
              </w:rPr>
              <w:t>Ассистент (помощник)</w:t>
            </w:r>
            <w:r w:rsidRPr="005D4045">
              <w:rPr>
                <w:rStyle w:val="FontStyle74"/>
                <w:vertAlign w:val="superscript"/>
              </w:rPr>
              <w:footnoteReference w:id="7"/>
            </w:r>
          </w:p>
        </w:tc>
        <w:tc>
          <w:tcPr>
            <w:tcW w:w="1030" w:type="dxa"/>
          </w:tcPr>
          <w:p w:rsidR="00CC11E6" w:rsidRPr="005D4045" w:rsidRDefault="00C84922" w:rsidP="00C84922">
            <w:pPr>
              <w:pStyle w:val="Style38"/>
              <w:widowControl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 xml:space="preserve">12 </w:t>
            </w:r>
            <w:r w:rsidR="00CC11E6" w:rsidRPr="005D4045">
              <w:rPr>
                <w:rStyle w:val="FontStyle74"/>
              </w:rPr>
              <w:t>800</w:t>
            </w:r>
          </w:p>
        </w:tc>
      </w:tr>
      <w:tr w:rsidR="00CC11E6" w:rsidRPr="005D4045" w:rsidTr="00C150F4">
        <w:trPr>
          <w:trHeight w:val="240"/>
        </w:trPr>
        <w:tc>
          <w:tcPr>
            <w:tcW w:w="672" w:type="dxa"/>
          </w:tcPr>
          <w:p w:rsidR="00CC11E6" w:rsidRPr="005D4045" w:rsidRDefault="005D4045" w:rsidP="0095588C">
            <w:pPr>
              <w:pStyle w:val="Style38"/>
              <w:widowControl/>
              <w:jc w:val="center"/>
              <w:rPr>
                <w:rStyle w:val="FontStyle74"/>
              </w:rPr>
            </w:pPr>
            <w:r w:rsidRPr="005D4045">
              <w:rPr>
                <w:rStyle w:val="FontStyle74"/>
              </w:rPr>
              <w:t>3</w:t>
            </w:r>
          </w:p>
        </w:tc>
        <w:tc>
          <w:tcPr>
            <w:tcW w:w="7732" w:type="dxa"/>
          </w:tcPr>
          <w:p w:rsidR="00CC11E6" w:rsidRPr="005D4045" w:rsidRDefault="00CC11E6" w:rsidP="00C150F4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rStyle w:val="FontStyle74"/>
              </w:rPr>
              <w:t>Электрик</w:t>
            </w:r>
          </w:p>
        </w:tc>
        <w:tc>
          <w:tcPr>
            <w:tcW w:w="1030" w:type="dxa"/>
          </w:tcPr>
          <w:p w:rsidR="00CC11E6" w:rsidRPr="005D4045" w:rsidRDefault="00C84922" w:rsidP="005D4045">
            <w:pPr>
              <w:pStyle w:val="Style38"/>
              <w:widowControl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12</w:t>
            </w:r>
            <w:r w:rsidR="00CC11E6" w:rsidRPr="005D4045">
              <w:rPr>
                <w:rStyle w:val="FontStyle74"/>
              </w:rPr>
              <w:t xml:space="preserve"> 800</w:t>
            </w:r>
          </w:p>
        </w:tc>
      </w:tr>
      <w:tr w:rsidR="00CC11E6" w:rsidRPr="005D4045" w:rsidTr="00CC11E6">
        <w:trPr>
          <w:trHeight w:val="240"/>
        </w:trPr>
        <w:tc>
          <w:tcPr>
            <w:tcW w:w="672" w:type="dxa"/>
          </w:tcPr>
          <w:p w:rsidR="00CC11E6" w:rsidRPr="005D4045" w:rsidRDefault="005D4045" w:rsidP="0095588C">
            <w:pPr>
              <w:pStyle w:val="Style38"/>
              <w:widowControl/>
              <w:jc w:val="center"/>
              <w:rPr>
                <w:rStyle w:val="FontStyle74"/>
              </w:rPr>
            </w:pPr>
            <w:r w:rsidRPr="005D4045">
              <w:rPr>
                <w:rStyle w:val="FontStyle74"/>
              </w:rPr>
              <w:t>4</w:t>
            </w:r>
          </w:p>
        </w:tc>
        <w:tc>
          <w:tcPr>
            <w:tcW w:w="7732" w:type="dxa"/>
          </w:tcPr>
          <w:p w:rsidR="00CC11E6" w:rsidRPr="005D4045" w:rsidRDefault="005D4045" w:rsidP="00C150F4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spacing w:val="-2"/>
                <w:sz w:val="20"/>
                <w:szCs w:val="20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030" w:type="dxa"/>
          </w:tcPr>
          <w:p w:rsidR="00CC11E6" w:rsidRPr="005D4045" w:rsidRDefault="00C84922" w:rsidP="005D4045">
            <w:pPr>
              <w:pStyle w:val="Style38"/>
              <w:widowControl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12</w:t>
            </w:r>
            <w:r w:rsidR="005D4045" w:rsidRPr="005D4045">
              <w:rPr>
                <w:rStyle w:val="FontStyle74"/>
              </w:rPr>
              <w:t xml:space="preserve"> 900</w:t>
            </w:r>
          </w:p>
        </w:tc>
      </w:tr>
      <w:tr w:rsidR="00CC11E6" w:rsidRPr="00007C47" w:rsidTr="00C150F4">
        <w:trPr>
          <w:trHeight w:val="254"/>
        </w:trPr>
        <w:tc>
          <w:tcPr>
            <w:tcW w:w="672" w:type="dxa"/>
          </w:tcPr>
          <w:p w:rsidR="00CC11E6" w:rsidRPr="005D4045" w:rsidRDefault="005D4045" w:rsidP="0095588C">
            <w:pPr>
              <w:pStyle w:val="Style38"/>
              <w:widowControl/>
              <w:jc w:val="center"/>
              <w:rPr>
                <w:rStyle w:val="FontStyle74"/>
              </w:rPr>
            </w:pPr>
            <w:r w:rsidRPr="005D4045">
              <w:rPr>
                <w:rStyle w:val="FontStyle74"/>
              </w:rPr>
              <w:t>5</w:t>
            </w:r>
          </w:p>
        </w:tc>
        <w:tc>
          <w:tcPr>
            <w:tcW w:w="7732" w:type="dxa"/>
          </w:tcPr>
          <w:p w:rsidR="00CC11E6" w:rsidRPr="005D4045" w:rsidRDefault="00CC11E6" w:rsidP="00C150F4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rStyle w:val="FontStyle74"/>
              </w:rPr>
              <w:t>Контрактный управляющий</w:t>
            </w:r>
          </w:p>
        </w:tc>
        <w:tc>
          <w:tcPr>
            <w:tcW w:w="1030" w:type="dxa"/>
          </w:tcPr>
          <w:p w:rsidR="00CC11E6" w:rsidRPr="00007C47" w:rsidRDefault="00C84922" w:rsidP="005D4045">
            <w:pPr>
              <w:pStyle w:val="Style38"/>
              <w:widowControl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13</w:t>
            </w:r>
            <w:r w:rsidR="00CC11E6" w:rsidRPr="005D4045">
              <w:rPr>
                <w:rStyle w:val="FontStyle74"/>
              </w:rPr>
              <w:t xml:space="preserve"> 400</w:t>
            </w:r>
          </w:p>
        </w:tc>
      </w:tr>
    </w:tbl>
    <w:p w:rsidR="00F56F53" w:rsidRPr="00007C47" w:rsidRDefault="00F56F53" w:rsidP="00F56F53">
      <w:pPr>
        <w:rPr>
          <w:sz w:val="20"/>
          <w:szCs w:val="20"/>
        </w:rPr>
      </w:pPr>
    </w:p>
    <w:sectPr w:rsidR="00F56F53" w:rsidRPr="00007C47" w:rsidSect="00F56F53">
      <w:pgSz w:w="11906" w:h="16838"/>
      <w:pgMar w:top="1134" w:right="567" w:bottom="1134" w:left="1985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09" w:rsidRDefault="002B7509">
      <w:r>
        <w:separator/>
      </w:r>
    </w:p>
  </w:endnote>
  <w:endnote w:type="continuationSeparator" w:id="0">
    <w:p w:rsidR="002B7509" w:rsidRDefault="002B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09" w:rsidRDefault="002B7509">
      <w:r>
        <w:separator/>
      </w:r>
    </w:p>
  </w:footnote>
  <w:footnote w:type="continuationSeparator" w:id="0">
    <w:p w:rsidR="002B7509" w:rsidRDefault="002B7509">
      <w:r>
        <w:continuationSeparator/>
      </w:r>
    </w:p>
  </w:footnote>
  <w:footnote w:id="1">
    <w:p w:rsidR="00BA7822" w:rsidRDefault="00BA7822" w:rsidP="001D419D">
      <w:pPr>
        <w:pStyle w:val="af0"/>
      </w:pPr>
      <w:r w:rsidRPr="008A2F82">
        <w:rPr>
          <w:rStyle w:val="ad"/>
        </w:rPr>
        <w:footnoteRef/>
      </w:r>
      <w:r w:rsidRPr="008A2F82">
        <w:t xml:space="preserve"> Значение дол</w:t>
      </w:r>
      <w:r>
        <w:t>и</w:t>
      </w:r>
      <w:r w:rsidRPr="008A2F82">
        <w:t xml:space="preserve"> ФОТ руководителя принимается самостоятельно учредителем </w:t>
      </w:r>
      <w:r>
        <w:t>обще</w:t>
      </w:r>
      <w:r w:rsidRPr="008A2F82">
        <w:t>образовательной организации.</w:t>
      </w:r>
    </w:p>
  </w:footnote>
  <w:footnote w:id="2">
    <w:p w:rsidR="00BA7822" w:rsidRDefault="00BA7822" w:rsidP="001D419D">
      <w:pPr>
        <w:pStyle w:val="af0"/>
      </w:pPr>
      <w:r>
        <w:rPr>
          <w:rStyle w:val="aff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3">
    <w:p w:rsidR="00BA7822" w:rsidRDefault="00BA7822" w:rsidP="001D419D">
      <w:pPr>
        <w:pStyle w:val="af0"/>
      </w:pPr>
      <w:r>
        <w:rPr>
          <w:rStyle w:val="ad"/>
        </w:rPr>
        <w:footnoteRef/>
      </w:r>
      <w:r w:rsidRPr="00AD2B94">
        <w:t xml:space="preserve">В соответствии с законодательством РФ, устанавливающим пенсионный возраст: то есть если определен возраст выхода на пенсию </w:t>
      </w:r>
      <w:r>
        <w:t>60</w:t>
      </w:r>
      <w:r w:rsidRPr="00AD2B94">
        <w:t xml:space="preserve"> лет, а работник уходит в </w:t>
      </w:r>
      <w:r>
        <w:t>61</w:t>
      </w:r>
      <w:r w:rsidRPr="00AD2B94">
        <w:t xml:space="preserve"> </w:t>
      </w:r>
      <w:r>
        <w:t>год</w:t>
      </w:r>
      <w:r w:rsidRPr="00AD2B94">
        <w:t>, вышеуказанная норма на него не распространяется.</w:t>
      </w:r>
    </w:p>
  </w:footnote>
  <w:footnote w:id="4">
    <w:p w:rsidR="00BA7822" w:rsidRDefault="00BA7822" w:rsidP="001D419D">
      <w:pPr>
        <w:pStyle w:val="af0"/>
      </w:pPr>
      <w:r>
        <w:rPr>
          <w:rStyle w:val="ad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5">
    <w:p w:rsidR="00BA7822" w:rsidRDefault="00BA7822" w:rsidP="001D419D">
      <w:pPr>
        <w:pStyle w:val="af0"/>
      </w:pPr>
      <w:r>
        <w:rPr>
          <w:rStyle w:val="ad"/>
        </w:rPr>
        <w:footnoteRef/>
      </w:r>
      <w:r>
        <w:t xml:space="preserve"> Программы должен реализовывать специалист по профилю базового образования.</w:t>
      </w:r>
    </w:p>
  </w:footnote>
  <w:footnote w:id="6">
    <w:p w:rsidR="00BA7822" w:rsidRDefault="00BA7822" w:rsidP="001D419D">
      <w:pPr>
        <w:pStyle w:val="af0"/>
      </w:pPr>
      <w:r>
        <w:rPr>
          <w:rStyle w:val="aff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7">
    <w:p w:rsidR="00BA7822" w:rsidRDefault="00BA7822" w:rsidP="00CC11E6">
      <w:pPr>
        <w:pStyle w:val="Style26"/>
        <w:widowControl/>
      </w:pPr>
      <w:r>
        <w:rPr>
          <w:rStyle w:val="FontStyle74"/>
          <w:vertAlign w:val="superscript"/>
        </w:rPr>
        <w:footnoteRef/>
      </w:r>
      <w:r>
        <w:rPr>
          <w:rStyle w:val="FontStyle74"/>
        </w:rPr>
        <w:t xml:space="preserve"> Данная должность вводится сопровождения для детей с ОВЗ, при наличии показаний в заключении ПМПК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C9"/>
    <w:rsid w:val="000018C5"/>
    <w:rsid w:val="00002D25"/>
    <w:rsid w:val="000175FF"/>
    <w:rsid w:val="00017D14"/>
    <w:rsid w:val="000426AD"/>
    <w:rsid w:val="00044C3D"/>
    <w:rsid w:val="0004618F"/>
    <w:rsid w:val="00052617"/>
    <w:rsid w:val="000572A5"/>
    <w:rsid w:val="00062EA7"/>
    <w:rsid w:val="000667B5"/>
    <w:rsid w:val="00067819"/>
    <w:rsid w:val="0007753F"/>
    <w:rsid w:val="00081364"/>
    <w:rsid w:val="0008567E"/>
    <w:rsid w:val="000955EC"/>
    <w:rsid w:val="000A0A80"/>
    <w:rsid w:val="000A31C2"/>
    <w:rsid w:val="000A4BBE"/>
    <w:rsid w:val="000A518A"/>
    <w:rsid w:val="000B46BC"/>
    <w:rsid w:val="000C0FA4"/>
    <w:rsid w:val="000C4E0A"/>
    <w:rsid w:val="000D0AC3"/>
    <w:rsid w:val="000D40FF"/>
    <w:rsid w:val="000D6A66"/>
    <w:rsid w:val="000E045A"/>
    <w:rsid w:val="000E40A6"/>
    <w:rsid w:val="000F0AEB"/>
    <w:rsid w:val="000F2EC8"/>
    <w:rsid w:val="001031F5"/>
    <w:rsid w:val="00106B80"/>
    <w:rsid w:val="00115F66"/>
    <w:rsid w:val="0013266A"/>
    <w:rsid w:val="001404CC"/>
    <w:rsid w:val="00140599"/>
    <w:rsid w:val="00142CDA"/>
    <w:rsid w:val="00145A64"/>
    <w:rsid w:val="001500C4"/>
    <w:rsid w:val="001516CD"/>
    <w:rsid w:val="00151E6C"/>
    <w:rsid w:val="00152F9C"/>
    <w:rsid w:val="00153F3F"/>
    <w:rsid w:val="00155CF9"/>
    <w:rsid w:val="00156C6E"/>
    <w:rsid w:val="00163B6D"/>
    <w:rsid w:val="00165F39"/>
    <w:rsid w:val="00186805"/>
    <w:rsid w:val="001871DF"/>
    <w:rsid w:val="00187D66"/>
    <w:rsid w:val="00187EEE"/>
    <w:rsid w:val="001960E7"/>
    <w:rsid w:val="00197842"/>
    <w:rsid w:val="001A2C9E"/>
    <w:rsid w:val="001C6362"/>
    <w:rsid w:val="001C735D"/>
    <w:rsid w:val="001D09D0"/>
    <w:rsid w:val="001D0F4C"/>
    <w:rsid w:val="001D419D"/>
    <w:rsid w:val="001D41FD"/>
    <w:rsid w:val="001D586B"/>
    <w:rsid w:val="001D7FBB"/>
    <w:rsid w:val="001E3953"/>
    <w:rsid w:val="001E6FBE"/>
    <w:rsid w:val="001F09B2"/>
    <w:rsid w:val="001F2FA7"/>
    <w:rsid w:val="001F6C4D"/>
    <w:rsid w:val="00202FE7"/>
    <w:rsid w:val="002055A4"/>
    <w:rsid w:val="00214EE6"/>
    <w:rsid w:val="00225807"/>
    <w:rsid w:val="00226E12"/>
    <w:rsid w:val="00234A48"/>
    <w:rsid w:val="0023564E"/>
    <w:rsid w:val="00237838"/>
    <w:rsid w:val="002401F0"/>
    <w:rsid w:val="0024172E"/>
    <w:rsid w:val="00245A9F"/>
    <w:rsid w:val="002467FB"/>
    <w:rsid w:val="002538F9"/>
    <w:rsid w:val="00257C45"/>
    <w:rsid w:val="002748A9"/>
    <w:rsid w:val="00274CDD"/>
    <w:rsid w:val="002846EB"/>
    <w:rsid w:val="00284F0C"/>
    <w:rsid w:val="0029233E"/>
    <w:rsid w:val="00293D90"/>
    <w:rsid w:val="002945E3"/>
    <w:rsid w:val="00297235"/>
    <w:rsid w:val="00297514"/>
    <w:rsid w:val="002B4D63"/>
    <w:rsid w:val="002B7509"/>
    <w:rsid w:val="002C7FF0"/>
    <w:rsid w:val="002D795C"/>
    <w:rsid w:val="002E1529"/>
    <w:rsid w:val="002F0601"/>
    <w:rsid w:val="002F4AA9"/>
    <w:rsid w:val="002F78D1"/>
    <w:rsid w:val="00300F47"/>
    <w:rsid w:val="0030284E"/>
    <w:rsid w:val="0030518E"/>
    <w:rsid w:val="00310479"/>
    <w:rsid w:val="00310C35"/>
    <w:rsid w:val="00311E8D"/>
    <w:rsid w:val="00312D8A"/>
    <w:rsid w:val="003134E8"/>
    <w:rsid w:val="00313B86"/>
    <w:rsid w:val="0031498A"/>
    <w:rsid w:val="00315260"/>
    <w:rsid w:val="00316245"/>
    <w:rsid w:val="0032718E"/>
    <w:rsid w:val="003272B8"/>
    <w:rsid w:val="0033022C"/>
    <w:rsid w:val="00335C10"/>
    <w:rsid w:val="0034043A"/>
    <w:rsid w:val="00351494"/>
    <w:rsid w:val="003573AE"/>
    <w:rsid w:val="00362524"/>
    <w:rsid w:val="003736A9"/>
    <w:rsid w:val="00375D49"/>
    <w:rsid w:val="00383860"/>
    <w:rsid w:val="003A063C"/>
    <w:rsid w:val="003A0D60"/>
    <w:rsid w:val="003A1B7D"/>
    <w:rsid w:val="003B496F"/>
    <w:rsid w:val="003B5130"/>
    <w:rsid w:val="003C41CE"/>
    <w:rsid w:val="003E216E"/>
    <w:rsid w:val="003E44D5"/>
    <w:rsid w:val="003E751F"/>
    <w:rsid w:val="003F1143"/>
    <w:rsid w:val="003F726B"/>
    <w:rsid w:val="00406B57"/>
    <w:rsid w:val="004109D0"/>
    <w:rsid w:val="00413570"/>
    <w:rsid w:val="00416E2C"/>
    <w:rsid w:val="004265DD"/>
    <w:rsid w:val="00426E80"/>
    <w:rsid w:val="004304D4"/>
    <w:rsid w:val="004472F4"/>
    <w:rsid w:val="00450AEF"/>
    <w:rsid w:val="00455BD5"/>
    <w:rsid w:val="00456E59"/>
    <w:rsid w:val="004609E7"/>
    <w:rsid w:val="0046166E"/>
    <w:rsid w:val="004625C6"/>
    <w:rsid w:val="00473D60"/>
    <w:rsid w:val="004764BB"/>
    <w:rsid w:val="00481AED"/>
    <w:rsid w:val="00482811"/>
    <w:rsid w:val="0049204E"/>
    <w:rsid w:val="0049749B"/>
    <w:rsid w:val="004A2EF3"/>
    <w:rsid w:val="004A3B32"/>
    <w:rsid w:val="004A58A4"/>
    <w:rsid w:val="004B0C90"/>
    <w:rsid w:val="004B4EF2"/>
    <w:rsid w:val="004C3C94"/>
    <w:rsid w:val="004C4721"/>
    <w:rsid w:val="004C4957"/>
    <w:rsid w:val="004C7025"/>
    <w:rsid w:val="004F1C30"/>
    <w:rsid w:val="004F5C41"/>
    <w:rsid w:val="00501B4C"/>
    <w:rsid w:val="0050468D"/>
    <w:rsid w:val="00505B12"/>
    <w:rsid w:val="005073BB"/>
    <w:rsid w:val="0052689C"/>
    <w:rsid w:val="00527567"/>
    <w:rsid w:val="005279FA"/>
    <w:rsid w:val="00527B4F"/>
    <w:rsid w:val="0053184D"/>
    <w:rsid w:val="005530E7"/>
    <w:rsid w:val="0055605F"/>
    <w:rsid w:val="00557A6A"/>
    <w:rsid w:val="00561F25"/>
    <w:rsid w:val="00564210"/>
    <w:rsid w:val="005754D9"/>
    <w:rsid w:val="00593008"/>
    <w:rsid w:val="005A10E7"/>
    <w:rsid w:val="005A2128"/>
    <w:rsid w:val="005A31AA"/>
    <w:rsid w:val="005B229D"/>
    <w:rsid w:val="005B3A75"/>
    <w:rsid w:val="005C2F4A"/>
    <w:rsid w:val="005C396E"/>
    <w:rsid w:val="005C4847"/>
    <w:rsid w:val="005D0080"/>
    <w:rsid w:val="005D286B"/>
    <w:rsid w:val="005D4045"/>
    <w:rsid w:val="005D440A"/>
    <w:rsid w:val="005F2FF3"/>
    <w:rsid w:val="006023BE"/>
    <w:rsid w:val="00615F29"/>
    <w:rsid w:val="00621542"/>
    <w:rsid w:val="0062260B"/>
    <w:rsid w:val="00624F24"/>
    <w:rsid w:val="00630E33"/>
    <w:rsid w:val="006314F6"/>
    <w:rsid w:val="006412E9"/>
    <w:rsid w:val="006413F6"/>
    <w:rsid w:val="00650DE1"/>
    <w:rsid w:val="00652716"/>
    <w:rsid w:val="006535B8"/>
    <w:rsid w:val="006607C8"/>
    <w:rsid w:val="006619F7"/>
    <w:rsid w:val="00661D7C"/>
    <w:rsid w:val="00664721"/>
    <w:rsid w:val="00671565"/>
    <w:rsid w:val="00680574"/>
    <w:rsid w:val="00687F2A"/>
    <w:rsid w:val="00697B0D"/>
    <w:rsid w:val="006A26CC"/>
    <w:rsid w:val="006A7CFE"/>
    <w:rsid w:val="006B2770"/>
    <w:rsid w:val="006B47B0"/>
    <w:rsid w:val="006B6035"/>
    <w:rsid w:val="006B632F"/>
    <w:rsid w:val="006B7A29"/>
    <w:rsid w:val="006C44CF"/>
    <w:rsid w:val="006C4F51"/>
    <w:rsid w:val="006D23F4"/>
    <w:rsid w:val="006D33B1"/>
    <w:rsid w:val="006E29C5"/>
    <w:rsid w:val="006E593D"/>
    <w:rsid w:val="006F446E"/>
    <w:rsid w:val="007001BE"/>
    <w:rsid w:val="00707E79"/>
    <w:rsid w:val="00713F9D"/>
    <w:rsid w:val="00716615"/>
    <w:rsid w:val="0072738B"/>
    <w:rsid w:val="007401FD"/>
    <w:rsid w:val="0074238C"/>
    <w:rsid w:val="00743D06"/>
    <w:rsid w:val="0075221C"/>
    <w:rsid w:val="00762871"/>
    <w:rsid w:val="007649A3"/>
    <w:rsid w:val="007716EA"/>
    <w:rsid w:val="00774C96"/>
    <w:rsid w:val="00777E5C"/>
    <w:rsid w:val="00783C66"/>
    <w:rsid w:val="007859A5"/>
    <w:rsid w:val="00785EE4"/>
    <w:rsid w:val="007871A4"/>
    <w:rsid w:val="00791234"/>
    <w:rsid w:val="00793925"/>
    <w:rsid w:val="00794E25"/>
    <w:rsid w:val="00796E85"/>
    <w:rsid w:val="007A7F86"/>
    <w:rsid w:val="007B2807"/>
    <w:rsid w:val="007B4FD9"/>
    <w:rsid w:val="007C33DC"/>
    <w:rsid w:val="007C5315"/>
    <w:rsid w:val="007D6323"/>
    <w:rsid w:val="007D73B9"/>
    <w:rsid w:val="007E5BA4"/>
    <w:rsid w:val="007F0A58"/>
    <w:rsid w:val="007F1B20"/>
    <w:rsid w:val="007F35B2"/>
    <w:rsid w:val="007F7B0E"/>
    <w:rsid w:val="0080389C"/>
    <w:rsid w:val="0081484D"/>
    <w:rsid w:val="00821EF9"/>
    <w:rsid w:val="00824837"/>
    <w:rsid w:val="008316BF"/>
    <w:rsid w:val="00832FDB"/>
    <w:rsid w:val="008335F4"/>
    <w:rsid w:val="00834717"/>
    <w:rsid w:val="00835C82"/>
    <w:rsid w:val="00842A66"/>
    <w:rsid w:val="008567CA"/>
    <w:rsid w:val="00861043"/>
    <w:rsid w:val="008617AC"/>
    <w:rsid w:val="008623F8"/>
    <w:rsid w:val="00870B2F"/>
    <w:rsid w:val="00875642"/>
    <w:rsid w:val="0087745A"/>
    <w:rsid w:val="00880011"/>
    <w:rsid w:val="008867EB"/>
    <w:rsid w:val="0088707C"/>
    <w:rsid w:val="00887C34"/>
    <w:rsid w:val="00890E0B"/>
    <w:rsid w:val="008A3611"/>
    <w:rsid w:val="008A44CF"/>
    <w:rsid w:val="008A4720"/>
    <w:rsid w:val="008B13F6"/>
    <w:rsid w:val="008D065E"/>
    <w:rsid w:val="008D2A10"/>
    <w:rsid w:val="008D6E41"/>
    <w:rsid w:val="008D7212"/>
    <w:rsid w:val="008E6895"/>
    <w:rsid w:val="008F105E"/>
    <w:rsid w:val="008F4D0D"/>
    <w:rsid w:val="00912F48"/>
    <w:rsid w:val="009240CD"/>
    <w:rsid w:val="009248D4"/>
    <w:rsid w:val="00936A12"/>
    <w:rsid w:val="00945E3E"/>
    <w:rsid w:val="009469FC"/>
    <w:rsid w:val="00946F9D"/>
    <w:rsid w:val="009521DC"/>
    <w:rsid w:val="00952415"/>
    <w:rsid w:val="0095588C"/>
    <w:rsid w:val="0095669C"/>
    <w:rsid w:val="009623D1"/>
    <w:rsid w:val="009640CC"/>
    <w:rsid w:val="00965434"/>
    <w:rsid w:val="0097169F"/>
    <w:rsid w:val="00973B77"/>
    <w:rsid w:val="00977E6C"/>
    <w:rsid w:val="00980962"/>
    <w:rsid w:val="009820B6"/>
    <w:rsid w:val="0098622F"/>
    <w:rsid w:val="009866CB"/>
    <w:rsid w:val="009870AE"/>
    <w:rsid w:val="009904AF"/>
    <w:rsid w:val="00990A5F"/>
    <w:rsid w:val="009A26E4"/>
    <w:rsid w:val="009A745C"/>
    <w:rsid w:val="009B2019"/>
    <w:rsid w:val="009B33E6"/>
    <w:rsid w:val="009C2BC3"/>
    <w:rsid w:val="009D14AD"/>
    <w:rsid w:val="009D1D11"/>
    <w:rsid w:val="009F4805"/>
    <w:rsid w:val="009F6762"/>
    <w:rsid w:val="009F7010"/>
    <w:rsid w:val="009F766D"/>
    <w:rsid w:val="00A060D4"/>
    <w:rsid w:val="00A11FF0"/>
    <w:rsid w:val="00A126B5"/>
    <w:rsid w:val="00A26C24"/>
    <w:rsid w:val="00A35C1F"/>
    <w:rsid w:val="00A51515"/>
    <w:rsid w:val="00A546DF"/>
    <w:rsid w:val="00A5483B"/>
    <w:rsid w:val="00A55FA6"/>
    <w:rsid w:val="00A635C6"/>
    <w:rsid w:val="00A7068C"/>
    <w:rsid w:val="00A8664F"/>
    <w:rsid w:val="00A913B0"/>
    <w:rsid w:val="00A9355E"/>
    <w:rsid w:val="00A93BF7"/>
    <w:rsid w:val="00A94C4F"/>
    <w:rsid w:val="00AA339C"/>
    <w:rsid w:val="00AA49A5"/>
    <w:rsid w:val="00AB1F47"/>
    <w:rsid w:val="00AB4AA0"/>
    <w:rsid w:val="00AC3CC3"/>
    <w:rsid w:val="00AC659E"/>
    <w:rsid w:val="00AE1793"/>
    <w:rsid w:val="00AE2AFD"/>
    <w:rsid w:val="00AE4AB1"/>
    <w:rsid w:val="00AE6254"/>
    <w:rsid w:val="00AE7D93"/>
    <w:rsid w:val="00AF054B"/>
    <w:rsid w:val="00B037C6"/>
    <w:rsid w:val="00B16751"/>
    <w:rsid w:val="00B20178"/>
    <w:rsid w:val="00B418D1"/>
    <w:rsid w:val="00B4602A"/>
    <w:rsid w:val="00B515F2"/>
    <w:rsid w:val="00B51C65"/>
    <w:rsid w:val="00B542D2"/>
    <w:rsid w:val="00B569DB"/>
    <w:rsid w:val="00B64C11"/>
    <w:rsid w:val="00B656D1"/>
    <w:rsid w:val="00B70F8D"/>
    <w:rsid w:val="00B73D72"/>
    <w:rsid w:val="00B75491"/>
    <w:rsid w:val="00B764AC"/>
    <w:rsid w:val="00B80B82"/>
    <w:rsid w:val="00B870C2"/>
    <w:rsid w:val="00B879BB"/>
    <w:rsid w:val="00B91F59"/>
    <w:rsid w:val="00B921D1"/>
    <w:rsid w:val="00B96B24"/>
    <w:rsid w:val="00BA2107"/>
    <w:rsid w:val="00BA222D"/>
    <w:rsid w:val="00BA28E4"/>
    <w:rsid w:val="00BA507F"/>
    <w:rsid w:val="00BA7822"/>
    <w:rsid w:val="00BB278D"/>
    <w:rsid w:val="00BB3459"/>
    <w:rsid w:val="00BB723E"/>
    <w:rsid w:val="00BC1DCC"/>
    <w:rsid w:val="00BC50D7"/>
    <w:rsid w:val="00BC7C5C"/>
    <w:rsid w:val="00BD13A7"/>
    <w:rsid w:val="00BD3321"/>
    <w:rsid w:val="00BE6982"/>
    <w:rsid w:val="00BF4094"/>
    <w:rsid w:val="00C150F4"/>
    <w:rsid w:val="00C2188D"/>
    <w:rsid w:val="00C23213"/>
    <w:rsid w:val="00C51B01"/>
    <w:rsid w:val="00C5438C"/>
    <w:rsid w:val="00C544D0"/>
    <w:rsid w:val="00C54501"/>
    <w:rsid w:val="00C54776"/>
    <w:rsid w:val="00C60D4D"/>
    <w:rsid w:val="00C61A9E"/>
    <w:rsid w:val="00C63BE1"/>
    <w:rsid w:val="00C64ECE"/>
    <w:rsid w:val="00C76B61"/>
    <w:rsid w:val="00C84922"/>
    <w:rsid w:val="00C84BE2"/>
    <w:rsid w:val="00C84E4B"/>
    <w:rsid w:val="00CA24A7"/>
    <w:rsid w:val="00CB30E7"/>
    <w:rsid w:val="00CC0740"/>
    <w:rsid w:val="00CC11E6"/>
    <w:rsid w:val="00CC66F6"/>
    <w:rsid w:val="00CD027A"/>
    <w:rsid w:val="00CD1D53"/>
    <w:rsid w:val="00CD29BA"/>
    <w:rsid w:val="00CD3CD9"/>
    <w:rsid w:val="00CD4995"/>
    <w:rsid w:val="00CF33CA"/>
    <w:rsid w:val="00CF50C0"/>
    <w:rsid w:val="00CF56B2"/>
    <w:rsid w:val="00D011D2"/>
    <w:rsid w:val="00D01F7D"/>
    <w:rsid w:val="00D04F95"/>
    <w:rsid w:val="00D11902"/>
    <w:rsid w:val="00D160E0"/>
    <w:rsid w:val="00D17BD1"/>
    <w:rsid w:val="00D223C1"/>
    <w:rsid w:val="00D228EC"/>
    <w:rsid w:val="00D26911"/>
    <w:rsid w:val="00D320D8"/>
    <w:rsid w:val="00D43EFC"/>
    <w:rsid w:val="00D44E36"/>
    <w:rsid w:val="00D45FFE"/>
    <w:rsid w:val="00D52ED0"/>
    <w:rsid w:val="00D62798"/>
    <w:rsid w:val="00D62A31"/>
    <w:rsid w:val="00D630D6"/>
    <w:rsid w:val="00D74EAC"/>
    <w:rsid w:val="00D97886"/>
    <w:rsid w:val="00DA2261"/>
    <w:rsid w:val="00DA5954"/>
    <w:rsid w:val="00DB2CA5"/>
    <w:rsid w:val="00DB6134"/>
    <w:rsid w:val="00DC101B"/>
    <w:rsid w:val="00DC1727"/>
    <w:rsid w:val="00DC4983"/>
    <w:rsid w:val="00DC5993"/>
    <w:rsid w:val="00DD38A2"/>
    <w:rsid w:val="00DD3D6A"/>
    <w:rsid w:val="00DD4A5E"/>
    <w:rsid w:val="00DE3826"/>
    <w:rsid w:val="00DF0921"/>
    <w:rsid w:val="00DF17BA"/>
    <w:rsid w:val="00DF777A"/>
    <w:rsid w:val="00E03379"/>
    <w:rsid w:val="00E07C34"/>
    <w:rsid w:val="00E13FC1"/>
    <w:rsid w:val="00E148C0"/>
    <w:rsid w:val="00E2079B"/>
    <w:rsid w:val="00E22470"/>
    <w:rsid w:val="00E22A39"/>
    <w:rsid w:val="00E231F7"/>
    <w:rsid w:val="00E255C3"/>
    <w:rsid w:val="00E27D7B"/>
    <w:rsid w:val="00E348C0"/>
    <w:rsid w:val="00E47D8C"/>
    <w:rsid w:val="00E5674F"/>
    <w:rsid w:val="00E64988"/>
    <w:rsid w:val="00E7055C"/>
    <w:rsid w:val="00E779B0"/>
    <w:rsid w:val="00E77CAC"/>
    <w:rsid w:val="00E929F5"/>
    <w:rsid w:val="00EA23C9"/>
    <w:rsid w:val="00EA6EC8"/>
    <w:rsid w:val="00EB43AD"/>
    <w:rsid w:val="00EB48D2"/>
    <w:rsid w:val="00EB7F18"/>
    <w:rsid w:val="00EC3DEC"/>
    <w:rsid w:val="00EC41BE"/>
    <w:rsid w:val="00EC5DBD"/>
    <w:rsid w:val="00EC6E67"/>
    <w:rsid w:val="00ED5F31"/>
    <w:rsid w:val="00EE3105"/>
    <w:rsid w:val="00EE6BBC"/>
    <w:rsid w:val="00EF69DF"/>
    <w:rsid w:val="00F0120D"/>
    <w:rsid w:val="00F11610"/>
    <w:rsid w:val="00F13B88"/>
    <w:rsid w:val="00F13FB0"/>
    <w:rsid w:val="00F2142A"/>
    <w:rsid w:val="00F322A5"/>
    <w:rsid w:val="00F45A86"/>
    <w:rsid w:val="00F501DD"/>
    <w:rsid w:val="00F56F53"/>
    <w:rsid w:val="00F6423A"/>
    <w:rsid w:val="00F64779"/>
    <w:rsid w:val="00F740AB"/>
    <w:rsid w:val="00F779B7"/>
    <w:rsid w:val="00F80376"/>
    <w:rsid w:val="00F849BB"/>
    <w:rsid w:val="00FA7356"/>
    <w:rsid w:val="00FB2977"/>
    <w:rsid w:val="00FC18F5"/>
    <w:rsid w:val="00FD5F63"/>
    <w:rsid w:val="00FD7875"/>
    <w:rsid w:val="00FE3F3F"/>
    <w:rsid w:val="00FE6055"/>
    <w:rsid w:val="00FF073B"/>
    <w:rsid w:val="00FF6ED0"/>
    <w:rsid w:val="00FF7632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HTML Variable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32"/>
      <w:sz w:val="20"/>
      <w:szCs w:val="20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locked/>
    <w:rsid w:val="00D01F7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D01F7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A23C9"/>
    <w:pPr>
      <w:widowControl w:val="0"/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EA23C9"/>
    <w:rPr>
      <w:rFonts w:ascii="Cambria" w:hAnsi="Cambria" w:cs="Cambria"/>
      <w:b/>
      <w:bCs/>
      <w:kern w:val="32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A23C9"/>
    <w:rPr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uiPriority w:val="99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uiPriority w:val="99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uiPriority w:val="99"/>
    <w:rsid w:val="00EA23C9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uiPriority w:val="99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uiPriority w:val="99"/>
    <w:rsid w:val="00EA23C9"/>
    <w:pPr>
      <w:widowControl w:val="0"/>
      <w:suppressAutoHyphens/>
      <w:autoSpaceDE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uiPriority w:val="99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uiPriority w:val="99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uiPriority w:val="99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22"/>
    <w:qFormat/>
    <w:rsid w:val="00EA23C9"/>
    <w:rPr>
      <w:rFonts w:cs="Times New Roman"/>
      <w:b/>
      <w:bCs/>
    </w:rPr>
  </w:style>
  <w:style w:type="paragraph" w:styleId="af7">
    <w:name w:val="annotation text"/>
    <w:aliases w:val="!Равноширинный текст документа"/>
    <w:basedOn w:val="a"/>
    <w:link w:val="af8"/>
    <w:uiPriority w:val="99"/>
    <w:rsid w:val="00EA23C9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rsid w:val="00EA23C9"/>
    <w:rPr>
      <w:color w:val="808080"/>
    </w:rPr>
  </w:style>
  <w:style w:type="character" w:styleId="af9">
    <w:name w:val="annotation reference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uiPriority w:val="99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uiPriority w:val="99"/>
    <w:rsid w:val="00EA23C9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uiPriority w:val="99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99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C6362"/>
  </w:style>
  <w:style w:type="character" w:customStyle="1" w:styleId="default005f005fchar1char1">
    <w:name w:val="default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1C6362"/>
  </w:style>
  <w:style w:type="character" w:customStyle="1" w:styleId="14">
    <w:name w:val="Текст сноски Знак1"/>
    <w:basedOn w:val="a0"/>
    <w:uiPriority w:val="99"/>
    <w:locked/>
    <w:rsid w:val="00426E80"/>
  </w:style>
  <w:style w:type="character" w:customStyle="1" w:styleId="FontStyle73">
    <w:name w:val="Font Style73"/>
    <w:basedOn w:val="a0"/>
    <w:uiPriority w:val="99"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7423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rsid w:val="006805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tle">
    <w:name w:val="Title!Название НПА"/>
    <w:basedOn w:val="a"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0">
    <w:name w:val="Заголовок 1 Знак1"/>
    <w:basedOn w:val="a0"/>
    <w:uiPriority w:val="9"/>
    <w:rsid w:val="00D45FF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D45FFE"/>
    <w:rPr>
      <w:rFonts w:ascii="Symbol" w:hAnsi="Symbol" w:cs="Symbol"/>
    </w:rPr>
  </w:style>
  <w:style w:type="character" w:customStyle="1" w:styleId="WW8Num1z1">
    <w:name w:val="WW8Num1z1"/>
    <w:uiPriority w:val="99"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rsid w:val="00D45FFE"/>
  </w:style>
  <w:style w:type="character" w:customStyle="1" w:styleId="WW8Num1z4">
    <w:name w:val="WW8Num1z4"/>
    <w:uiPriority w:val="99"/>
    <w:rsid w:val="00D45FFE"/>
  </w:style>
  <w:style w:type="character" w:customStyle="1" w:styleId="WW8Num1z5">
    <w:name w:val="WW8Num1z5"/>
    <w:uiPriority w:val="99"/>
    <w:rsid w:val="00D45FFE"/>
  </w:style>
  <w:style w:type="character" w:customStyle="1" w:styleId="WW8Num1z6">
    <w:name w:val="WW8Num1z6"/>
    <w:uiPriority w:val="99"/>
    <w:rsid w:val="00D45FFE"/>
  </w:style>
  <w:style w:type="character" w:customStyle="1" w:styleId="WW8Num1z7">
    <w:name w:val="WW8Num1z7"/>
    <w:uiPriority w:val="99"/>
    <w:rsid w:val="00D45FFE"/>
  </w:style>
  <w:style w:type="character" w:customStyle="1" w:styleId="WW8Num1z8">
    <w:name w:val="WW8Num1z8"/>
    <w:uiPriority w:val="99"/>
    <w:rsid w:val="00D45FFE"/>
  </w:style>
  <w:style w:type="character" w:customStyle="1" w:styleId="WW8Num2z0">
    <w:name w:val="WW8Num2z0"/>
    <w:uiPriority w:val="99"/>
    <w:rsid w:val="00D45FFE"/>
    <w:rPr>
      <w:rFonts w:ascii="Symbol" w:hAnsi="Symbol" w:cs="Symbol"/>
    </w:rPr>
  </w:style>
  <w:style w:type="character" w:customStyle="1" w:styleId="WW8Num2z1">
    <w:name w:val="WW8Num2z1"/>
    <w:uiPriority w:val="99"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rsid w:val="00D45FFE"/>
    <w:rPr>
      <w:rFonts w:ascii="Symbol" w:hAnsi="Symbol" w:cs="Symbol"/>
    </w:rPr>
  </w:style>
  <w:style w:type="character" w:customStyle="1" w:styleId="WW8Num3z1">
    <w:name w:val="WW8Num3z1"/>
    <w:uiPriority w:val="99"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rsid w:val="00D45FFE"/>
    <w:rPr>
      <w:rFonts w:ascii="Symbol" w:hAnsi="Symbol" w:cs="Symbol"/>
    </w:rPr>
  </w:style>
  <w:style w:type="character" w:customStyle="1" w:styleId="WW8Num4z1">
    <w:name w:val="WW8Num4z1"/>
    <w:uiPriority w:val="99"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rsid w:val="00D45FFE"/>
  </w:style>
  <w:style w:type="character" w:customStyle="1" w:styleId="WW8Num6z0">
    <w:name w:val="WW8Num6z0"/>
    <w:uiPriority w:val="99"/>
    <w:rsid w:val="00D45FFE"/>
    <w:rPr>
      <w:rFonts w:ascii="Symbol" w:hAnsi="Symbol" w:cs="Symbol"/>
    </w:rPr>
  </w:style>
  <w:style w:type="character" w:customStyle="1" w:styleId="WW8Num6z1">
    <w:name w:val="WW8Num6z1"/>
    <w:uiPriority w:val="99"/>
    <w:rsid w:val="00D45FFE"/>
  </w:style>
  <w:style w:type="character" w:customStyle="1" w:styleId="WW8Num6z2">
    <w:name w:val="WW8Num6z2"/>
    <w:uiPriority w:val="99"/>
    <w:rsid w:val="00D45FFE"/>
  </w:style>
  <w:style w:type="character" w:customStyle="1" w:styleId="WW8Num6z3">
    <w:name w:val="WW8Num6z3"/>
    <w:uiPriority w:val="99"/>
    <w:rsid w:val="00D45FFE"/>
  </w:style>
  <w:style w:type="character" w:customStyle="1" w:styleId="WW8Num6z4">
    <w:name w:val="WW8Num6z4"/>
    <w:uiPriority w:val="99"/>
    <w:rsid w:val="00D45FFE"/>
  </w:style>
  <w:style w:type="character" w:customStyle="1" w:styleId="WW8Num6z5">
    <w:name w:val="WW8Num6z5"/>
    <w:uiPriority w:val="99"/>
    <w:rsid w:val="00D45FFE"/>
  </w:style>
  <w:style w:type="character" w:customStyle="1" w:styleId="WW8Num6z6">
    <w:name w:val="WW8Num6z6"/>
    <w:uiPriority w:val="99"/>
    <w:rsid w:val="00D45FFE"/>
  </w:style>
  <w:style w:type="character" w:customStyle="1" w:styleId="WW8Num6z7">
    <w:name w:val="WW8Num6z7"/>
    <w:uiPriority w:val="99"/>
    <w:rsid w:val="00D45FFE"/>
  </w:style>
  <w:style w:type="character" w:customStyle="1" w:styleId="WW8Num6z8">
    <w:name w:val="WW8Num6z8"/>
    <w:uiPriority w:val="99"/>
    <w:rsid w:val="00D45FFE"/>
  </w:style>
  <w:style w:type="character" w:customStyle="1" w:styleId="WW8Num7z0">
    <w:name w:val="WW8Num7z0"/>
    <w:uiPriority w:val="99"/>
    <w:rsid w:val="00D45FFE"/>
  </w:style>
  <w:style w:type="character" w:customStyle="1" w:styleId="WW8Num7z1">
    <w:name w:val="WW8Num7z1"/>
    <w:uiPriority w:val="99"/>
    <w:rsid w:val="00D45FFE"/>
  </w:style>
  <w:style w:type="character" w:customStyle="1" w:styleId="WW8Num7z2">
    <w:name w:val="WW8Num7z2"/>
    <w:uiPriority w:val="99"/>
    <w:rsid w:val="00D45FFE"/>
  </w:style>
  <w:style w:type="character" w:customStyle="1" w:styleId="WW8Num7z3">
    <w:name w:val="WW8Num7z3"/>
    <w:uiPriority w:val="99"/>
    <w:rsid w:val="00D45FFE"/>
  </w:style>
  <w:style w:type="character" w:customStyle="1" w:styleId="WW8Num7z4">
    <w:name w:val="WW8Num7z4"/>
    <w:uiPriority w:val="99"/>
    <w:rsid w:val="00D45FFE"/>
  </w:style>
  <w:style w:type="character" w:customStyle="1" w:styleId="WW8Num7z5">
    <w:name w:val="WW8Num7z5"/>
    <w:uiPriority w:val="99"/>
    <w:rsid w:val="00D45FFE"/>
  </w:style>
  <w:style w:type="character" w:customStyle="1" w:styleId="WW8Num7z6">
    <w:name w:val="WW8Num7z6"/>
    <w:uiPriority w:val="99"/>
    <w:rsid w:val="00D45FFE"/>
  </w:style>
  <w:style w:type="character" w:customStyle="1" w:styleId="WW8Num7z7">
    <w:name w:val="WW8Num7z7"/>
    <w:uiPriority w:val="99"/>
    <w:rsid w:val="00D45FFE"/>
  </w:style>
  <w:style w:type="character" w:customStyle="1" w:styleId="WW8Num7z8">
    <w:name w:val="WW8Num7z8"/>
    <w:uiPriority w:val="99"/>
    <w:rsid w:val="00D45FFE"/>
  </w:style>
  <w:style w:type="character" w:customStyle="1" w:styleId="WW8Num8z0">
    <w:name w:val="WW8Num8z0"/>
    <w:uiPriority w:val="99"/>
    <w:rsid w:val="00D45FFE"/>
    <w:rPr>
      <w:sz w:val="24"/>
      <w:szCs w:val="24"/>
    </w:rPr>
  </w:style>
  <w:style w:type="character" w:customStyle="1" w:styleId="WW8Num9z0">
    <w:name w:val="WW8Num9z0"/>
    <w:uiPriority w:val="99"/>
    <w:rsid w:val="00D45FFE"/>
    <w:rPr>
      <w:rFonts w:ascii="Symbol" w:hAnsi="Symbol" w:cs="Symbol"/>
    </w:rPr>
  </w:style>
  <w:style w:type="character" w:customStyle="1" w:styleId="WW8Num9z1">
    <w:name w:val="WW8Num9z1"/>
    <w:uiPriority w:val="99"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rsid w:val="00D45FFE"/>
  </w:style>
  <w:style w:type="character" w:customStyle="1" w:styleId="WW8Num12z1">
    <w:name w:val="WW8Num12z1"/>
    <w:uiPriority w:val="99"/>
    <w:rsid w:val="00D45FFE"/>
  </w:style>
  <w:style w:type="character" w:customStyle="1" w:styleId="WW8Num12z2">
    <w:name w:val="WW8Num12z2"/>
    <w:uiPriority w:val="99"/>
    <w:rsid w:val="00D45FFE"/>
  </w:style>
  <w:style w:type="character" w:customStyle="1" w:styleId="WW8Num12z3">
    <w:name w:val="WW8Num12z3"/>
    <w:uiPriority w:val="99"/>
    <w:rsid w:val="00D45FFE"/>
  </w:style>
  <w:style w:type="character" w:customStyle="1" w:styleId="WW8Num12z4">
    <w:name w:val="WW8Num12z4"/>
    <w:uiPriority w:val="99"/>
    <w:rsid w:val="00D45FFE"/>
  </w:style>
  <w:style w:type="character" w:customStyle="1" w:styleId="WW8Num12z5">
    <w:name w:val="WW8Num12z5"/>
    <w:uiPriority w:val="99"/>
    <w:rsid w:val="00D45FFE"/>
  </w:style>
  <w:style w:type="character" w:customStyle="1" w:styleId="WW8Num12z6">
    <w:name w:val="WW8Num12z6"/>
    <w:uiPriority w:val="99"/>
    <w:rsid w:val="00D45FFE"/>
  </w:style>
  <w:style w:type="character" w:customStyle="1" w:styleId="WW8Num12z7">
    <w:name w:val="WW8Num12z7"/>
    <w:uiPriority w:val="99"/>
    <w:rsid w:val="00D45FFE"/>
  </w:style>
  <w:style w:type="character" w:customStyle="1" w:styleId="WW8Num12z8">
    <w:name w:val="WW8Num12z8"/>
    <w:uiPriority w:val="99"/>
    <w:rsid w:val="00D45FFE"/>
  </w:style>
  <w:style w:type="character" w:customStyle="1" w:styleId="WW8Num13z0">
    <w:name w:val="WW8Num13z0"/>
    <w:uiPriority w:val="99"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rsid w:val="00D45FFE"/>
  </w:style>
  <w:style w:type="character" w:customStyle="1" w:styleId="WW8Num15z2">
    <w:name w:val="WW8Num15z2"/>
    <w:uiPriority w:val="99"/>
    <w:rsid w:val="00D45FFE"/>
  </w:style>
  <w:style w:type="character" w:customStyle="1" w:styleId="WW8Num15z3">
    <w:name w:val="WW8Num15z3"/>
    <w:uiPriority w:val="99"/>
    <w:rsid w:val="00D45FFE"/>
  </w:style>
  <w:style w:type="character" w:customStyle="1" w:styleId="WW8Num15z4">
    <w:name w:val="WW8Num15z4"/>
    <w:uiPriority w:val="99"/>
    <w:rsid w:val="00D45FFE"/>
  </w:style>
  <w:style w:type="character" w:customStyle="1" w:styleId="WW8Num15z5">
    <w:name w:val="WW8Num15z5"/>
    <w:uiPriority w:val="99"/>
    <w:rsid w:val="00D45FFE"/>
  </w:style>
  <w:style w:type="character" w:customStyle="1" w:styleId="WW8Num15z6">
    <w:name w:val="WW8Num15z6"/>
    <w:uiPriority w:val="99"/>
    <w:rsid w:val="00D45FFE"/>
  </w:style>
  <w:style w:type="character" w:customStyle="1" w:styleId="WW8Num15z7">
    <w:name w:val="WW8Num15z7"/>
    <w:uiPriority w:val="99"/>
    <w:rsid w:val="00D45FFE"/>
  </w:style>
  <w:style w:type="character" w:customStyle="1" w:styleId="WW8Num15z8">
    <w:name w:val="WW8Num15z8"/>
    <w:uiPriority w:val="99"/>
    <w:rsid w:val="00D45FFE"/>
  </w:style>
  <w:style w:type="character" w:customStyle="1" w:styleId="WW8Num16z0">
    <w:name w:val="WW8Num16z0"/>
    <w:uiPriority w:val="99"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rsid w:val="00D45FFE"/>
  </w:style>
  <w:style w:type="character" w:customStyle="1" w:styleId="WW8Num17z2">
    <w:name w:val="WW8Num17z2"/>
    <w:uiPriority w:val="99"/>
    <w:rsid w:val="00D45FFE"/>
  </w:style>
  <w:style w:type="character" w:customStyle="1" w:styleId="WW8Num17z3">
    <w:name w:val="WW8Num17z3"/>
    <w:uiPriority w:val="99"/>
    <w:rsid w:val="00D45FFE"/>
  </w:style>
  <w:style w:type="character" w:customStyle="1" w:styleId="WW8Num17z4">
    <w:name w:val="WW8Num17z4"/>
    <w:uiPriority w:val="99"/>
    <w:rsid w:val="00D45FFE"/>
  </w:style>
  <w:style w:type="character" w:customStyle="1" w:styleId="WW8Num17z5">
    <w:name w:val="WW8Num17z5"/>
    <w:uiPriority w:val="99"/>
    <w:rsid w:val="00D45FFE"/>
  </w:style>
  <w:style w:type="character" w:customStyle="1" w:styleId="WW8Num17z6">
    <w:name w:val="WW8Num17z6"/>
    <w:uiPriority w:val="99"/>
    <w:rsid w:val="00D45FFE"/>
  </w:style>
  <w:style w:type="character" w:customStyle="1" w:styleId="WW8Num17z7">
    <w:name w:val="WW8Num17z7"/>
    <w:uiPriority w:val="99"/>
    <w:rsid w:val="00D45FFE"/>
  </w:style>
  <w:style w:type="character" w:customStyle="1" w:styleId="WW8Num17z8">
    <w:name w:val="WW8Num17z8"/>
    <w:uiPriority w:val="99"/>
    <w:rsid w:val="00D45FFE"/>
  </w:style>
  <w:style w:type="character" w:customStyle="1" w:styleId="WW8Num18z0">
    <w:name w:val="WW8Num18z0"/>
    <w:uiPriority w:val="99"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rsid w:val="00D45FFE"/>
  </w:style>
  <w:style w:type="character" w:customStyle="1" w:styleId="WW8Num20z2">
    <w:name w:val="WW8Num20z2"/>
    <w:uiPriority w:val="99"/>
    <w:rsid w:val="00D45FFE"/>
  </w:style>
  <w:style w:type="character" w:customStyle="1" w:styleId="WW8Num20z3">
    <w:name w:val="WW8Num20z3"/>
    <w:uiPriority w:val="99"/>
    <w:rsid w:val="00D45FFE"/>
  </w:style>
  <w:style w:type="character" w:customStyle="1" w:styleId="WW8Num20z4">
    <w:name w:val="WW8Num20z4"/>
    <w:uiPriority w:val="99"/>
    <w:rsid w:val="00D45FFE"/>
  </w:style>
  <w:style w:type="character" w:customStyle="1" w:styleId="WW8Num20z5">
    <w:name w:val="WW8Num20z5"/>
    <w:uiPriority w:val="99"/>
    <w:rsid w:val="00D45FFE"/>
  </w:style>
  <w:style w:type="character" w:customStyle="1" w:styleId="WW8Num20z6">
    <w:name w:val="WW8Num20z6"/>
    <w:uiPriority w:val="99"/>
    <w:rsid w:val="00D45FFE"/>
  </w:style>
  <w:style w:type="character" w:customStyle="1" w:styleId="WW8Num20z7">
    <w:name w:val="WW8Num20z7"/>
    <w:uiPriority w:val="99"/>
    <w:rsid w:val="00D45FFE"/>
  </w:style>
  <w:style w:type="character" w:customStyle="1" w:styleId="WW8Num20z8">
    <w:name w:val="WW8Num20z8"/>
    <w:uiPriority w:val="99"/>
    <w:rsid w:val="00D45FFE"/>
  </w:style>
  <w:style w:type="character" w:customStyle="1" w:styleId="WW8Num21z0">
    <w:name w:val="WW8Num21z0"/>
    <w:uiPriority w:val="99"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rsid w:val="00D45FFE"/>
  </w:style>
  <w:style w:type="character" w:customStyle="1" w:styleId="WW8Num21z2">
    <w:name w:val="WW8Num21z2"/>
    <w:uiPriority w:val="99"/>
    <w:rsid w:val="00D45FFE"/>
  </w:style>
  <w:style w:type="character" w:customStyle="1" w:styleId="WW8Num21z3">
    <w:name w:val="WW8Num21z3"/>
    <w:uiPriority w:val="99"/>
    <w:rsid w:val="00D45FFE"/>
  </w:style>
  <w:style w:type="character" w:customStyle="1" w:styleId="WW8Num21z4">
    <w:name w:val="WW8Num21z4"/>
    <w:uiPriority w:val="99"/>
    <w:rsid w:val="00D45FFE"/>
  </w:style>
  <w:style w:type="character" w:customStyle="1" w:styleId="WW8Num21z5">
    <w:name w:val="WW8Num21z5"/>
    <w:uiPriority w:val="99"/>
    <w:rsid w:val="00D45FFE"/>
  </w:style>
  <w:style w:type="character" w:customStyle="1" w:styleId="WW8Num21z6">
    <w:name w:val="WW8Num21z6"/>
    <w:uiPriority w:val="99"/>
    <w:rsid w:val="00D45FFE"/>
  </w:style>
  <w:style w:type="character" w:customStyle="1" w:styleId="WW8Num21z7">
    <w:name w:val="WW8Num21z7"/>
    <w:uiPriority w:val="99"/>
    <w:rsid w:val="00D45FFE"/>
  </w:style>
  <w:style w:type="character" w:customStyle="1" w:styleId="WW8Num21z8">
    <w:name w:val="WW8Num21z8"/>
    <w:uiPriority w:val="99"/>
    <w:rsid w:val="00D45FFE"/>
  </w:style>
  <w:style w:type="character" w:customStyle="1" w:styleId="WW8Num22z0">
    <w:name w:val="WW8Num22z0"/>
    <w:uiPriority w:val="99"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rsid w:val="00D45FFE"/>
  </w:style>
  <w:style w:type="character" w:customStyle="1" w:styleId="WW8Num22z2">
    <w:name w:val="WW8Num22z2"/>
    <w:uiPriority w:val="99"/>
    <w:rsid w:val="00D45FFE"/>
  </w:style>
  <w:style w:type="character" w:customStyle="1" w:styleId="WW8Num22z3">
    <w:name w:val="WW8Num22z3"/>
    <w:uiPriority w:val="99"/>
    <w:rsid w:val="00D45FFE"/>
  </w:style>
  <w:style w:type="character" w:customStyle="1" w:styleId="WW8Num22z4">
    <w:name w:val="WW8Num22z4"/>
    <w:uiPriority w:val="99"/>
    <w:rsid w:val="00D45FFE"/>
  </w:style>
  <w:style w:type="character" w:customStyle="1" w:styleId="WW8Num22z5">
    <w:name w:val="WW8Num22z5"/>
    <w:uiPriority w:val="99"/>
    <w:rsid w:val="00D45FFE"/>
  </w:style>
  <w:style w:type="character" w:customStyle="1" w:styleId="WW8Num22z6">
    <w:name w:val="WW8Num22z6"/>
    <w:uiPriority w:val="99"/>
    <w:rsid w:val="00D45FFE"/>
  </w:style>
  <w:style w:type="character" w:customStyle="1" w:styleId="WW8Num22z7">
    <w:name w:val="WW8Num22z7"/>
    <w:uiPriority w:val="99"/>
    <w:rsid w:val="00D45FFE"/>
  </w:style>
  <w:style w:type="character" w:customStyle="1" w:styleId="WW8Num22z8">
    <w:name w:val="WW8Num22z8"/>
    <w:uiPriority w:val="99"/>
    <w:rsid w:val="00D45FFE"/>
  </w:style>
  <w:style w:type="character" w:customStyle="1" w:styleId="WW8Num23z0">
    <w:name w:val="WW8Num23z0"/>
    <w:uiPriority w:val="99"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rsid w:val="00D45FFE"/>
  </w:style>
  <w:style w:type="character" w:customStyle="1" w:styleId="WW8Num25z2">
    <w:name w:val="WW8Num25z2"/>
    <w:uiPriority w:val="99"/>
    <w:rsid w:val="00D45FFE"/>
  </w:style>
  <w:style w:type="character" w:customStyle="1" w:styleId="WW8Num25z3">
    <w:name w:val="WW8Num25z3"/>
    <w:uiPriority w:val="99"/>
    <w:rsid w:val="00D45FFE"/>
  </w:style>
  <w:style w:type="character" w:customStyle="1" w:styleId="WW8Num25z4">
    <w:name w:val="WW8Num25z4"/>
    <w:uiPriority w:val="99"/>
    <w:rsid w:val="00D45FFE"/>
  </w:style>
  <w:style w:type="character" w:customStyle="1" w:styleId="WW8Num25z5">
    <w:name w:val="WW8Num25z5"/>
    <w:uiPriority w:val="99"/>
    <w:rsid w:val="00D45FFE"/>
  </w:style>
  <w:style w:type="character" w:customStyle="1" w:styleId="WW8Num25z6">
    <w:name w:val="WW8Num25z6"/>
    <w:uiPriority w:val="99"/>
    <w:rsid w:val="00D45FFE"/>
  </w:style>
  <w:style w:type="character" w:customStyle="1" w:styleId="WW8Num25z7">
    <w:name w:val="WW8Num25z7"/>
    <w:uiPriority w:val="99"/>
    <w:rsid w:val="00D45FFE"/>
  </w:style>
  <w:style w:type="character" w:customStyle="1" w:styleId="WW8Num25z8">
    <w:name w:val="WW8Num25z8"/>
    <w:uiPriority w:val="99"/>
    <w:rsid w:val="00D45FFE"/>
  </w:style>
  <w:style w:type="character" w:customStyle="1" w:styleId="WW8Num26z0">
    <w:name w:val="WW8Num26z0"/>
    <w:uiPriority w:val="99"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rsid w:val="00D45FFE"/>
  </w:style>
  <w:style w:type="character" w:customStyle="1" w:styleId="WW8Num27z2">
    <w:name w:val="WW8Num27z2"/>
    <w:uiPriority w:val="99"/>
    <w:rsid w:val="00D45FFE"/>
  </w:style>
  <w:style w:type="character" w:customStyle="1" w:styleId="WW8Num27z3">
    <w:name w:val="WW8Num27z3"/>
    <w:uiPriority w:val="99"/>
    <w:rsid w:val="00D45FFE"/>
  </w:style>
  <w:style w:type="character" w:customStyle="1" w:styleId="WW8Num27z4">
    <w:name w:val="WW8Num27z4"/>
    <w:uiPriority w:val="99"/>
    <w:rsid w:val="00D45FFE"/>
  </w:style>
  <w:style w:type="character" w:customStyle="1" w:styleId="WW8Num27z5">
    <w:name w:val="WW8Num27z5"/>
    <w:uiPriority w:val="99"/>
    <w:rsid w:val="00D45FFE"/>
  </w:style>
  <w:style w:type="character" w:customStyle="1" w:styleId="WW8Num27z6">
    <w:name w:val="WW8Num27z6"/>
    <w:uiPriority w:val="99"/>
    <w:rsid w:val="00D45FFE"/>
  </w:style>
  <w:style w:type="character" w:customStyle="1" w:styleId="WW8Num27z7">
    <w:name w:val="WW8Num27z7"/>
    <w:uiPriority w:val="99"/>
    <w:rsid w:val="00D45FFE"/>
  </w:style>
  <w:style w:type="character" w:customStyle="1" w:styleId="WW8Num27z8">
    <w:name w:val="WW8Num27z8"/>
    <w:uiPriority w:val="99"/>
    <w:rsid w:val="00D45FFE"/>
  </w:style>
  <w:style w:type="character" w:customStyle="1" w:styleId="WW8Num28z0">
    <w:name w:val="WW8Num28z0"/>
    <w:uiPriority w:val="99"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rsid w:val="00D45FFE"/>
  </w:style>
  <w:style w:type="character" w:customStyle="1" w:styleId="WW8Num31z2">
    <w:name w:val="WW8Num31z2"/>
    <w:uiPriority w:val="99"/>
    <w:rsid w:val="00D45FFE"/>
  </w:style>
  <w:style w:type="character" w:customStyle="1" w:styleId="WW8Num31z3">
    <w:name w:val="WW8Num31z3"/>
    <w:uiPriority w:val="99"/>
    <w:rsid w:val="00D45FFE"/>
  </w:style>
  <w:style w:type="character" w:customStyle="1" w:styleId="WW8Num31z4">
    <w:name w:val="WW8Num31z4"/>
    <w:uiPriority w:val="99"/>
    <w:rsid w:val="00D45FFE"/>
  </w:style>
  <w:style w:type="character" w:customStyle="1" w:styleId="WW8Num31z5">
    <w:name w:val="WW8Num31z5"/>
    <w:uiPriority w:val="99"/>
    <w:rsid w:val="00D45FFE"/>
  </w:style>
  <w:style w:type="character" w:customStyle="1" w:styleId="WW8Num31z6">
    <w:name w:val="WW8Num31z6"/>
    <w:uiPriority w:val="99"/>
    <w:rsid w:val="00D45FFE"/>
  </w:style>
  <w:style w:type="character" w:customStyle="1" w:styleId="WW8Num31z7">
    <w:name w:val="WW8Num31z7"/>
    <w:uiPriority w:val="99"/>
    <w:rsid w:val="00D45FFE"/>
  </w:style>
  <w:style w:type="character" w:customStyle="1" w:styleId="WW8Num31z8">
    <w:name w:val="WW8Num31z8"/>
    <w:uiPriority w:val="99"/>
    <w:rsid w:val="00D45FFE"/>
  </w:style>
  <w:style w:type="character" w:customStyle="1" w:styleId="WW8Num32z0">
    <w:name w:val="WW8Num32z0"/>
    <w:uiPriority w:val="99"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rsid w:val="00D45FFE"/>
  </w:style>
  <w:style w:type="character" w:customStyle="1" w:styleId="WW8Num34z1">
    <w:name w:val="WW8Num34z1"/>
    <w:uiPriority w:val="99"/>
    <w:rsid w:val="00D45FFE"/>
  </w:style>
  <w:style w:type="character" w:customStyle="1" w:styleId="WW8Num34z2">
    <w:name w:val="WW8Num34z2"/>
    <w:uiPriority w:val="99"/>
    <w:rsid w:val="00D45FFE"/>
  </w:style>
  <w:style w:type="character" w:customStyle="1" w:styleId="WW8Num34z3">
    <w:name w:val="WW8Num34z3"/>
    <w:uiPriority w:val="99"/>
    <w:rsid w:val="00D45FFE"/>
  </w:style>
  <w:style w:type="character" w:customStyle="1" w:styleId="WW8Num34z4">
    <w:name w:val="WW8Num34z4"/>
    <w:uiPriority w:val="99"/>
    <w:rsid w:val="00D45FFE"/>
  </w:style>
  <w:style w:type="character" w:customStyle="1" w:styleId="WW8Num34z5">
    <w:name w:val="WW8Num34z5"/>
    <w:uiPriority w:val="99"/>
    <w:rsid w:val="00D45FFE"/>
  </w:style>
  <w:style w:type="character" w:customStyle="1" w:styleId="WW8Num34z6">
    <w:name w:val="WW8Num34z6"/>
    <w:uiPriority w:val="99"/>
    <w:rsid w:val="00D45FFE"/>
  </w:style>
  <w:style w:type="character" w:customStyle="1" w:styleId="WW8Num34z7">
    <w:name w:val="WW8Num34z7"/>
    <w:uiPriority w:val="99"/>
    <w:rsid w:val="00D45FFE"/>
  </w:style>
  <w:style w:type="character" w:customStyle="1" w:styleId="WW8Num34z8">
    <w:name w:val="WW8Num34z8"/>
    <w:uiPriority w:val="99"/>
    <w:rsid w:val="00D45FFE"/>
  </w:style>
  <w:style w:type="character" w:customStyle="1" w:styleId="WW8Num35z0">
    <w:name w:val="WW8Num35z0"/>
    <w:uiPriority w:val="99"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D45FFE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D45FFE"/>
  </w:style>
  <w:style w:type="character" w:customStyle="1" w:styleId="aff">
    <w:name w:val="Символ сноски"/>
    <w:uiPriority w:val="99"/>
    <w:rsid w:val="00D45FFE"/>
    <w:rPr>
      <w:vertAlign w:val="superscript"/>
    </w:rPr>
  </w:style>
  <w:style w:type="character" w:customStyle="1" w:styleId="16">
    <w:name w:val="Знак примечания1"/>
    <w:uiPriority w:val="99"/>
    <w:rsid w:val="00D45FFE"/>
    <w:rPr>
      <w:sz w:val="16"/>
      <w:szCs w:val="16"/>
    </w:rPr>
  </w:style>
  <w:style w:type="character" w:styleId="aff0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f1">
    <w:name w:val="Символы концевой сноски"/>
    <w:uiPriority w:val="99"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rsid w:val="00D45FFE"/>
  </w:style>
  <w:style w:type="paragraph" w:customStyle="1" w:styleId="17">
    <w:name w:val="Заголовок1"/>
    <w:basedOn w:val="a"/>
    <w:next w:val="afc"/>
    <w:uiPriority w:val="99"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2">
    <w:name w:val="List"/>
    <w:basedOn w:val="afc"/>
    <w:uiPriority w:val="99"/>
    <w:rsid w:val="00D45FFE"/>
    <w:pPr>
      <w:suppressAutoHyphens/>
    </w:pPr>
    <w:rPr>
      <w:lang w:val="ru-RU" w:eastAsia="ar-SA"/>
    </w:rPr>
  </w:style>
  <w:style w:type="paragraph" w:customStyle="1" w:styleId="18">
    <w:name w:val="Название1"/>
    <w:basedOn w:val="a"/>
    <w:uiPriority w:val="99"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1a">
    <w:name w:val="Текст1"/>
    <w:basedOn w:val="a"/>
    <w:uiPriority w:val="99"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Текст примечания1"/>
    <w:basedOn w:val="a"/>
    <w:uiPriority w:val="99"/>
    <w:rsid w:val="00D45FF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rsid w:val="00D45FF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3">
    <w:name w:val="Знак Знак Знак Знак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Знак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4">
    <w:name w:val="Содержимое таблицы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aff5">
    <w:name w:val="Заголовок таблицы"/>
    <w:basedOn w:val="aff4"/>
    <w:uiPriority w:val="99"/>
    <w:rsid w:val="00D45FFE"/>
    <w:pPr>
      <w:jc w:val="center"/>
    </w:pPr>
    <w:rPr>
      <w:b/>
      <w:bCs/>
    </w:rPr>
  </w:style>
  <w:style w:type="paragraph" w:customStyle="1" w:styleId="aff6">
    <w:name w:val="Содержимое врезки"/>
    <w:basedOn w:val="afc"/>
    <w:uiPriority w:val="99"/>
    <w:rsid w:val="00D45FFE"/>
    <w:pPr>
      <w:suppressAutoHyphens/>
    </w:pPr>
    <w:rPr>
      <w:lang w:val="ru-RU" w:eastAsia="ar-SA"/>
    </w:rPr>
  </w:style>
  <w:style w:type="character" w:customStyle="1" w:styleId="WW8Num5z1">
    <w:name w:val="WW8Num5z1"/>
    <w:uiPriority w:val="99"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rsid w:val="00D45FFE"/>
  </w:style>
  <w:style w:type="character" w:customStyle="1" w:styleId="WW8Num8z2">
    <w:name w:val="WW8Num8z2"/>
    <w:uiPriority w:val="99"/>
    <w:rsid w:val="00D45FFE"/>
  </w:style>
  <w:style w:type="character" w:customStyle="1" w:styleId="WW8Num8z3">
    <w:name w:val="WW8Num8z3"/>
    <w:uiPriority w:val="99"/>
    <w:rsid w:val="00D45FFE"/>
  </w:style>
  <w:style w:type="character" w:customStyle="1" w:styleId="WW8Num8z4">
    <w:name w:val="WW8Num8z4"/>
    <w:uiPriority w:val="99"/>
    <w:rsid w:val="00D45FFE"/>
  </w:style>
  <w:style w:type="character" w:customStyle="1" w:styleId="WW8Num8z5">
    <w:name w:val="WW8Num8z5"/>
    <w:uiPriority w:val="99"/>
    <w:rsid w:val="00D45FFE"/>
  </w:style>
  <w:style w:type="character" w:customStyle="1" w:styleId="WW8Num8z6">
    <w:name w:val="WW8Num8z6"/>
    <w:uiPriority w:val="99"/>
    <w:rsid w:val="00D45FFE"/>
  </w:style>
  <w:style w:type="character" w:customStyle="1" w:styleId="WW8Num8z7">
    <w:name w:val="WW8Num8z7"/>
    <w:uiPriority w:val="99"/>
    <w:rsid w:val="00D45FFE"/>
  </w:style>
  <w:style w:type="character" w:customStyle="1" w:styleId="WW8Num8z8">
    <w:name w:val="WW8Num8z8"/>
    <w:uiPriority w:val="99"/>
    <w:rsid w:val="00D45FFE"/>
  </w:style>
  <w:style w:type="character" w:customStyle="1" w:styleId="WW8Num14z3">
    <w:name w:val="WW8Num14z3"/>
    <w:uiPriority w:val="99"/>
    <w:rsid w:val="00D45FFE"/>
  </w:style>
  <w:style w:type="character" w:customStyle="1" w:styleId="WW8Num14z4">
    <w:name w:val="WW8Num14z4"/>
    <w:uiPriority w:val="99"/>
    <w:rsid w:val="00D45FFE"/>
  </w:style>
  <w:style w:type="character" w:customStyle="1" w:styleId="WW8Num14z5">
    <w:name w:val="WW8Num14z5"/>
    <w:uiPriority w:val="99"/>
    <w:rsid w:val="00D45FFE"/>
  </w:style>
  <w:style w:type="character" w:customStyle="1" w:styleId="WW8Num14z6">
    <w:name w:val="WW8Num14z6"/>
    <w:uiPriority w:val="99"/>
    <w:rsid w:val="00D45FFE"/>
  </w:style>
  <w:style w:type="character" w:customStyle="1" w:styleId="WW8Num14z7">
    <w:name w:val="WW8Num14z7"/>
    <w:uiPriority w:val="99"/>
    <w:rsid w:val="00D45FFE"/>
  </w:style>
  <w:style w:type="character" w:customStyle="1" w:styleId="WW8Num14z8">
    <w:name w:val="WW8Num14z8"/>
    <w:uiPriority w:val="99"/>
    <w:rsid w:val="00D45FFE"/>
  </w:style>
  <w:style w:type="character" w:customStyle="1" w:styleId="WW8Num18z1">
    <w:name w:val="WW8Num18z1"/>
    <w:uiPriority w:val="99"/>
    <w:rsid w:val="00D45FFE"/>
  </w:style>
  <w:style w:type="character" w:customStyle="1" w:styleId="WW8Num18z3">
    <w:name w:val="WW8Num18z3"/>
    <w:uiPriority w:val="99"/>
    <w:rsid w:val="00D45FFE"/>
  </w:style>
  <w:style w:type="character" w:customStyle="1" w:styleId="WW8Num18z5">
    <w:name w:val="WW8Num18z5"/>
    <w:uiPriority w:val="99"/>
    <w:rsid w:val="00D45FFE"/>
  </w:style>
  <w:style w:type="character" w:customStyle="1" w:styleId="WW8Num18z6">
    <w:name w:val="WW8Num18z6"/>
    <w:uiPriority w:val="99"/>
    <w:rsid w:val="00D45FFE"/>
  </w:style>
  <w:style w:type="character" w:customStyle="1" w:styleId="WW8Num18z7">
    <w:name w:val="WW8Num18z7"/>
    <w:uiPriority w:val="99"/>
    <w:rsid w:val="00D45FFE"/>
  </w:style>
  <w:style w:type="character" w:customStyle="1" w:styleId="WW8Num18z8">
    <w:name w:val="WW8Num18z8"/>
    <w:uiPriority w:val="99"/>
    <w:rsid w:val="00D45FFE"/>
  </w:style>
  <w:style w:type="character" w:customStyle="1" w:styleId="f">
    <w:name w:val="f"/>
    <w:uiPriority w:val="99"/>
    <w:rsid w:val="00D45FFE"/>
  </w:style>
  <w:style w:type="character" w:customStyle="1" w:styleId="r">
    <w:name w:val="r"/>
    <w:uiPriority w:val="99"/>
    <w:rsid w:val="00D45FFE"/>
  </w:style>
  <w:style w:type="character" w:styleId="aff7">
    <w:name w:val="Placeholder Text"/>
    <w:basedOn w:val="a0"/>
    <w:uiPriority w:val="99"/>
    <w:rsid w:val="00D45FFE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rsid w:val="00D45FF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semiHidden/>
    <w:locked/>
    <w:rsid w:val="00D45FFE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semiHidden/>
    <w:rsid w:val="00D45FFE"/>
  </w:style>
  <w:style w:type="paragraph" w:customStyle="1" w:styleId="p50">
    <w:name w:val="p50"/>
    <w:basedOn w:val="a"/>
    <w:uiPriority w:val="99"/>
    <w:rsid w:val="00D45FFE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D45FFE"/>
  </w:style>
  <w:style w:type="paragraph" w:customStyle="1" w:styleId="p16">
    <w:name w:val="p16"/>
    <w:basedOn w:val="a"/>
    <w:uiPriority w:val="99"/>
    <w:rsid w:val="00D45FFE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71661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990A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9">
    <w:name w:val="Style39"/>
    <w:basedOn w:val="a"/>
    <w:uiPriority w:val="99"/>
    <w:rsid w:val="002C7FF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01F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1F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01F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D01F7D"/>
    <w:rPr>
      <w:sz w:val="28"/>
    </w:rPr>
  </w:style>
  <w:style w:type="character" w:customStyle="1" w:styleId="60">
    <w:name w:val="Заголовок 6 Знак"/>
    <w:basedOn w:val="a0"/>
    <w:link w:val="6"/>
    <w:rsid w:val="00D01F7D"/>
    <w:rPr>
      <w:rFonts w:ascii="Calibri" w:hAnsi="Calibri"/>
      <w:b/>
      <w:bCs/>
      <w:sz w:val="22"/>
      <w:szCs w:val="22"/>
    </w:rPr>
  </w:style>
  <w:style w:type="character" w:styleId="HTML">
    <w:name w:val="HTML Variable"/>
    <w:aliases w:val="!Ссылки в документе"/>
    <w:basedOn w:val="a0"/>
    <w:rsid w:val="00D01F7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01F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F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F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Exact">
    <w:name w:val="Основной текст (2) Exact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D01F7D"/>
    <w:rPr>
      <w:b/>
      <w:bCs/>
      <w:sz w:val="32"/>
      <w:szCs w:val="32"/>
      <w:shd w:val="clear" w:color="auto" w:fill="FFFFFF"/>
    </w:rPr>
  </w:style>
  <w:style w:type="character" w:customStyle="1" w:styleId="1e">
    <w:name w:val="Заголовок №1_"/>
    <w:basedOn w:val="a0"/>
    <w:link w:val="1f"/>
    <w:rsid w:val="00D01F7D"/>
    <w:rPr>
      <w:b/>
      <w:bCs/>
      <w:spacing w:val="90"/>
      <w:sz w:val="34"/>
      <w:szCs w:val="34"/>
      <w:shd w:val="clear" w:color="auto" w:fill="FFFFFF"/>
    </w:rPr>
  </w:style>
  <w:style w:type="character" w:customStyle="1" w:styleId="26">
    <w:name w:val="Основной текст (2)_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D01F7D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01F7D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6"/>
    <w:rsid w:val="00D01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01F7D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</w:rPr>
  </w:style>
  <w:style w:type="paragraph" w:customStyle="1" w:styleId="1f">
    <w:name w:val="Заголовок №1"/>
    <w:basedOn w:val="a"/>
    <w:link w:val="1e"/>
    <w:rsid w:val="00D01F7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42">
    <w:name w:val="Основной текст (4)"/>
    <w:basedOn w:val="a"/>
    <w:link w:val="41"/>
    <w:rsid w:val="00D01F7D"/>
    <w:pPr>
      <w:widowControl w:val="0"/>
      <w:shd w:val="clear" w:color="auto" w:fill="FFFFFF"/>
      <w:spacing w:before="60" w:after="420" w:line="0" w:lineRule="atLeast"/>
    </w:pPr>
    <w:rPr>
      <w:sz w:val="20"/>
      <w:szCs w:val="20"/>
    </w:rPr>
  </w:style>
  <w:style w:type="paragraph" w:customStyle="1" w:styleId="52">
    <w:name w:val="Основной текст (5)"/>
    <w:basedOn w:val="a"/>
    <w:link w:val="51"/>
    <w:rsid w:val="00D01F7D"/>
    <w:pPr>
      <w:widowControl w:val="0"/>
      <w:shd w:val="clear" w:color="auto" w:fill="FFFFFF"/>
      <w:spacing w:before="420" w:after="720" w:line="336" w:lineRule="exact"/>
    </w:pPr>
    <w:rPr>
      <w:b/>
      <w:bCs/>
      <w:sz w:val="28"/>
      <w:szCs w:val="28"/>
    </w:rPr>
  </w:style>
  <w:style w:type="character" w:customStyle="1" w:styleId="24pt">
    <w:name w:val="Основной текст (2) + Интервал 4 pt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3pt">
    <w:name w:val="Основной текст (2) + Corbel;Интервал 3 pt"/>
    <w:basedOn w:val="26"/>
    <w:rsid w:val="00D01F7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f0">
    <w:name w:val="Нет списка1"/>
    <w:next w:val="a2"/>
    <w:uiPriority w:val="99"/>
    <w:semiHidden/>
    <w:unhideWhenUsed/>
    <w:rsid w:val="00D01F7D"/>
  </w:style>
  <w:style w:type="character" w:customStyle="1" w:styleId="affa">
    <w:name w:val="Основной текст_"/>
    <w:link w:val="33"/>
    <w:rsid w:val="00D01F7D"/>
    <w:rPr>
      <w:shd w:val="clear" w:color="auto" w:fill="FFFFFF"/>
    </w:rPr>
  </w:style>
  <w:style w:type="paragraph" w:customStyle="1" w:styleId="33">
    <w:name w:val="Основной текст3"/>
    <w:basedOn w:val="a"/>
    <w:link w:val="affa"/>
    <w:rsid w:val="00D01F7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0">
    <w:name w:val="Стандартный HTML Знак"/>
    <w:link w:val="HTML1"/>
    <w:semiHidden/>
    <w:rsid w:val="00D01F7D"/>
    <w:rPr>
      <w:rFonts w:ascii="Courier New" w:hAnsi="Courier New" w:cs="Courier New"/>
      <w:color w:val="000000"/>
    </w:rPr>
  </w:style>
  <w:style w:type="paragraph" w:styleId="HTML1">
    <w:name w:val="HTML Preformatted"/>
    <w:basedOn w:val="a"/>
    <w:link w:val="HTML0"/>
    <w:semiHidden/>
    <w:unhideWhenUsed/>
    <w:rsid w:val="00D0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0">
    <w:name w:val="Стандартный HTML Знак1"/>
    <w:basedOn w:val="a0"/>
    <w:uiPriority w:val="99"/>
    <w:semiHidden/>
    <w:rsid w:val="00D01F7D"/>
    <w:rPr>
      <w:rFonts w:ascii="Consolas" w:hAnsi="Consolas"/>
    </w:rPr>
  </w:style>
  <w:style w:type="paragraph" w:styleId="affb">
    <w:name w:val="Title"/>
    <w:basedOn w:val="a"/>
    <w:link w:val="affc"/>
    <w:qFormat/>
    <w:locked/>
    <w:rsid w:val="00D01F7D"/>
    <w:pPr>
      <w:jc w:val="center"/>
    </w:pPr>
    <w:rPr>
      <w:sz w:val="28"/>
      <w:szCs w:val="20"/>
    </w:rPr>
  </w:style>
  <w:style w:type="character" w:customStyle="1" w:styleId="affc">
    <w:name w:val="Название Знак"/>
    <w:basedOn w:val="a0"/>
    <w:link w:val="affb"/>
    <w:rsid w:val="00D01F7D"/>
    <w:rPr>
      <w:sz w:val="28"/>
    </w:rPr>
  </w:style>
  <w:style w:type="character" w:customStyle="1" w:styleId="34">
    <w:name w:val="Основной текст 3 Знак"/>
    <w:link w:val="35"/>
    <w:semiHidden/>
    <w:rsid w:val="00D01F7D"/>
    <w:rPr>
      <w:sz w:val="16"/>
      <w:szCs w:val="16"/>
    </w:rPr>
  </w:style>
  <w:style w:type="paragraph" w:styleId="35">
    <w:name w:val="Body Text 3"/>
    <w:basedOn w:val="a"/>
    <w:link w:val="34"/>
    <w:semiHidden/>
    <w:unhideWhenUsed/>
    <w:rsid w:val="00D01F7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D01F7D"/>
    <w:rPr>
      <w:sz w:val="16"/>
      <w:szCs w:val="16"/>
    </w:rPr>
  </w:style>
  <w:style w:type="character" w:customStyle="1" w:styleId="28">
    <w:name w:val="Основной текст с отступом 2 Знак"/>
    <w:basedOn w:val="a0"/>
    <w:link w:val="29"/>
    <w:semiHidden/>
    <w:rsid w:val="00D01F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Body Text Indent 2"/>
    <w:basedOn w:val="a"/>
    <w:link w:val="28"/>
    <w:semiHidden/>
    <w:unhideWhenUsed/>
    <w:rsid w:val="00D01F7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01F7D"/>
    <w:rPr>
      <w:sz w:val="24"/>
      <w:szCs w:val="24"/>
    </w:rPr>
  </w:style>
  <w:style w:type="paragraph" w:styleId="36">
    <w:name w:val="Body Text Indent 3"/>
    <w:basedOn w:val="a"/>
    <w:link w:val="37"/>
    <w:semiHidden/>
    <w:unhideWhenUsed/>
    <w:rsid w:val="00D01F7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semiHidden/>
    <w:rsid w:val="00D01F7D"/>
    <w:rPr>
      <w:sz w:val="16"/>
      <w:szCs w:val="16"/>
    </w:rPr>
  </w:style>
  <w:style w:type="character" w:customStyle="1" w:styleId="affd">
    <w:name w:val="МОН основной Знак Знак"/>
    <w:link w:val="affe"/>
    <w:locked/>
    <w:rsid w:val="00D01F7D"/>
    <w:rPr>
      <w:sz w:val="28"/>
    </w:rPr>
  </w:style>
  <w:style w:type="paragraph" w:customStyle="1" w:styleId="affe">
    <w:name w:val="МОН основной Знак"/>
    <w:basedOn w:val="a"/>
    <w:link w:val="affd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D01F7D"/>
  </w:style>
  <w:style w:type="paragraph" w:customStyle="1" w:styleId="Web">
    <w:name w:val="Обычный (Web)"/>
    <w:basedOn w:val="a"/>
    <w:rsid w:val="00D01F7D"/>
  </w:style>
  <w:style w:type="paragraph" w:customStyle="1" w:styleId="TableContents">
    <w:name w:val="Table Contents"/>
    <w:basedOn w:val="afc"/>
    <w:rsid w:val="00D01F7D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">
    <w:name w:val="МОН основной"/>
    <w:basedOn w:val="a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0">
    <w:name w:val="МОН Знак"/>
    <w:link w:val="afff1"/>
    <w:locked/>
    <w:rsid w:val="00D01F7D"/>
    <w:rPr>
      <w:sz w:val="28"/>
    </w:rPr>
  </w:style>
  <w:style w:type="paragraph" w:customStyle="1" w:styleId="afff1">
    <w:name w:val="МОН"/>
    <w:basedOn w:val="a"/>
    <w:link w:val="afff0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D01F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D01F7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D01F7D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D01F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f1">
    <w:name w:val="Обычный1"/>
    <w:rsid w:val="00D01F7D"/>
    <w:pPr>
      <w:snapToGrid w:val="0"/>
      <w:spacing w:before="100" w:after="100"/>
    </w:pPr>
    <w:rPr>
      <w:sz w:val="24"/>
    </w:rPr>
  </w:style>
  <w:style w:type="paragraph" w:customStyle="1" w:styleId="afff2">
    <w:name w:val="Движение"/>
    <w:rsid w:val="00D01F7D"/>
    <w:pPr>
      <w:ind w:firstLine="567"/>
      <w:jc w:val="both"/>
    </w:pPr>
    <w:rPr>
      <w:sz w:val="28"/>
    </w:rPr>
  </w:style>
  <w:style w:type="character" w:customStyle="1" w:styleId="afff3">
    <w:name w:val="_основной текст Знак Знак"/>
    <w:link w:val="afff4"/>
    <w:locked/>
    <w:rsid w:val="00D01F7D"/>
    <w:rPr>
      <w:sz w:val="28"/>
      <w:szCs w:val="28"/>
    </w:rPr>
  </w:style>
  <w:style w:type="paragraph" w:customStyle="1" w:styleId="afff4">
    <w:name w:val="_основной текст Знак"/>
    <w:basedOn w:val="a"/>
    <w:link w:val="afff3"/>
    <w:rsid w:val="00D01F7D"/>
    <w:pPr>
      <w:ind w:firstLine="540"/>
      <w:jc w:val="both"/>
    </w:pPr>
    <w:rPr>
      <w:sz w:val="28"/>
      <w:szCs w:val="28"/>
    </w:rPr>
  </w:style>
  <w:style w:type="paragraph" w:customStyle="1" w:styleId="afff5">
    <w:name w:val="Абзац"/>
    <w:basedOn w:val="36"/>
    <w:rsid w:val="00D01F7D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2">
    <w:name w:val="Основной текст1"/>
    <w:basedOn w:val="1f1"/>
    <w:rsid w:val="00D01F7D"/>
    <w:pPr>
      <w:spacing w:before="0" w:after="0"/>
      <w:jc w:val="both"/>
    </w:pPr>
    <w:rPr>
      <w:sz w:val="28"/>
    </w:rPr>
  </w:style>
  <w:style w:type="paragraph" w:customStyle="1" w:styleId="afff6">
    <w:name w:val="Знак Знак Знак 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Заголовок статьи"/>
    <w:basedOn w:val="a"/>
    <w:next w:val="a"/>
    <w:rsid w:val="00D01F7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a">
    <w:name w:val="Обычный2"/>
    <w:rsid w:val="00D01F7D"/>
    <w:pPr>
      <w:widowControl w:val="0"/>
      <w:snapToGrid w:val="0"/>
    </w:pPr>
    <w:rPr>
      <w:sz w:val="28"/>
    </w:rPr>
  </w:style>
  <w:style w:type="character" w:customStyle="1" w:styleId="afffb">
    <w:name w:val="МОН Знак Знак"/>
    <w:rsid w:val="00D01F7D"/>
    <w:rPr>
      <w:sz w:val="28"/>
      <w:lang w:val="ru-RU" w:eastAsia="ru-RU" w:bidi="ar-SA"/>
    </w:rPr>
  </w:style>
  <w:style w:type="character" w:customStyle="1" w:styleId="43">
    <w:name w:val="Знак Знак4"/>
    <w:rsid w:val="00D01F7D"/>
    <w:rPr>
      <w:lang w:val="ru-RU" w:eastAsia="ru-RU" w:bidi="ar-SA"/>
    </w:rPr>
  </w:style>
  <w:style w:type="character" w:customStyle="1" w:styleId="53">
    <w:name w:val="Знак Знак5"/>
    <w:rsid w:val="00D01F7D"/>
    <w:rPr>
      <w:lang w:val="ru-RU" w:eastAsia="ru-RU" w:bidi="ar-SA"/>
    </w:rPr>
  </w:style>
  <w:style w:type="character" w:customStyle="1" w:styleId="38">
    <w:name w:val="Знак Знак3"/>
    <w:rsid w:val="00D01F7D"/>
    <w:rPr>
      <w:lang w:val="ru-RU" w:eastAsia="ru-RU" w:bidi="ar-SA"/>
    </w:rPr>
  </w:style>
  <w:style w:type="character" w:customStyle="1" w:styleId="afffc">
    <w:name w:val="Схема документа Знак"/>
    <w:basedOn w:val="a0"/>
    <w:link w:val="afffd"/>
    <w:uiPriority w:val="99"/>
    <w:semiHidden/>
    <w:rsid w:val="00D01F7D"/>
    <w:rPr>
      <w:rFonts w:ascii="Tahoma" w:hAnsi="Tahoma"/>
      <w:sz w:val="16"/>
      <w:szCs w:val="16"/>
    </w:rPr>
  </w:style>
  <w:style w:type="paragraph" w:styleId="afffd">
    <w:name w:val="Document Map"/>
    <w:basedOn w:val="a"/>
    <w:link w:val="afffc"/>
    <w:uiPriority w:val="99"/>
    <w:semiHidden/>
    <w:unhideWhenUsed/>
    <w:rsid w:val="00D01F7D"/>
    <w:rPr>
      <w:rFonts w:ascii="Tahoma" w:hAnsi="Tahoma"/>
      <w:sz w:val="16"/>
      <w:szCs w:val="16"/>
    </w:rPr>
  </w:style>
  <w:style w:type="character" w:customStyle="1" w:styleId="1f3">
    <w:name w:val="Схема документа Знак1"/>
    <w:basedOn w:val="a0"/>
    <w:uiPriority w:val="99"/>
    <w:semiHidden/>
    <w:rsid w:val="00D01F7D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a0"/>
    <w:uiPriority w:val="99"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paragraph" w:customStyle="1" w:styleId="Style7">
    <w:name w:val="Style7"/>
    <w:basedOn w:val="a"/>
    <w:uiPriority w:val="99"/>
    <w:rsid w:val="00D01F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f4">
    <w:name w:val="Заголовок1"/>
    <w:basedOn w:val="a"/>
    <w:next w:val="afc"/>
    <w:uiPriority w:val="99"/>
    <w:rsid w:val="00D01F7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EndnoteTextChar1">
    <w:name w:val="Endnote Text Char1"/>
    <w:basedOn w:val="a0"/>
    <w:uiPriority w:val="99"/>
    <w:semiHidden/>
    <w:locked/>
    <w:rsid w:val="00D01F7D"/>
    <w:rPr>
      <w:sz w:val="20"/>
      <w:szCs w:val="20"/>
      <w:lang w:eastAsia="ar-SA" w:bidi="ar-SA"/>
    </w:rPr>
  </w:style>
  <w:style w:type="paragraph" w:customStyle="1" w:styleId="s1">
    <w:name w:val="s_1"/>
    <w:basedOn w:val="a"/>
    <w:rsid w:val="00165F39"/>
    <w:pPr>
      <w:spacing w:before="100" w:beforeAutospacing="1" w:after="100" w:afterAutospacing="1"/>
    </w:pPr>
  </w:style>
  <w:style w:type="character" w:customStyle="1" w:styleId="afffe">
    <w:name w:val="Подпись к таблице_"/>
    <w:basedOn w:val="a0"/>
    <w:link w:val="affff"/>
    <w:locked/>
    <w:rsid w:val="00165F39"/>
    <w:rPr>
      <w:sz w:val="28"/>
      <w:szCs w:val="28"/>
      <w:shd w:val="clear" w:color="auto" w:fill="FFFFFF"/>
    </w:rPr>
  </w:style>
  <w:style w:type="paragraph" w:customStyle="1" w:styleId="affff">
    <w:name w:val="Подпись к таблице"/>
    <w:basedOn w:val="a"/>
    <w:link w:val="afffe"/>
    <w:rsid w:val="00165F39"/>
    <w:pPr>
      <w:widowControl w:val="0"/>
      <w:shd w:val="clear" w:color="auto" w:fill="FFFFFF"/>
      <w:spacing w:line="370" w:lineRule="exact"/>
      <w:ind w:firstLine="740"/>
      <w:jc w:val="both"/>
    </w:pPr>
    <w:rPr>
      <w:sz w:val="28"/>
      <w:szCs w:val="28"/>
    </w:rPr>
  </w:style>
  <w:style w:type="character" w:customStyle="1" w:styleId="295pt">
    <w:name w:val="Основной текст (2) + 9;5 pt"/>
    <w:basedOn w:val="26"/>
    <w:rsid w:val="00F56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HTML Variable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32"/>
      <w:sz w:val="20"/>
      <w:szCs w:val="20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locked/>
    <w:rsid w:val="00D01F7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D01F7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A23C9"/>
    <w:pPr>
      <w:widowControl w:val="0"/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EA23C9"/>
    <w:rPr>
      <w:rFonts w:ascii="Cambria" w:hAnsi="Cambria" w:cs="Cambria"/>
      <w:b/>
      <w:bCs/>
      <w:kern w:val="32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A23C9"/>
    <w:rPr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uiPriority w:val="99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uiPriority w:val="99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uiPriority w:val="99"/>
    <w:rsid w:val="00EA23C9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uiPriority w:val="99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uiPriority w:val="99"/>
    <w:rsid w:val="00EA23C9"/>
    <w:pPr>
      <w:widowControl w:val="0"/>
      <w:suppressAutoHyphens/>
      <w:autoSpaceDE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uiPriority w:val="99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uiPriority w:val="99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uiPriority w:val="99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22"/>
    <w:qFormat/>
    <w:rsid w:val="00EA23C9"/>
    <w:rPr>
      <w:rFonts w:cs="Times New Roman"/>
      <w:b/>
      <w:bCs/>
    </w:rPr>
  </w:style>
  <w:style w:type="paragraph" w:styleId="af7">
    <w:name w:val="annotation text"/>
    <w:aliases w:val="!Равноширинный текст документа"/>
    <w:basedOn w:val="a"/>
    <w:link w:val="af8"/>
    <w:uiPriority w:val="99"/>
    <w:rsid w:val="00EA23C9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rsid w:val="00EA23C9"/>
    <w:rPr>
      <w:color w:val="808080"/>
    </w:rPr>
  </w:style>
  <w:style w:type="character" w:styleId="af9">
    <w:name w:val="annotation reference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uiPriority w:val="99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uiPriority w:val="99"/>
    <w:rsid w:val="00EA23C9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uiPriority w:val="99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99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C6362"/>
  </w:style>
  <w:style w:type="character" w:customStyle="1" w:styleId="default005f005fchar1char1">
    <w:name w:val="default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1C6362"/>
  </w:style>
  <w:style w:type="character" w:customStyle="1" w:styleId="14">
    <w:name w:val="Текст сноски Знак1"/>
    <w:basedOn w:val="a0"/>
    <w:uiPriority w:val="99"/>
    <w:locked/>
    <w:rsid w:val="00426E80"/>
  </w:style>
  <w:style w:type="character" w:customStyle="1" w:styleId="FontStyle73">
    <w:name w:val="Font Style73"/>
    <w:basedOn w:val="a0"/>
    <w:uiPriority w:val="99"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7423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rsid w:val="006805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tle">
    <w:name w:val="Title!Название НПА"/>
    <w:basedOn w:val="a"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0">
    <w:name w:val="Заголовок 1 Знак1"/>
    <w:basedOn w:val="a0"/>
    <w:uiPriority w:val="9"/>
    <w:rsid w:val="00D45FF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D45FFE"/>
    <w:rPr>
      <w:rFonts w:ascii="Symbol" w:hAnsi="Symbol" w:cs="Symbol"/>
    </w:rPr>
  </w:style>
  <w:style w:type="character" w:customStyle="1" w:styleId="WW8Num1z1">
    <w:name w:val="WW8Num1z1"/>
    <w:uiPriority w:val="99"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rsid w:val="00D45FFE"/>
  </w:style>
  <w:style w:type="character" w:customStyle="1" w:styleId="WW8Num1z4">
    <w:name w:val="WW8Num1z4"/>
    <w:uiPriority w:val="99"/>
    <w:rsid w:val="00D45FFE"/>
  </w:style>
  <w:style w:type="character" w:customStyle="1" w:styleId="WW8Num1z5">
    <w:name w:val="WW8Num1z5"/>
    <w:uiPriority w:val="99"/>
    <w:rsid w:val="00D45FFE"/>
  </w:style>
  <w:style w:type="character" w:customStyle="1" w:styleId="WW8Num1z6">
    <w:name w:val="WW8Num1z6"/>
    <w:uiPriority w:val="99"/>
    <w:rsid w:val="00D45FFE"/>
  </w:style>
  <w:style w:type="character" w:customStyle="1" w:styleId="WW8Num1z7">
    <w:name w:val="WW8Num1z7"/>
    <w:uiPriority w:val="99"/>
    <w:rsid w:val="00D45FFE"/>
  </w:style>
  <w:style w:type="character" w:customStyle="1" w:styleId="WW8Num1z8">
    <w:name w:val="WW8Num1z8"/>
    <w:uiPriority w:val="99"/>
    <w:rsid w:val="00D45FFE"/>
  </w:style>
  <w:style w:type="character" w:customStyle="1" w:styleId="WW8Num2z0">
    <w:name w:val="WW8Num2z0"/>
    <w:uiPriority w:val="99"/>
    <w:rsid w:val="00D45FFE"/>
    <w:rPr>
      <w:rFonts w:ascii="Symbol" w:hAnsi="Symbol" w:cs="Symbol"/>
    </w:rPr>
  </w:style>
  <w:style w:type="character" w:customStyle="1" w:styleId="WW8Num2z1">
    <w:name w:val="WW8Num2z1"/>
    <w:uiPriority w:val="99"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rsid w:val="00D45FFE"/>
    <w:rPr>
      <w:rFonts w:ascii="Symbol" w:hAnsi="Symbol" w:cs="Symbol"/>
    </w:rPr>
  </w:style>
  <w:style w:type="character" w:customStyle="1" w:styleId="WW8Num3z1">
    <w:name w:val="WW8Num3z1"/>
    <w:uiPriority w:val="99"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rsid w:val="00D45FFE"/>
    <w:rPr>
      <w:rFonts w:ascii="Symbol" w:hAnsi="Symbol" w:cs="Symbol"/>
    </w:rPr>
  </w:style>
  <w:style w:type="character" w:customStyle="1" w:styleId="WW8Num4z1">
    <w:name w:val="WW8Num4z1"/>
    <w:uiPriority w:val="99"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rsid w:val="00D45FFE"/>
  </w:style>
  <w:style w:type="character" w:customStyle="1" w:styleId="WW8Num6z0">
    <w:name w:val="WW8Num6z0"/>
    <w:uiPriority w:val="99"/>
    <w:rsid w:val="00D45FFE"/>
    <w:rPr>
      <w:rFonts w:ascii="Symbol" w:hAnsi="Symbol" w:cs="Symbol"/>
    </w:rPr>
  </w:style>
  <w:style w:type="character" w:customStyle="1" w:styleId="WW8Num6z1">
    <w:name w:val="WW8Num6z1"/>
    <w:uiPriority w:val="99"/>
    <w:rsid w:val="00D45FFE"/>
  </w:style>
  <w:style w:type="character" w:customStyle="1" w:styleId="WW8Num6z2">
    <w:name w:val="WW8Num6z2"/>
    <w:uiPriority w:val="99"/>
    <w:rsid w:val="00D45FFE"/>
  </w:style>
  <w:style w:type="character" w:customStyle="1" w:styleId="WW8Num6z3">
    <w:name w:val="WW8Num6z3"/>
    <w:uiPriority w:val="99"/>
    <w:rsid w:val="00D45FFE"/>
  </w:style>
  <w:style w:type="character" w:customStyle="1" w:styleId="WW8Num6z4">
    <w:name w:val="WW8Num6z4"/>
    <w:uiPriority w:val="99"/>
    <w:rsid w:val="00D45FFE"/>
  </w:style>
  <w:style w:type="character" w:customStyle="1" w:styleId="WW8Num6z5">
    <w:name w:val="WW8Num6z5"/>
    <w:uiPriority w:val="99"/>
    <w:rsid w:val="00D45FFE"/>
  </w:style>
  <w:style w:type="character" w:customStyle="1" w:styleId="WW8Num6z6">
    <w:name w:val="WW8Num6z6"/>
    <w:uiPriority w:val="99"/>
    <w:rsid w:val="00D45FFE"/>
  </w:style>
  <w:style w:type="character" w:customStyle="1" w:styleId="WW8Num6z7">
    <w:name w:val="WW8Num6z7"/>
    <w:uiPriority w:val="99"/>
    <w:rsid w:val="00D45FFE"/>
  </w:style>
  <w:style w:type="character" w:customStyle="1" w:styleId="WW8Num6z8">
    <w:name w:val="WW8Num6z8"/>
    <w:uiPriority w:val="99"/>
    <w:rsid w:val="00D45FFE"/>
  </w:style>
  <w:style w:type="character" w:customStyle="1" w:styleId="WW8Num7z0">
    <w:name w:val="WW8Num7z0"/>
    <w:uiPriority w:val="99"/>
    <w:rsid w:val="00D45FFE"/>
  </w:style>
  <w:style w:type="character" w:customStyle="1" w:styleId="WW8Num7z1">
    <w:name w:val="WW8Num7z1"/>
    <w:uiPriority w:val="99"/>
    <w:rsid w:val="00D45FFE"/>
  </w:style>
  <w:style w:type="character" w:customStyle="1" w:styleId="WW8Num7z2">
    <w:name w:val="WW8Num7z2"/>
    <w:uiPriority w:val="99"/>
    <w:rsid w:val="00D45FFE"/>
  </w:style>
  <w:style w:type="character" w:customStyle="1" w:styleId="WW8Num7z3">
    <w:name w:val="WW8Num7z3"/>
    <w:uiPriority w:val="99"/>
    <w:rsid w:val="00D45FFE"/>
  </w:style>
  <w:style w:type="character" w:customStyle="1" w:styleId="WW8Num7z4">
    <w:name w:val="WW8Num7z4"/>
    <w:uiPriority w:val="99"/>
    <w:rsid w:val="00D45FFE"/>
  </w:style>
  <w:style w:type="character" w:customStyle="1" w:styleId="WW8Num7z5">
    <w:name w:val="WW8Num7z5"/>
    <w:uiPriority w:val="99"/>
    <w:rsid w:val="00D45FFE"/>
  </w:style>
  <w:style w:type="character" w:customStyle="1" w:styleId="WW8Num7z6">
    <w:name w:val="WW8Num7z6"/>
    <w:uiPriority w:val="99"/>
    <w:rsid w:val="00D45FFE"/>
  </w:style>
  <w:style w:type="character" w:customStyle="1" w:styleId="WW8Num7z7">
    <w:name w:val="WW8Num7z7"/>
    <w:uiPriority w:val="99"/>
    <w:rsid w:val="00D45FFE"/>
  </w:style>
  <w:style w:type="character" w:customStyle="1" w:styleId="WW8Num7z8">
    <w:name w:val="WW8Num7z8"/>
    <w:uiPriority w:val="99"/>
    <w:rsid w:val="00D45FFE"/>
  </w:style>
  <w:style w:type="character" w:customStyle="1" w:styleId="WW8Num8z0">
    <w:name w:val="WW8Num8z0"/>
    <w:uiPriority w:val="99"/>
    <w:rsid w:val="00D45FFE"/>
    <w:rPr>
      <w:sz w:val="24"/>
      <w:szCs w:val="24"/>
    </w:rPr>
  </w:style>
  <w:style w:type="character" w:customStyle="1" w:styleId="WW8Num9z0">
    <w:name w:val="WW8Num9z0"/>
    <w:uiPriority w:val="99"/>
    <w:rsid w:val="00D45FFE"/>
    <w:rPr>
      <w:rFonts w:ascii="Symbol" w:hAnsi="Symbol" w:cs="Symbol"/>
    </w:rPr>
  </w:style>
  <w:style w:type="character" w:customStyle="1" w:styleId="WW8Num9z1">
    <w:name w:val="WW8Num9z1"/>
    <w:uiPriority w:val="99"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rsid w:val="00D45FFE"/>
  </w:style>
  <w:style w:type="character" w:customStyle="1" w:styleId="WW8Num12z1">
    <w:name w:val="WW8Num12z1"/>
    <w:uiPriority w:val="99"/>
    <w:rsid w:val="00D45FFE"/>
  </w:style>
  <w:style w:type="character" w:customStyle="1" w:styleId="WW8Num12z2">
    <w:name w:val="WW8Num12z2"/>
    <w:uiPriority w:val="99"/>
    <w:rsid w:val="00D45FFE"/>
  </w:style>
  <w:style w:type="character" w:customStyle="1" w:styleId="WW8Num12z3">
    <w:name w:val="WW8Num12z3"/>
    <w:uiPriority w:val="99"/>
    <w:rsid w:val="00D45FFE"/>
  </w:style>
  <w:style w:type="character" w:customStyle="1" w:styleId="WW8Num12z4">
    <w:name w:val="WW8Num12z4"/>
    <w:uiPriority w:val="99"/>
    <w:rsid w:val="00D45FFE"/>
  </w:style>
  <w:style w:type="character" w:customStyle="1" w:styleId="WW8Num12z5">
    <w:name w:val="WW8Num12z5"/>
    <w:uiPriority w:val="99"/>
    <w:rsid w:val="00D45FFE"/>
  </w:style>
  <w:style w:type="character" w:customStyle="1" w:styleId="WW8Num12z6">
    <w:name w:val="WW8Num12z6"/>
    <w:uiPriority w:val="99"/>
    <w:rsid w:val="00D45FFE"/>
  </w:style>
  <w:style w:type="character" w:customStyle="1" w:styleId="WW8Num12z7">
    <w:name w:val="WW8Num12z7"/>
    <w:uiPriority w:val="99"/>
    <w:rsid w:val="00D45FFE"/>
  </w:style>
  <w:style w:type="character" w:customStyle="1" w:styleId="WW8Num12z8">
    <w:name w:val="WW8Num12z8"/>
    <w:uiPriority w:val="99"/>
    <w:rsid w:val="00D45FFE"/>
  </w:style>
  <w:style w:type="character" w:customStyle="1" w:styleId="WW8Num13z0">
    <w:name w:val="WW8Num13z0"/>
    <w:uiPriority w:val="99"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rsid w:val="00D45FFE"/>
  </w:style>
  <w:style w:type="character" w:customStyle="1" w:styleId="WW8Num15z2">
    <w:name w:val="WW8Num15z2"/>
    <w:uiPriority w:val="99"/>
    <w:rsid w:val="00D45FFE"/>
  </w:style>
  <w:style w:type="character" w:customStyle="1" w:styleId="WW8Num15z3">
    <w:name w:val="WW8Num15z3"/>
    <w:uiPriority w:val="99"/>
    <w:rsid w:val="00D45FFE"/>
  </w:style>
  <w:style w:type="character" w:customStyle="1" w:styleId="WW8Num15z4">
    <w:name w:val="WW8Num15z4"/>
    <w:uiPriority w:val="99"/>
    <w:rsid w:val="00D45FFE"/>
  </w:style>
  <w:style w:type="character" w:customStyle="1" w:styleId="WW8Num15z5">
    <w:name w:val="WW8Num15z5"/>
    <w:uiPriority w:val="99"/>
    <w:rsid w:val="00D45FFE"/>
  </w:style>
  <w:style w:type="character" w:customStyle="1" w:styleId="WW8Num15z6">
    <w:name w:val="WW8Num15z6"/>
    <w:uiPriority w:val="99"/>
    <w:rsid w:val="00D45FFE"/>
  </w:style>
  <w:style w:type="character" w:customStyle="1" w:styleId="WW8Num15z7">
    <w:name w:val="WW8Num15z7"/>
    <w:uiPriority w:val="99"/>
    <w:rsid w:val="00D45FFE"/>
  </w:style>
  <w:style w:type="character" w:customStyle="1" w:styleId="WW8Num15z8">
    <w:name w:val="WW8Num15z8"/>
    <w:uiPriority w:val="99"/>
    <w:rsid w:val="00D45FFE"/>
  </w:style>
  <w:style w:type="character" w:customStyle="1" w:styleId="WW8Num16z0">
    <w:name w:val="WW8Num16z0"/>
    <w:uiPriority w:val="99"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rsid w:val="00D45FFE"/>
  </w:style>
  <w:style w:type="character" w:customStyle="1" w:styleId="WW8Num17z2">
    <w:name w:val="WW8Num17z2"/>
    <w:uiPriority w:val="99"/>
    <w:rsid w:val="00D45FFE"/>
  </w:style>
  <w:style w:type="character" w:customStyle="1" w:styleId="WW8Num17z3">
    <w:name w:val="WW8Num17z3"/>
    <w:uiPriority w:val="99"/>
    <w:rsid w:val="00D45FFE"/>
  </w:style>
  <w:style w:type="character" w:customStyle="1" w:styleId="WW8Num17z4">
    <w:name w:val="WW8Num17z4"/>
    <w:uiPriority w:val="99"/>
    <w:rsid w:val="00D45FFE"/>
  </w:style>
  <w:style w:type="character" w:customStyle="1" w:styleId="WW8Num17z5">
    <w:name w:val="WW8Num17z5"/>
    <w:uiPriority w:val="99"/>
    <w:rsid w:val="00D45FFE"/>
  </w:style>
  <w:style w:type="character" w:customStyle="1" w:styleId="WW8Num17z6">
    <w:name w:val="WW8Num17z6"/>
    <w:uiPriority w:val="99"/>
    <w:rsid w:val="00D45FFE"/>
  </w:style>
  <w:style w:type="character" w:customStyle="1" w:styleId="WW8Num17z7">
    <w:name w:val="WW8Num17z7"/>
    <w:uiPriority w:val="99"/>
    <w:rsid w:val="00D45FFE"/>
  </w:style>
  <w:style w:type="character" w:customStyle="1" w:styleId="WW8Num17z8">
    <w:name w:val="WW8Num17z8"/>
    <w:uiPriority w:val="99"/>
    <w:rsid w:val="00D45FFE"/>
  </w:style>
  <w:style w:type="character" w:customStyle="1" w:styleId="WW8Num18z0">
    <w:name w:val="WW8Num18z0"/>
    <w:uiPriority w:val="99"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rsid w:val="00D45FFE"/>
  </w:style>
  <w:style w:type="character" w:customStyle="1" w:styleId="WW8Num20z2">
    <w:name w:val="WW8Num20z2"/>
    <w:uiPriority w:val="99"/>
    <w:rsid w:val="00D45FFE"/>
  </w:style>
  <w:style w:type="character" w:customStyle="1" w:styleId="WW8Num20z3">
    <w:name w:val="WW8Num20z3"/>
    <w:uiPriority w:val="99"/>
    <w:rsid w:val="00D45FFE"/>
  </w:style>
  <w:style w:type="character" w:customStyle="1" w:styleId="WW8Num20z4">
    <w:name w:val="WW8Num20z4"/>
    <w:uiPriority w:val="99"/>
    <w:rsid w:val="00D45FFE"/>
  </w:style>
  <w:style w:type="character" w:customStyle="1" w:styleId="WW8Num20z5">
    <w:name w:val="WW8Num20z5"/>
    <w:uiPriority w:val="99"/>
    <w:rsid w:val="00D45FFE"/>
  </w:style>
  <w:style w:type="character" w:customStyle="1" w:styleId="WW8Num20z6">
    <w:name w:val="WW8Num20z6"/>
    <w:uiPriority w:val="99"/>
    <w:rsid w:val="00D45FFE"/>
  </w:style>
  <w:style w:type="character" w:customStyle="1" w:styleId="WW8Num20z7">
    <w:name w:val="WW8Num20z7"/>
    <w:uiPriority w:val="99"/>
    <w:rsid w:val="00D45FFE"/>
  </w:style>
  <w:style w:type="character" w:customStyle="1" w:styleId="WW8Num20z8">
    <w:name w:val="WW8Num20z8"/>
    <w:uiPriority w:val="99"/>
    <w:rsid w:val="00D45FFE"/>
  </w:style>
  <w:style w:type="character" w:customStyle="1" w:styleId="WW8Num21z0">
    <w:name w:val="WW8Num21z0"/>
    <w:uiPriority w:val="99"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rsid w:val="00D45FFE"/>
  </w:style>
  <w:style w:type="character" w:customStyle="1" w:styleId="WW8Num21z2">
    <w:name w:val="WW8Num21z2"/>
    <w:uiPriority w:val="99"/>
    <w:rsid w:val="00D45FFE"/>
  </w:style>
  <w:style w:type="character" w:customStyle="1" w:styleId="WW8Num21z3">
    <w:name w:val="WW8Num21z3"/>
    <w:uiPriority w:val="99"/>
    <w:rsid w:val="00D45FFE"/>
  </w:style>
  <w:style w:type="character" w:customStyle="1" w:styleId="WW8Num21z4">
    <w:name w:val="WW8Num21z4"/>
    <w:uiPriority w:val="99"/>
    <w:rsid w:val="00D45FFE"/>
  </w:style>
  <w:style w:type="character" w:customStyle="1" w:styleId="WW8Num21z5">
    <w:name w:val="WW8Num21z5"/>
    <w:uiPriority w:val="99"/>
    <w:rsid w:val="00D45FFE"/>
  </w:style>
  <w:style w:type="character" w:customStyle="1" w:styleId="WW8Num21z6">
    <w:name w:val="WW8Num21z6"/>
    <w:uiPriority w:val="99"/>
    <w:rsid w:val="00D45FFE"/>
  </w:style>
  <w:style w:type="character" w:customStyle="1" w:styleId="WW8Num21z7">
    <w:name w:val="WW8Num21z7"/>
    <w:uiPriority w:val="99"/>
    <w:rsid w:val="00D45FFE"/>
  </w:style>
  <w:style w:type="character" w:customStyle="1" w:styleId="WW8Num21z8">
    <w:name w:val="WW8Num21z8"/>
    <w:uiPriority w:val="99"/>
    <w:rsid w:val="00D45FFE"/>
  </w:style>
  <w:style w:type="character" w:customStyle="1" w:styleId="WW8Num22z0">
    <w:name w:val="WW8Num22z0"/>
    <w:uiPriority w:val="99"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rsid w:val="00D45FFE"/>
  </w:style>
  <w:style w:type="character" w:customStyle="1" w:styleId="WW8Num22z2">
    <w:name w:val="WW8Num22z2"/>
    <w:uiPriority w:val="99"/>
    <w:rsid w:val="00D45FFE"/>
  </w:style>
  <w:style w:type="character" w:customStyle="1" w:styleId="WW8Num22z3">
    <w:name w:val="WW8Num22z3"/>
    <w:uiPriority w:val="99"/>
    <w:rsid w:val="00D45FFE"/>
  </w:style>
  <w:style w:type="character" w:customStyle="1" w:styleId="WW8Num22z4">
    <w:name w:val="WW8Num22z4"/>
    <w:uiPriority w:val="99"/>
    <w:rsid w:val="00D45FFE"/>
  </w:style>
  <w:style w:type="character" w:customStyle="1" w:styleId="WW8Num22z5">
    <w:name w:val="WW8Num22z5"/>
    <w:uiPriority w:val="99"/>
    <w:rsid w:val="00D45FFE"/>
  </w:style>
  <w:style w:type="character" w:customStyle="1" w:styleId="WW8Num22z6">
    <w:name w:val="WW8Num22z6"/>
    <w:uiPriority w:val="99"/>
    <w:rsid w:val="00D45FFE"/>
  </w:style>
  <w:style w:type="character" w:customStyle="1" w:styleId="WW8Num22z7">
    <w:name w:val="WW8Num22z7"/>
    <w:uiPriority w:val="99"/>
    <w:rsid w:val="00D45FFE"/>
  </w:style>
  <w:style w:type="character" w:customStyle="1" w:styleId="WW8Num22z8">
    <w:name w:val="WW8Num22z8"/>
    <w:uiPriority w:val="99"/>
    <w:rsid w:val="00D45FFE"/>
  </w:style>
  <w:style w:type="character" w:customStyle="1" w:styleId="WW8Num23z0">
    <w:name w:val="WW8Num23z0"/>
    <w:uiPriority w:val="99"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rsid w:val="00D45FFE"/>
  </w:style>
  <w:style w:type="character" w:customStyle="1" w:styleId="WW8Num25z2">
    <w:name w:val="WW8Num25z2"/>
    <w:uiPriority w:val="99"/>
    <w:rsid w:val="00D45FFE"/>
  </w:style>
  <w:style w:type="character" w:customStyle="1" w:styleId="WW8Num25z3">
    <w:name w:val="WW8Num25z3"/>
    <w:uiPriority w:val="99"/>
    <w:rsid w:val="00D45FFE"/>
  </w:style>
  <w:style w:type="character" w:customStyle="1" w:styleId="WW8Num25z4">
    <w:name w:val="WW8Num25z4"/>
    <w:uiPriority w:val="99"/>
    <w:rsid w:val="00D45FFE"/>
  </w:style>
  <w:style w:type="character" w:customStyle="1" w:styleId="WW8Num25z5">
    <w:name w:val="WW8Num25z5"/>
    <w:uiPriority w:val="99"/>
    <w:rsid w:val="00D45FFE"/>
  </w:style>
  <w:style w:type="character" w:customStyle="1" w:styleId="WW8Num25z6">
    <w:name w:val="WW8Num25z6"/>
    <w:uiPriority w:val="99"/>
    <w:rsid w:val="00D45FFE"/>
  </w:style>
  <w:style w:type="character" w:customStyle="1" w:styleId="WW8Num25z7">
    <w:name w:val="WW8Num25z7"/>
    <w:uiPriority w:val="99"/>
    <w:rsid w:val="00D45FFE"/>
  </w:style>
  <w:style w:type="character" w:customStyle="1" w:styleId="WW8Num25z8">
    <w:name w:val="WW8Num25z8"/>
    <w:uiPriority w:val="99"/>
    <w:rsid w:val="00D45FFE"/>
  </w:style>
  <w:style w:type="character" w:customStyle="1" w:styleId="WW8Num26z0">
    <w:name w:val="WW8Num26z0"/>
    <w:uiPriority w:val="99"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rsid w:val="00D45FFE"/>
  </w:style>
  <w:style w:type="character" w:customStyle="1" w:styleId="WW8Num27z2">
    <w:name w:val="WW8Num27z2"/>
    <w:uiPriority w:val="99"/>
    <w:rsid w:val="00D45FFE"/>
  </w:style>
  <w:style w:type="character" w:customStyle="1" w:styleId="WW8Num27z3">
    <w:name w:val="WW8Num27z3"/>
    <w:uiPriority w:val="99"/>
    <w:rsid w:val="00D45FFE"/>
  </w:style>
  <w:style w:type="character" w:customStyle="1" w:styleId="WW8Num27z4">
    <w:name w:val="WW8Num27z4"/>
    <w:uiPriority w:val="99"/>
    <w:rsid w:val="00D45FFE"/>
  </w:style>
  <w:style w:type="character" w:customStyle="1" w:styleId="WW8Num27z5">
    <w:name w:val="WW8Num27z5"/>
    <w:uiPriority w:val="99"/>
    <w:rsid w:val="00D45FFE"/>
  </w:style>
  <w:style w:type="character" w:customStyle="1" w:styleId="WW8Num27z6">
    <w:name w:val="WW8Num27z6"/>
    <w:uiPriority w:val="99"/>
    <w:rsid w:val="00D45FFE"/>
  </w:style>
  <w:style w:type="character" w:customStyle="1" w:styleId="WW8Num27z7">
    <w:name w:val="WW8Num27z7"/>
    <w:uiPriority w:val="99"/>
    <w:rsid w:val="00D45FFE"/>
  </w:style>
  <w:style w:type="character" w:customStyle="1" w:styleId="WW8Num27z8">
    <w:name w:val="WW8Num27z8"/>
    <w:uiPriority w:val="99"/>
    <w:rsid w:val="00D45FFE"/>
  </w:style>
  <w:style w:type="character" w:customStyle="1" w:styleId="WW8Num28z0">
    <w:name w:val="WW8Num28z0"/>
    <w:uiPriority w:val="99"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rsid w:val="00D45FFE"/>
  </w:style>
  <w:style w:type="character" w:customStyle="1" w:styleId="WW8Num31z2">
    <w:name w:val="WW8Num31z2"/>
    <w:uiPriority w:val="99"/>
    <w:rsid w:val="00D45FFE"/>
  </w:style>
  <w:style w:type="character" w:customStyle="1" w:styleId="WW8Num31z3">
    <w:name w:val="WW8Num31z3"/>
    <w:uiPriority w:val="99"/>
    <w:rsid w:val="00D45FFE"/>
  </w:style>
  <w:style w:type="character" w:customStyle="1" w:styleId="WW8Num31z4">
    <w:name w:val="WW8Num31z4"/>
    <w:uiPriority w:val="99"/>
    <w:rsid w:val="00D45FFE"/>
  </w:style>
  <w:style w:type="character" w:customStyle="1" w:styleId="WW8Num31z5">
    <w:name w:val="WW8Num31z5"/>
    <w:uiPriority w:val="99"/>
    <w:rsid w:val="00D45FFE"/>
  </w:style>
  <w:style w:type="character" w:customStyle="1" w:styleId="WW8Num31z6">
    <w:name w:val="WW8Num31z6"/>
    <w:uiPriority w:val="99"/>
    <w:rsid w:val="00D45FFE"/>
  </w:style>
  <w:style w:type="character" w:customStyle="1" w:styleId="WW8Num31z7">
    <w:name w:val="WW8Num31z7"/>
    <w:uiPriority w:val="99"/>
    <w:rsid w:val="00D45FFE"/>
  </w:style>
  <w:style w:type="character" w:customStyle="1" w:styleId="WW8Num31z8">
    <w:name w:val="WW8Num31z8"/>
    <w:uiPriority w:val="99"/>
    <w:rsid w:val="00D45FFE"/>
  </w:style>
  <w:style w:type="character" w:customStyle="1" w:styleId="WW8Num32z0">
    <w:name w:val="WW8Num32z0"/>
    <w:uiPriority w:val="99"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rsid w:val="00D45FFE"/>
  </w:style>
  <w:style w:type="character" w:customStyle="1" w:styleId="WW8Num34z1">
    <w:name w:val="WW8Num34z1"/>
    <w:uiPriority w:val="99"/>
    <w:rsid w:val="00D45FFE"/>
  </w:style>
  <w:style w:type="character" w:customStyle="1" w:styleId="WW8Num34z2">
    <w:name w:val="WW8Num34z2"/>
    <w:uiPriority w:val="99"/>
    <w:rsid w:val="00D45FFE"/>
  </w:style>
  <w:style w:type="character" w:customStyle="1" w:styleId="WW8Num34z3">
    <w:name w:val="WW8Num34z3"/>
    <w:uiPriority w:val="99"/>
    <w:rsid w:val="00D45FFE"/>
  </w:style>
  <w:style w:type="character" w:customStyle="1" w:styleId="WW8Num34z4">
    <w:name w:val="WW8Num34z4"/>
    <w:uiPriority w:val="99"/>
    <w:rsid w:val="00D45FFE"/>
  </w:style>
  <w:style w:type="character" w:customStyle="1" w:styleId="WW8Num34z5">
    <w:name w:val="WW8Num34z5"/>
    <w:uiPriority w:val="99"/>
    <w:rsid w:val="00D45FFE"/>
  </w:style>
  <w:style w:type="character" w:customStyle="1" w:styleId="WW8Num34z6">
    <w:name w:val="WW8Num34z6"/>
    <w:uiPriority w:val="99"/>
    <w:rsid w:val="00D45FFE"/>
  </w:style>
  <w:style w:type="character" w:customStyle="1" w:styleId="WW8Num34z7">
    <w:name w:val="WW8Num34z7"/>
    <w:uiPriority w:val="99"/>
    <w:rsid w:val="00D45FFE"/>
  </w:style>
  <w:style w:type="character" w:customStyle="1" w:styleId="WW8Num34z8">
    <w:name w:val="WW8Num34z8"/>
    <w:uiPriority w:val="99"/>
    <w:rsid w:val="00D45FFE"/>
  </w:style>
  <w:style w:type="character" w:customStyle="1" w:styleId="WW8Num35z0">
    <w:name w:val="WW8Num35z0"/>
    <w:uiPriority w:val="99"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D45FFE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D45FFE"/>
  </w:style>
  <w:style w:type="character" w:customStyle="1" w:styleId="aff">
    <w:name w:val="Символ сноски"/>
    <w:uiPriority w:val="99"/>
    <w:rsid w:val="00D45FFE"/>
    <w:rPr>
      <w:vertAlign w:val="superscript"/>
    </w:rPr>
  </w:style>
  <w:style w:type="character" w:customStyle="1" w:styleId="16">
    <w:name w:val="Знак примечания1"/>
    <w:uiPriority w:val="99"/>
    <w:rsid w:val="00D45FFE"/>
    <w:rPr>
      <w:sz w:val="16"/>
      <w:szCs w:val="16"/>
    </w:rPr>
  </w:style>
  <w:style w:type="character" w:styleId="aff0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f1">
    <w:name w:val="Символы концевой сноски"/>
    <w:uiPriority w:val="99"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rsid w:val="00D45FFE"/>
  </w:style>
  <w:style w:type="paragraph" w:customStyle="1" w:styleId="17">
    <w:name w:val="Заголовок1"/>
    <w:basedOn w:val="a"/>
    <w:next w:val="afc"/>
    <w:uiPriority w:val="99"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2">
    <w:name w:val="List"/>
    <w:basedOn w:val="afc"/>
    <w:uiPriority w:val="99"/>
    <w:rsid w:val="00D45FFE"/>
    <w:pPr>
      <w:suppressAutoHyphens/>
    </w:pPr>
    <w:rPr>
      <w:lang w:val="ru-RU" w:eastAsia="ar-SA"/>
    </w:rPr>
  </w:style>
  <w:style w:type="paragraph" w:customStyle="1" w:styleId="18">
    <w:name w:val="Название1"/>
    <w:basedOn w:val="a"/>
    <w:uiPriority w:val="99"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1a">
    <w:name w:val="Текст1"/>
    <w:basedOn w:val="a"/>
    <w:uiPriority w:val="99"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Текст примечания1"/>
    <w:basedOn w:val="a"/>
    <w:uiPriority w:val="99"/>
    <w:rsid w:val="00D45FF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rsid w:val="00D45FF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3">
    <w:name w:val="Знак Знак Знак Знак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Знак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4">
    <w:name w:val="Содержимое таблицы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aff5">
    <w:name w:val="Заголовок таблицы"/>
    <w:basedOn w:val="aff4"/>
    <w:uiPriority w:val="99"/>
    <w:rsid w:val="00D45FFE"/>
    <w:pPr>
      <w:jc w:val="center"/>
    </w:pPr>
    <w:rPr>
      <w:b/>
      <w:bCs/>
    </w:rPr>
  </w:style>
  <w:style w:type="paragraph" w:customStyle="1" w:styleId="aff6">
    <w:name w:val="Содержимое врезки"/>
    <w:basedOn w:val="afc"/>
    <w:uiPriority w:val="99"/>
    <w:rsid w:val="00D45FFE"/>
    <w:pPr>
      <w:suppressAutoHyphens/>
    </w:pPr>
    <w:rPr>
      <w:lang w:val="ru-RU" w:eastAsia="ar-SA"/>
    </w:rPr>
  </w:style>
  <w:style w:type="character" w:customStyle="1" w:styleId="WW8Num5z1">
    <w:name w:val="WW8Num5z1"/>
    <w:uiPriority w:val="99"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rsid w:val="00D45FFE"/>
  </w:style>
  <w:style w:type="character" w:customStyle="1" w:styleId="WW8Num8z2">
    <w:name w:val="WW8Num8z2"/>
    <w:uiPriority w:val="99"/>
    <w:rsid w:val="00D45FFE"/>
  </w:style>
  <w:style w:type="character" w:customStyle="1" w:styleId="WW8Num8z3">
    <w:name w:val="WW8Num8z3"/>
    <w:uiPriority w:val="99"/>
    <w:rsid w:val="00D45FFE"/>
  </w:style>
  <w:style w:type="character" w:customStyle="1" w:styleId="WW8Num8z4">
    <w:name w:val="WW8Num8z4"/>
    <w:uiPriority w:val="99"/>
    <w:rsid w:val="00D45FFE"/>
  </w:style>
  <w:style w:type="character" w:customStyle="1" w:styleId="WW8Num8z5">
    <w:name w:val="WW8Num8z5"/>
    <w:uiPriority w:val="99"/>
    <w:rsid w:val="00D45FFE"/>
  </w:style>
  <w:style w:type="character" w:customStyle="1" w:styleId="WW8Num8z6">
    <w:name w:val="WW8Num8z6"/>
    <w:uiPriority w:val="99"/>
    <w:rsid w:val="00D45FFE"/>
  </w:style>
  <w:style w:type="character" w:customStyle="1" w:styleId="WW8Num8z7">
    <w:name w:val="WW8Num8z7"/>
    <w:uiPriority w:val="99"/>
    <w:rsid w:val="00D45FFE"/>
  </w:style>
  <w:style w:type="character" w:customStyle="1" w:styleId="WW8Num8z8">
    <w:name w:val="WW8Num8z8"/>
    <w:uiPriority w:val="99"/>
    <w:rsid w:val="00D45FFE"/>
  </w:style>
  <w:style w:type="character" w:customStyle="1" w:styleId="WW8Num14z3">
    <w:name w:val="WW8Num14z3"/>
    <w:uiPriority w:val="99"/>
    <w:rsid w:val="00D45FFE"/>
  </w:style>
  <w:style w:type="character" w:customStyle="1" w:styleId="WW8Num14z4">
    <w:name w:val="WW8Num14z4"/>
    <w:uiPriority w:val="99"/>
    <w:rsid w:val="00D45FFE"/>
  </w:style>
  <w:style w:type="character" w:customStyle="1" w:styleId="WW8Num14z5">
    <w:name w:val="WW8Num14z5"/>
    <w:uiPriority w:val="99"/>
    <w:rsid w:val="00D45FFE"/>
  </w:style>
  <w:style w:type="character" w:customStyle="1" w:styleId="WW8Num14z6">
    <w:name w:val="WW8Num14z6"/>
    <w:uiPriority w:val="99"/>
    <w:rsid w:val="00D45FFE"/>
  </w:style>
  <w:style w:type="character" w:customStyle="1" w:styleId="WW8Num14z7">
    <w:name w:val="WW8Num14z7"/>
    <w:uiPriority w:val="99"/>
    <w:rsid w:val="00D45FFE"/>
  </w:style>
  <w:style w:type="character" w:customStyle="1" w:styleId="WW8Num14z8">
    <w:name w:val="WW8Num14z8"/>
    <w:uiPriority w:val="99"/>
    <w:rsid w:val="00D45FFE"/>
  </w:style>
  <w:style w:type="character" w:customStyle="1" w:styleId="WW8Num18z1">
    <w:name w:val="WW8Num18z1"/>
    <w:uiPriority w:val="99"/>
    <w:rsid w:val="00D45FFE"/>
  </w:style>
  <w:style w:type="character" w:customStyle="1" w:styleId="WW8Num18z3">
    <w:name w:val="WW8Num18z3"/>
    <w:uiPriority w:val="99"/>
    <w:rsid w:val="00D45FFE"/>
  </w:style>
  <w:style w:type="character" w:customStyle="1" w:styleId="WW8Num18z5">
    <w:name w:val="WW8Num18z5"/>
    <w:uiPriority w:val="99"/>
    <w:rsid w:val="00D45FFE"/>
  </w:style>
  <w:style w:type="character" w:customStyle="1" w:styleId="WW8Num18z6">
    <w:name w:val="WW8Num18z6"/>
    <w:uiPriority w:val="99"/>
    <w:rsid w:val="00D45FFE"/>
  </w:style>
  <w:style w:type="character" w:customStyle="1" w:styleId="WW8Num18z7">
    <w:name w:val="WW8Num18z7"/>
    <w:uiPriority w:val="99"/>
    <w:rsid w:val="00D45FFE"/>
  </w:style>
  <w:style w:type="character" w:customStyle="1" w:styleId="WW8Num18z8">
    <w:name w:val="WW8Num18z8"/>
    <w:uiPriority w:val="99"/>
    <w:rsid w:val="00D45FFE"/>
  </w:style>
  <w:style w:type="character" w:customStyle="1" w:styleId="f">
    <w:name w:val="f"/>
    <w:uiPriority w:val="99"/>
    <w:rsid w:val="00D45FFE"/>
  </w:style>
  <w:style w:type="character" w:customStyle="1" w:styleId="r">
    <w:name w:val="r"/>
    <w:uiPriority w:val="99"/>
    <w:rsid w:val="00D45FFE"/>
  </w:style>
  <w:style w:type="character" w:styleId="aff7">
    <w:name w:val="Placeholder Text"/>
    <w:basedOn w:val="a0"/>
    <w:uiPriority w:val="99"/>
    <w:rsid w:val="00D45FFE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rsid w:val="00D45FF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semiHidden/>
    <w:locked/>
    <w:rsid w:val="00D45FFE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semiHidden/>
    <w:rsid w:val="00D45FFE"/>
  </w:style>
  <w:style w:type="paragraph" w:customStyle="1" w:styleId="p50">
    <w:name w:val="p50"/>
    <w:basedOn w:val="a"/>
    <w:uiPriority w:val="99"/>
    <w:rsid w:val="00D45FFE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D45FFE"/>
  </w:style>
  <w:style w:type="paragraph" w:customStyle="1" w:styleId="p16">
    <w:name w:val="p16"/>
    <w:basedOn w:val="a"/>
    <w:uiPriority w:val="99"/>
    <w:rsid w:val="00D45FFE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71661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990A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9">
    <w:name w:val="Style39"/>
    <w:basedOn w:val="a"/>
    <w:uiPriority w:val="99"/>
    <w:rsid w:val="002C7FF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01F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1F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01F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D01F7D"/>
    <w:rPr>
      <w:sz w:val="28"/>
    </w:rPr>
  </w:style>
  <w:style w:type="character" w:customStyle="1" w:styleId="60">
    <w:name w:val="Заголовок 6 Знак"/>
    <w:basedOn w:val="a0"/>
    <w:link w:val="6"/>
    <w:rsid w:val="00D01F7D"/>
    <w:rPr>
      <w:rFonts w:ascii="Calibri" w:hAnsi="Calibri"/>
      <w:b/>
      <w:bCs/>
      <w:sz w:val="22"/>
      <w:szCs w:val="22"/>
    </w:rPr>
  </w:style>
  <w:style w:type="character" w:styleId="HTML">
    <w:name w:val="HTML Variable"/>
    <w:aliases w:val="!Ссылки в документе"/>
    <w:basedOn w:val="a0"/>
    <w:rsid w:val="00D01F7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01F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F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F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Exact">
    <w:name w:val="Основной текст (2) Exact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D01F7D"/>
    <w:rPr>
      <w:b/>
      <w:bCs/>
      <w:sz w:val="32"/>
      <w:szCs w:val="32"/>
      <w:shd w:val="clear" w:color="auto" w:fill="FFFFFF"/>
    </w:rPr>
  </w:style>
  <w:style w:type="character" w:customStyle="1" w:styleId="1e">
    <w:name w:val="Заголовок №1_"/>
    <w:basedOn w:val="a0"/>
    <w:link w:val="1f"/>
    <w:rsid w:val="00D01F7D"/>
    <w:rPr>
      <w:b/>
      <w:bCs/>
      <w:spacing w:val="90"/>
      <w:sz w:val="34"/>
      <w:szCs w:val="34"/>
      <w:shd w:val="clear" w:color="auto" w:fill="FFFFFF"/>
    </w:rPr>
  </w:style>
  <w:style w:type="character" w:customStyle="1" w:styleId="26">
    <w:name w:val="Основной текст (2)_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D01F7D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01F7D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6"/>
    <w:rsid w:val="00D01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01F7D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</w:rPr>
  </w:style>
  <w:style w:type="paragraph" w:customStyle="1" w:styleId="1f">
    <w:name w:val="Заголовок №1"/>
    <w:basedOn w:val="a"/>
    <w:link w:val="1e"/>
    <w:rsid w:val="00D01F7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42">
    <w:name w:val="Основной текст (4)"/>
    <w:basedOn w:val="a"/>
    <w:link w:val="41"/>
    <w:rsid w:val="00D01F7D"/>
    <w:pPr>
      <w:widowControl w:val="0"/>
      <w:shd w:val="clear" w:color="auto" w:fill="FFFFFF"/>
      <w:spacing w:before="60" w:after="420" w:line="0" w:lineRule="atLeast"/>
    </w:pPr>
    <w:rPr>
      <w:sz w:val="20"/>
      <w:szCs w:val="20"/>
    </w:rPr>
  </w:style>
  <w:style w:type="paragraph" w:customStyle="1" w:styleId="52">
    <w:name w:val="Основной текст (5)"/>
    <w:basedOn w:val="a"/>
    <w:link w:val="51"/>
    <w:rsid w:val="00D01F7D"/>
    <w:pPr>
      <w:widowControl w:val="0"/>
      <w:shd w:val="clear" w:color="auto" w:fill="FFFFFF"/>
      <w:spacing w:before="420" w:after="720" w:line="336" w:lineRule="exact"/>
    </w:pPr>
    <w:rPr>
      <w:b/>
      <w:bCs/>
      <w:sz w:val="28"/>
      <w:szCs w:val="28"/>
    </w:rPr>
  </w:style>
  <w:style w:type="character" w:customStyle="1" w:styleId="24pt">
    <w:name w:val="Основной текст (2) + Интервал 4 pt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3pt">
    <w:name w:val="Основной текст (2) + Corbel;Интервал 3 pt"/>
    <w:basedOn w:val="26"/>
    <w:rsid w:val="00D01F7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f0">
    <w:name w:val="Нет списка1"/>
    <w:next w:val="a2"/>
    <w:uiPriority w:val="99"/>
    <w:semiHidden/>
    <w:unhideWhenUsed/>
    <w:rsid w:val="00D01F7D"/>
  </w:style>
  <w:style w:type="character" w:customStyle="1" w:styleId="affa">
    <w:name w:val="Основной текст_"/>
    <w:link w:val="33"/>
    <w:rsid w:val="00D01F7D"/>
    <w:rPr>
      <w:shd w:val="clear" w:color="auto" w:fill="FFFFFF"/>
    </w:rPr>
  </w:style>
  <w:style w:type="paragraph" w:customStyle="1" w:styleId="33">
    <w:name w:val="Основной текст3"/>
    <w:basedOn w:val="a"/>
    <w:link w:val="affa"/>
    <w:rsid w:val="00D01F7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0">
    <w:name w:val="Стандартный HTML Знак"/>
    <w:link w:val="HTML1"/>
    <w:semiHidden/>
    <w:rsid w:val="00D01F7D"/>
    <w:rPr>
      <w:rFonts w:ascii="Courier New" w:hAnsi="Courier New" w:cs="Courier New"/>
      <w:color w:val="000000"/>
    </w:rPr>
  </w:style>
  <w:style w:type="paragraph" w:styleId="HTML1">
    <w:name w:val="HTML Preformatted"/>
    <w:basedOn w:val="a"/>
    <w:link w:val="HTML0"/>
    <w:semiHidden/>
    <w:unhideWhenUsed/>
    <w:rsid w:val="00D0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0">
    <w:name w:val="Стандартный HTML Знак1"/>
    <w:basedOn w:val="a0"/>
    <w:uiPriority w:val="99"/>
    <w:semiHidden/>
    <w:rsid w:val="00D01F7D"/>
    <w:rPr>
      <w:rFonts w:ascii="Consolas" w:hAnsi="Consolas"/>
    </w:rPr>
  </w:style>
  <w:style w:type="paragraph" w:styleId="affb">
    <w:name w:val="Title"/>
    <w:basedOn w:val="a"/>
    <w:link w:val="affc"/>
    <w:qFormat/>
    <w:locked/>
    <w:rsid w:val="00D01F7D"/>
    <w:pPr>
      <w:jc w:val="center"/>
    </w:pPr>
    <w:rPr>
      <w:sz w:val="28"/>
      <w:szCs w:val="20"/>
    </w:rPr>
  </w:style>
  <w:style w:type="character" w:customStyle="1" w:styleId="affc">
    <w:name w:val="Название Знак"/>
    <w:basedOn w:val="a0"/>
    <w:link w:val="affb"/>
    <w:rsid w:val="00D01F7D"/>
    <w:rPr>
      <w:sz w:val="28"/>
    </w:rPr>
  </w:style>
  <w:style w:type="character" w:customStyle="1" w:styleId="34">
    <w:name w:val="Основной текст 3 Знак"/>
    <w:link w:val="35"/>
    <w:semiHidden/>
    <w:rsid w:val="00D01F7D"/>
    <w:rPr>
      <w:sz w:val="16"/>
      <w:szCs w:val="16"/>
    </w:rPr>
  </w:style>
  <w:style w:type="paragraph" w:styleId="35">
    <w:name w:val="Body Text 3"/>
    <w:basedOn w:val="a"/>
    <w:link w:val="34"/>
    <w:semiHidden/>
    <w:unhideWhenUsed/>
    <w:rsid w:val="00D01F7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D01F7D"/>
    <w:rPr>
      <w:sz w:val="16"/>
      <w:szCs w:val="16"/>
    </w:rPr>
  </w:style>
  <w:style w:type="character" w:customStyle="1" w:styleId="28">
    <w:name w:val="Основной текст с отступом 2 Знак"/>
    <w:basedOn w:val="a0"/>
    <w:link w:val="29"/>
    <w:semiHidden/>
    <w:rsid w:val="00D01F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Body Text Indent 2"/>
    <w:basedOn w:val="a"/>
    <w:link w:val="28"/>
    <w:semiHidden/>
    <w:unhideWhenUsed/>
    <w:rsid w:val="00D01F7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01F7D"/>
    <w:rPr>
      <w:sz w:val="24"/>
      <w:szCs w:val="24"/>
    </w:rPr>
  </w:style>
  <w:style w:type="paragraph" w:styleId="36">
    <w:name w:val="Body Text Indent 3"/>
    <w:basedOn w:val="a"/>
    <w:link w:val="37"/>
    <w:semiHidden/>
    <w:unhideWhenUsed/>
    <w:rsid w:val="00D01F7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semiHidden/>
    <w:rsid w:val="00D01F7D"/>
    <w:rPr>
      <w:sz w:val="16"/>
      <w:szCs w:val="16"/>
    </w:rPr>
  </w:style>
  <w:style w:type="character" w:customStyle="1" w:styleId="affd">
    <w:name w:val="МОН основной Знак Знак"/>
    <w:link w:val="affe"/>
    <w:locked/>
    <w:rsid w:val="00D01F7D"/>
    <w:rPr>
      <w:sz w:val="28"/>
    </w:rPr>
  </w:style>
  <w:style w:type="paragraph" w:customStyle="1" w:styleId="affe">
    <w:name w:val="МОН основной Знак"/>
    <w:basedOn w:val="a"/>
    <w:link w:val="affd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D01F7D"/>
  </w:style>
  <w:style w:type="paragraph" w:customStyle="1" w:styleId="Web">
    <w:name w:val="Обычный (Web)"/>
    <w:basedOn w:val="a"/>
    <w:rsid w:val="00D01F7D"/>
  </w:style>
  <w:style w:type="paragraph" w:customStyle="1" w:styleId="TableContents">
    <w:name w:val="Table Contents"/>
    <w:basedOn w:val="afc"/>
    <w:rsid w:val="00D01F7D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">
    <w:name w:val="МОН основной"/>
    <w:basedOn w:val="a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0">
    <w:name w:val="МОН Знак"/>
    <w:link w:val="afff1"/>
    <w:locked/>
    <w:rsid w:val="00D01F7D"/>
    <w:rPr>
      <w:sz w:val="28"/>
    </w:rPr>
  </w:style>
  <w:style w:type="paragraph" w:customStyle="1" w:styleId="afff1">
    <w:name w:val="МОН"/>
    <w:basedOn w:val="a"/>
    <w:link w:val="afff0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D01F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D01F7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D01F7D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D01F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f1">
    <w:name w:val="Обычный1"/>
    <w:rsid w:val="00D01F7D"/>
    <w:pPr>
      <w:snapToGrid w:val="0"/>
      <w:spacing w:before="100" w:after="100"/>
    </w:pPr>
    <w:rPr>
      <w:sz w:val="24"/>
    </w:rPr>
  </w:style>
  <w:style w:type="paragraph" w:customStyle="1" w:styleId="afff2">
    <w:name w:val="Движение"/>
    <w:rsid w:val="00D01F7D"/>
    <w:pPr>
      <w:ind w:firstLine="567"/>
      <w:jc w:val="both"/>
    </w:pPr>
    <w:rPr>
      <w:sz w:val="28"/>
    </w:rPr>
  </w:style>
  <w:style w:type="character" w:customStyle="1" w:styleId="afff3">
    <w:name w:val="_основной текст Знак Знак"/>
    <w:link w:val="afff4"/>
    <w:locked/>
    <w:rsid w:val="00D01F7D"/>
    <w:rPr>
      <w:sz w:val="28"/>
      <w:szCs w:val="28"/>
    </w:rPr>
  </w:style>
  <w:style w:type="paragraph" w:customStyle="1" w:styleId="afff4">
    <w:name w:val="_основной текст Знак"/>
    <w:basedOn w:val="a"/>
    <w:link w:val="afff3"/>
    <w:rsid w:val="00D01F7D"/>
    <w:pPr>
      <w:ind w:firstLine="540"/>
      <w:jc w:val="both"/>
    </w:pPr>
    <w:rPr>
      <w:sz w:val="28"/>
      <w:szCs w:val="28"/>
    </w:rPr>
  </w:style>
  <w:style w:type="paragraph" w:customStyle="1" w:styleId="afff5">
    <w:name w:val="Абзац"/>
    <w:basedOn w:val="36"/>
    <w:rsid w:val="00D01F7D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2">
    <w:name w:val="Основной текст1"/>
    <w:basedOn w:val="1f1"/>
    <w:rsid w:val="00D01F7D"/>
    <w:pPr>
      <w:spacing w:before="0" w:after="0"/>
      <w:jc w:val="both"/>
    </w:pPr>
    <w:rPr>
      <w:sz w:val="28"/>
    </w:rPr>
  </w:style>
  <w:style w:type="paragraph" w:customStyle="1" w:styleId="afff6">
    <w:name w:val="Знак Знак Знак 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Заголовок статьи"/>
    <w:basedOn w:val="a"/>
    <w:next w:val="a"/>
    <w:rsid w:val="00D01F7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a">
    <w:name w:val="Обычный2"/>
    <w:rsid w:val="00D01F7D"/>
    <w:pPr>
      <w:widowControl w:val="0"/>
      <w:snapToGrid w:val="0"/>
    </w:pPr>
    <w:rPr>
      <w:sz w:val="28"/>
    </w:rPr>
  </w:style>
  <w:style w:type="character" w:customStyle="1" w:styleId="afffb">
    <w:name w:val="МОН Знак Знак"/>
    <w:rsid w:val="00D01F7D"/>
    <w:rPr>
      <w:sz w:val="28"/>
      <w:lang w:val="ru-RU" w:eastAsia="ru-RU" w:bidi="ar-SA"/>
    </w:rPr>
  </w:style>
  <w:style w:type="character" w:customStyle="1" w:styleId="43">
    <w:name w:val="Знак Знак4"/>
    <w:rsid w:val="00D01F7D"/>
    <w:rPr>
      <w:lang w:val="ru-RU" w:eastAsia="ru-RU" w:bidi="ar-SA"/>
    </w:rPr>
  </w:style>
  <w:style w:type="character" w:customStyle="1" w:styleId="53">
    <w:name w:val="Знак Знак5"/>
    <w:rsid w:val="00D01F7D"/>
    <w:rPr>
      <w:lang w:val="ru-RU" w:eastAsia="ru-RU" w:bidi="ar-SA"/>
    </w:rPr>
  </w:style>
  <w:style w:type="character" w:customStyle="1" w:styleId="38">
    <w:name w:val="Знак Знак3"/>
    <w:rsid w:val="00D01F7D"/>
    <w:rPr>
      <w:lang w:val="ru-RU" w:eastAsia="ru-RU" w:bidi="ar-SA"/>
    </w:rPr>
  </w:style>
  <w:style w:type="character" w:customStyle="1" w:styleId="afffc">
    <w:name w:val="Схема документа Знак"/>
    <w:basedOn w:val="a0"/>
    <w:link w:val="afffd"/>
    <w:uiPriority w:val="99"/>
    <w:semiHidden/>
    <w:rsid w:val="00D01F7D"/>
    <w:rPr>
      <w:rFonts w:ascii="Tahoma" w:hAnsi="Tahoma"/>
      <w:sz w:val="16"/>
      <w:szCs w:val="16"/>
    </w:rPr>
  </w:style>
  <w:style w:type="paragraph" w:styleId="afffd">
    <w:name w:val="Document Map"/>
    <w:basedOn w:val="a"/>
    <w:link w:val="afffc"/>
    <w:uiPriority w:val="99"/>
    <w:semiHidden/>
    <w:unhideWhenUsed/>
    <w:rsid w:val="00D01F7D"/>
    <w:rPr>
      <w:rFonts w:ascii="Tahoma" w:hAnsi="Tahoma"/>
      <w:sz w:val="16"/>
      <w:szCs w:val="16"/>
    </w:rPr>
  </w:style>
  <w:style w:type="character" w:customStyle="1" w:styleId="1f3">
    <w:name w:val="Схема документа Знак1"/>
    <w:basedOn w:val="a0"/>
    <w:uiPriority w:val="99"/>
    <w:semiHidden/>
    <w:rsid w:val="00D01F7D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a0"/>
    <w:uiPriority w:val="99"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paragraph" w:customStyle="1" w:styleId="Style7">
    <w:name w:val="Style7"/>
    <w:basedOn w:val="a"/>
    <w:uiPriority w:val="99"/>
    <w:rsid w:val="00D01F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f4">
    <w:name w:val="Заголовок1"/>
    <w:basedOn w:val="a"/>
    <w:next w:val="afc"/>
    <w:uiPriority w:val="99"/>
    <w:rsid w:val="00D01F7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EndnoteTextChar1">
    <w:name w:val="Endnote Text Char1"/>
    <w:basedOn w:val="a0"/>
    <w:uiPriority w:val="99"/>
    <w:semiHidden/>
    <w:locked/>
    <w:rsid w:val="00D01F7D"/>
    <w:rPr>
      <w:sz w:val="20"/>
      <w:szCs w:val="20"/>
      <w:lang w:eastAsia="ar-SA" w:bidi="ar-SA"/>
    </w:rPr>
  </w:style>
  <w:style w:type="paragraph" w:customStyle="1" w:styleId="s1">
    <w:name w:val="s_1"/>
    <w:basedOn w:val="a"/>
    <w:rsid w:val="00165F39"/>
    <w:pPr>
      <w:spacing w:before="100" w:beforeAutospacing="1" w:after="100" w:afterAutospacing="1"/>
    </w:pPr>
  </w:style>
  <w:style w:type="character" w:customStyle="1" w:styleId="afffe">
    <w:name w:val="Подпись к таблице_"/>
    <w:basedOn w:val="a0"/>
    <w:link w:val="affff"/>
    <w:locked/>
    <w:rsid w:val="00165F39"/>
    <w:rPr>
      <w:sz w:val="28"/>
      <w:szCs w:val="28"/>
      <w:shd w:val="clear" w:color="auto" w:fill="FFFFFF"/>
    </w:rPr>
  </w:style>
  <w:style w:type="paragraph" w:customStyle="1" w:styleId="affff">
    <w:name w:val="Подпись к таблице"/>
    <w:basedOn w:val="a"/>
    <w:link w:val="afffe"/>
    <w:rsid w:val="00165F39"/>
    <w:pPr>
      <w:widowControl w:val="0"/>
      <w:shd w:val="clear" w:color="auto" w:fill="FFFFFF"/>
      <w:spacing w:line="370" w:lineRule="exact"/>
      <w:ind w:firstLine="740"/>
      <w:jc w:val="both"/>
    </w:pPr>
    <w:rPr>
      <w:sz w:val="28"/>
      <w:szCs w:val="28"/>
    </w:rPr>
  </w:style>
  <w:style w:type="character" w:customStyle="1" w:styleId="295pt">
    <w:name w:val="Основной текст (2) + 9;5 pt"/>
    <w:basedOn w:val="26"/>
    <w:rsid w:val="00F56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8AD4-33A0-4E8A-A69B-A4FE2F9C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</Pages>
  <Words>4654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системе оплаты труда в образовательных организациях расположенных на территории Воронежской области</vt:lpstr>
    </vt:vector>
  </TitlesOfParts>
  <Company>Grizli777</Company>
  <LinksUpToDate>false</LinksUpToDate>
  <CharactersWithSpaces>31125</CharactersWithSpaces>
  <SharedDoc>false</SharedDoc>
  <HLinks>
    <vt:vector size="6" baseType="variant"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consultantplus://offline/ref=774E07BA593F907D93C820C2AD70264E5DDF1D63AD4C252D66C077AB35D7D110C2052487F36B0FS9dEI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оплаты труда в образовательных организациях расположенных на территории Воронежской области</dc:title>
  <dc:creator>bikanov</dc:creator>
  <cp:lastModifiedBy>Свиридова Оксана Александровна</cp:lastModifiedBy>
  <cp:revision>8</cp:revision>
  <cp:lastPrinted>2023-03-21T11:06:00Z</cp:lastPrinted>
  <dcterms:created xsi:type="dcterms:W3CDTF">2023-03-16T13:29:00Z</dcterms:created>
  <dcterms:modified xsi:type="dcterms:W3CDTF">2023-03-27T10:15:00Z</dcterms:modified>
</cp:coreProperties>
</file>